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BFABA" w14:textId="10C6F6B0" w:rsidR="00F47F20" w:rsidRPr="002B7C78" w:rsidRDefault="00631D6C" w:rsidP="006A2150">
      <w:pPr>
        <w:spacing w:line="360" w:lineRule="auto"/>
        <w:ind w:left="6096"/>
        <w:jc w:val="both"/>
        <w:rPr>
          <w:rFonts w:ascii="Arial" w:hAnsi="Arial" w:cs="Arial"/>
          <w:i/>
          <w:sz w:val="20"/>
          <w:szCs w:val="20"/>
        </w:rPr>
      </w:pPr>
      <w:r w:rsidRPr="002B7C78">
        <w:rPr>
          <w:rFonts w:ascii="Arial" w:hAnsi="Arial" w:cs="Arial"/>
          <w:i/>
          <w:sz w:val="20"/>
          <w:szCs w:val="20"/>
        </w:rPr>
        <w:t>Rzeszów</w:t>
      </w:r>
      <w:r w:rsidR="00F47F20" w:rsidRPr="002B7C78">
        <w:rPr>
          <w:rFonts w:ascii="Arial" w:hAnsi="Arial" w:cs="Arial"/>
          <w:i/>
          <w:sz w:val="20"/>
          <w:szCs w:val="20"/>
        </w:rPr>
        <w:t>, dnia</w:t>
      </w:r>
      <w:r w:rsidR="00402D08" w:rsidRPr="002B7C78">
        <w:rPr>
          <w:rFonts w:ascii="Arial" w:hAnsi="Arial" w:cs="Arial"/>
          <w:i/>
          <w:sz w:val="20"/>
          <w:szCs w:val="20"/>
        </w:rPr>
        <w:t xml:space="preserve"> </w:t>
      </w:r>
      <w:r w:rsidR="00E32763">
        <w:rPr>
          <w:rFonts w:ascii="Arial" w:hAnsi="Arial" w:cs="Arial"/>
          <w:i/>
          <w:sz w:val="20"/>
          <w:szCs w:val="20"/>
        </w:rPr>
        <w:t>27</w:t>
      </w:r>
      <w:r w:rsidR="006A2150">
        <w:rPr>
          <w:rFonts w:ascii="Arial" w:hAnsi="Arial" w:cs="Arial"/>
          <w:i/>
          <w:sz w:val="20"/>
          <w:szCs w:val="20"/>
        </w:rPr>
        <w:t xml:space="preserve"> grudnia</w:t>
      </w:r>
      <w:r w:rsidR="00D02981" w:rsidRPr="002B7C78">
        <w:rPr>
          <w:rFonts w:ascii="Arial" w:hAnsi="Arial" w:cs="Arial"/>
          <w:i/>
          <w:sz w:val="20"/>
          <w:szCs w:val="20"/>
        </w:rPr>
        <w:t xml:space="preserve"> 20</w:t>
      </w:r>
      <w:r w:rsidR="00C649C1">
        <w:rPr>
          <w:rFonts w:ascii="Arial" w:hAnsi="Arial" w:cs="Arial"/>
          <w:i/>
          <w:sz w:val="20"/>
          <w:szCs w:val="20"/>
        </w:rPr>
        <w:t>2</w:t>
      </w:r>
      <w:r w:rsidR="00F7628C">
        <w:rPr>
          <w:rFonts w:ascii="Arial" w:hAnsi="Arial" w:cs="Arial"/>
          <w:i/>
          <w:sz w:val="20"/>
          <w:szCs w:val="20"/>
        </w:rPr>
        <w:t>4</w:t>
      </w:r>
      <w:r w:rsidR="00F47F20" w:rsidRPr="002B7C78">
        <w:rPr>
          <w:rFonts w:ascii="Arial" w:hAnsi="Arial" w:cs="Arial"/>
          <w:i/>
          <w:sz w:val="20"/>
          <w:szCs w:val="20"/>
        </w:rPr>
        <w:t xml:space="preserve"> r. </w:t>
      </w:r>
    </w:p>
    <w:p w14:paraId="275EEA87" w14:textId="77777777" w:rsidR="00331830" w:rsidRPr="002B7C78" w:rsidRDefault="00331830" w:rsidP="00982BF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9FEC43A" w14:textId="52F45AB9" w:rsidR="00F47F20" w:rsidRPr="002B7C78" w:rsidRDefault="003D62E0" w:rsidP="00982BF3">
      <w:pPr>
        <w:spacing w:line="360" w:lineRule="auto"/>
        <w:jc w:val="center"/>
        <w:rPr>
          <w:rFonts w:ascii="Arial" w:hAnsi="Arial" w:cs="Arial"/>
          <w:b/>
          <w:sz w:val="48"/>
          <w:szCs w:val="48"/>
        </w:rPr>
      </w:pPr>
      <w:bookmarkStart w:id="0" w:name="_Hlk121472934"/>
      <w:r>
        <w:rPr>
          <w:rFonts w:ascii="Arial" w:hAnsi="Arial" w:cs="Arial"/>
          <w:b/>
          <w:sz w:val="48"/>
          <w:szCs w:val="48"/>
        </w:rPr>
        <w:t>ZAPYTANIE OFERTOWE</w:t>
      </w:r>
    </w:p>
    <w:p w14:paraId="32EDF048" w14:textId="60B3FE81" w:rsidR="00982BF3" w:rsidRPr="00982BF3" w:rsidRDefault="00DB7652" w:rsidP="00982BF3">
      <w:pPr>
        <w:spacing w:line="360" w:lineRule="auto"/>
        <w:jc w:val="center"/>
        <w:rPr>
          <w:rFonts w:ascii="Arial" w:hAnsi="Arial" w:cs="Arial"/>
          <w:b/>
          <w:sz w:val="48"/>
          <w:szCs w:val="48"/>
        </w:rPr>
      </w:pPr>
      <w:r w:rsidRPr="002B7C78">
        <w:rPr>
          <w:rFonts w:ascii="Arial" w:hAnsi="Arial" w:cs="Arial"/>
          <w:b/>
          <w:sz w:val="48"/>
          <w:szCs w:val="48"/>
        </w:rPr>
        <w:t xml:space="preserve">nr </w:t>
      </w:r>
      <w:r w:rsidR="006A2150">
        <w:rPr>
          <w:rFonts w:ascii="Arial" w:hAnsi="Arial" w:cs="Arial"/>
          <w:b/>
          <w:sz w:val="48"/>
          <w:szCs w:val="48"/>
        </w:rPr>
        <w:t>3</w:t>
      </w:r>
      <w:r w:rsidR="009B6B8F" w:rsidRPr="002B7C78">
        <w:rPr>
          <w:rFonts w:ascii="Arial" w:hAnsi="Arial" w:cs="Arial"/>
          <w:b/>
          <w:sz w:val="48"/>
          <w:szCs w:val="48"/>
        </w:rPr>
        <w:t>/</w:t>
      </w:r>
      <w:r w:rsidR="00F7628C">
        <w:rPr>
          <w:rFonts w:ascii="Arial" w:hAnsi="Arial" w:cs="Arial"/>
          <w:b/>
          <w:sz w:val="48"/>
          <w:szCs w:val="48"/>
        </w:rPr>
        <w:t>DDP/</w:t>
      </w:r>
      <w:r w:rsidR="00867FA7">
        <w:rPr>
          <w:rFonts w:ascii="Arial" w:hAnsi="Arial" w:cs="Arial"/>
          <w:b/>
          <w:sz w:val="48"/>
          <w:szCs w:val="48"/>
        </w:rPr>
        <w:t>R</w:t>
      </w:r>
      <w:r w:rsidR="00F7628C">
        <w:rPr>
          <w:rFonts w:ascii="Arial" w:hAnsi="Arial" w:cs="Arial"/>
          <w:b/>
          <w:sz w:val="48"/>
          <w:szCs w:val="48"/>
        </w:rPr>
        <w:t>Z</w:t>
      </w:r>
      <w:r w:rsidR="009B6B8F" w:rsidRPr="002B7C78">
        <w:rPr>
          <w:rFonts w:ascii="Arial" w:hAnsi="Arial" w:cs="Arial"/>
          <w:b/>
          <w:sz w:val="48"/>
          <w:szCs w:val="48"/>
        </w:rPr>
        <w:t>/20</w:t>
      </w:r>
      <w:r w:rsidR="00E800C0" w:rsidRPr="002B7C78">
        <w:rPr>
          <w:rFonts w:ascii="Arial" w:hAnsi="Arial" w:cs="Arial"/>
          <w:b/>
          <w:sz w:val="48"/>
          <w:szCs w:val="48"/>
        </w:rPr>
        <w:t>2</w:t>
      </w:r>
      <w:bookmarkEnd w:id="0"/>
      <w:r w:rsidR="00F7628C">
        <w:rPr>
          <w:rFonts w:ascii="Arial" w:hAnsi="Arial" w:cs="Arial"/>
          <w:b/>
          <w:sz w:val="48"/>
          <w:szCs w:val="48"/>
        </w:rPr>
        <w:t>4</w:t>
      </w:r>
    </w:p>
    <w:p w14:paraId="5D798285" w14:textId="078760E8" w:rsidR="00F47F20" w:rsidRPr="002B7C78" w:rsidRDefault="00331830" w:rsidP="00982BF3">
      <w:pPr>
        <w:spacing w:line="360" w:lineRule="auto"/>
        <w:jc w:val="center"/>
        <w:rPr>
          <w:rFonts w:ascii="Arial" w:hAnsi="Arial" w:cs="Arial"/>
        </w:rPr>
      </w:pPr>
      <w:r w:rsidRPr="002B7C78">
        <w:rPr>
          <w:rFonts w:ascii="Arial" w:hAnsi="Arial" w:cs="Arial"/>
        </w:rPr>
        <w:t>w postępowaniu o udzielenie zamówienia</w:t>
      </w:r>
      <w:r w:rsidR="003D62E0">
        <w:rPr>
          <w:rFonts w:ascii="Arial" w:hAnsi="Arial" w:cs="Arial"/>
        </w:rPr>
        <w:t xml:space="preserve"> </w:t>
      </w:r>
      <w:r w:rsidR="00EF11CE">
        <w:rPr>
          <w:rFonts w:ascii="Arial" w:hAnsi="Arial" w:cs="Arial"/>
        </w:rPr>
        <w:t xml:space="preserve">na zasadach </w:t>
      </w:r>
      <w:r w:rsidR="003D62E0">
        <w:rPr>
          <w:rFonts w:ascii="Arial" w:hAnsi="Arial" w:cs="Arial"/>
        </w:rPr>
        <w:t>konkurencyjności</w:t>
      </w:r>
      <w:r w:rsidRPr="002B7C78">
        <w:rPr>
          <w:rFonts w:ascii="Arial" w:hAnsi="Arial" w:cs="Arial"/>
        </w:rPr>
        <w:t xml:space="preserve"> na: dostawę żywności do</w:t>
      </w:r>
    </w:p>
    <w:p w14:paraId="532E5223" w14:textId="2AD2DD9E" w:rsidR="00331830" w:rsidRPr="002B7C78" w:rsidRDefault="00F7628C" w:rsidP="00982BF3">
      <w:pPr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DZIENNEGO DOMU POMOCY W </w:t>
      </w:r>
      <w:r w:rsidR="00867FA7">
        <w:rPr>
          <w:rFonts w:ascii="Arial" w:hAnsi="Arial" w:cs="Arial"/>
          <w:b/>
          <w:bCs/>
        </w:rPr>
        <w:t>RZESZOWIE</w:t>
      </w:r>
    </w:p>
    <w:p w14:paraId="453342CB" w14:textId="77777777" w:rsidR="00331830" w:rsidRDefault="00331830" w:rsidP="00982BF3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69D28223" w14:textId="7E3B326A" w:rsidR="00F7628C" w:rsidRPr="00F7628C" w:rsidRDefault="00F7628C" w:rsidP="00F7628C">
      <w:pPr>
        <w:ind w:left="2132" w:right="2107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Pr="00F7628C">
        <w:rPr>
          <w:rFonts w:ascii="Arial" w:hAnsi="Arial" w:cs="Arial"/>
          <w:sz w:val="24"/>
          <w:szCs w:val="24"/>
        </w:rPr>
        <w:t xml:space="preserve"> ramach projektu</w:t>
      </w:r>
    </w:p>
    <w:p w14:paraId="4BD7759F" w14:textId="77777777" w:rsidR="00F7628C" w:rsidRPr="00F7628C" w:rsidRDefault="00F7628C" w:rsidP="00F7628C">
      <w:pPr>
        <w:ind w:left="2132" w:right="2107"/>
        <w:jc w:val="center"/>
        <w:rPr>
          <w:rFonts w:ascii="Arial" w:hAnsi="Arial" w:cs="Arial"/>
          <w:iCs/>
          <w:sz w:val="24"/>
          <w:szCs w:val="24"/>
        </w:rPr>
      </w:pPr>
      <w:r w:rsidRPr="00F7628C">
        <w:rPr>
          <w:rFonts w:ascii="Arial" w:hAnsi="Arial" w:cs="Arial"/>
          <w:iCs/>
          <w:sz w:val="24"/>
          <w:szCs w:val="24"/>
        </w:rPr>
        <w:t>„Usługi opiekuńcze Caritas w powiecie rzeszowskim, ropczycko-sędziszowskim i jasielskim”</w:t>
      </w:r>
    </w:p>
    <w:p w14:paraId="05B8E801" w14:textId="3D6814BA" w:rsidR="00331830" w:rsidRDefault="00331830" w:rsidP="00F7628C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14:paraId="78EA7BCB" w14:textId="77777777" w:rsidR="006E38A7" w:rsidRDefault="006E38A7" w:rsidP="00F7628C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14:paraId="3A9252C1" w14:textId="77777777" w:rsidR="006E38A7" w:rsidRDefault="006E38A7" w:rsidP="00F7628C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14:paraId="5C2E0AA6" w14:textId="77777777" w:rsidR="006E38A7" w:rsidRPr="00F7628C" w:rsidRDefault="006E38A7" w:rsidP="00F7628C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14:paraId="2EF803D8" w14:textId="77777777" w:rsidR="00F47F20" w:rsidRPr="002B7C78" w:rsidRDefault="00F47F20" w:rsidP="00982BF3">
      <w:pPr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2B7C78">
        <w:rPr>
          <w:rFonts w:ascii="Arial" w:hAnsi="Arial" w:cs="Arial"/>
          <w:b/>
          <w:sz w:val="20"/>
          <w:szCs w:val="20"/>
          <w:u w:val="single"/>
        </w:rPr>
        <w:t>Zamawiający:</w:t>
      </w:r>
      <w:r w:rsidR="00DB7652" w:rsidRPr="002B7C78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14:paraId="7BB85034" w14:textId="77777777" w:rsidR="002A7DF6" w:rsidRPr="002B7C78" w:rsidRDefault="002A7DF6" w:rsidP="00982BF3">
      <w:pPr>
        <w:spacing w:after="0" w:line="360" w:lineRule="auto"/>
        <w:ind w:left="567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251DE80B" w14:textId="77777777" w:rsidR="00867FA7" w:rsidRDefault="00867FA7" w:rsidP="00982BF3">
      <w:pPr>
        <w:spacing w:after="0" w:line="360" w:lineRule="auto"/>
        <w:ind w:right="3901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KATLICKIE STOWARZYSZENIE MŁODZIEŻY</w:t>
      </w:r>
    </w:p>
    <w:p w14:paraId="68E9D9D1" w14:textId="075BB974" w:rsidR="00F47F20" w:rsidRPr="002B7C78" w:rsidRDefault="00A85F11" w:rsidP="00982BF3">
      <w:pPr>
        <w:spacing w:after="0" w:line="360" w:lineRule="auto"/>
        <w:ind w:right="3901"/>
        <w:jc w:val="both"/>
        <w:rPr>
          <w:rFonts w:ascii="Arial" w:hAnsi="Arial" w:cs="Arial"/>
          <w:b/>
          <w:sz w:val="20"/>
          <w:szCs w:val="20"/>
        </w:rPr>
      </w:pPr>
      <w:r w:rsidRPr="002B7C78">
        <w:rPr>
          <w:rFonts w:ascii="Arial" w:hAnsi="Arial" w:cs="Arial"/>
          <w:b/>
          <w:sz w:val="20"/>
          <w:szCs w:val="20"/>
        </w:rPr>
        <w:t xml:space="preserve">DIECEZJI </w:t>
      </w:r>
      <w:r w:rsidR="00D2755A" w:rsidRPr="002B7C78">
        <w:rPr>
          <w:rFonts w:ascii="Arial" w:hAnsi="Arial" w:cs="Arial"/>
          <w:b/>
          <w:sz w:val="20"/>
          <w:szCs w:val="20"/>
        </w:rPr>
        <w:t>RZESZOWSKIEJ</w:t>
      </w:r>
    </w:p>
    <w:p w14:paraId="6E561BBD" w14:textId="0B3DC1E5" w:rsidR="00D2755A" w:rsidRPr="002B7C78" w:rsidRDefault="009B6B8F" w:rsidP="00982BF3">
      <w:pPr>
        <w:spacing w:after="0" w:line="360" w:lineRule="auto"/>
        <w:ind w:right="6363"/>
        <w:jc w:val="both"/>
        <w:rPr>
          <w:rFonts w:ascii="Arial" w:hAnsi="Arial" w:cs="Arial"/>
          <w:sz w:val="20"/>
          <w:szCs w:val="20"/>
        </w:rPr>
      </w:pPr>
      <w:r w:rsidRPr="002B7C78">
        <w:rPr>
          <w:rFonts w:ascii="Arial" w:hAnsi="Arial" w:cs="Arial"/>
          <w:sz w:val="20"/>
          <w:szCs w:val="20"/>
        </w:rPr>
        <w:t xml:space="preserve">ul. </w:t>
      </w:r>
      <w:r w:rsidR="00867FA7">
        <w:rPr>
          <w:rFonts w:ascii="Arial" w:hAnsi="Arial" w:cs="Arial"/>
          <w:sz w:val="20"/>
          <w:szCs w:val="20"/>
        </w:rPr>
        <w:t>Dębica 62</w:t>
      </w:r>
    </w:p>
    <w:p w14:paraId="78730251" w14:textId="1AB49B8E" w:rsidR="00D2755A" w:rsidRPr="002B7C78" w:rsidRDefault="009B6B8F" w:rsidP="00982BF3">
      <w:pPr>
        <w:spacing w:after="0" w:line="360" w:lineRule="auto"/>
        <w:ind w:right="6363"/>
        <w:jc w:val="both"/>
        <w:rPr>
          <w:rFonts w:ascii="Arial" w:hAnsi="Arial" w:cs="Arial"/>
          <w:sz w:val="20"/>
          <w:szCs w:val="20"/>
          <w:lang w:val="en-US"/>
        </w:rPr>
      </w:pPr>
      <w:r w:rsidRPr="002B7C78">
        <w:rPr>
          <w:rFonts w:ascii="Arial" w:hAnsi="Arial" w:cs="Arial"/>
          <w:sz w:val="20"/>
          <w:szCs w:val="20"/>
          <w:lang w:val="en-US"/>
        </w:rPr>
        <w:t>35-</w:t>
      </w:r>
      <w:r w:rsidR="00867FA7">
        <w:rPr>
          <w:rFonts w:ascii="Arial" w:hAnsi="Arial" w:cs="Arial"/>
          <w:sz w:val="20"/>
          <w:szCs w:val="20"/>
          <w:lang w:val="en-US"/>
        </w:rPr>
        <w:t>503</w:t>
      </w:r>
      <w:r w:rsidRPr="002B7C78">
        <w:rPr>
          <w:rFonts w:ascii="Arial" w:hAnsi="Arial" w:cs="Arial"/>
          <w:sz w:val="20"/>
          <w:szCs w:val="20"/>
          <w:lang w:val="en-US"/>
        </w:rPr>
        <w:t xml:space="preserve"> </w:t>
      </w:r>
      <w:r w:rsidR="00E800C0" w:rsidRPr="002B7C78">
        <w:rPr>
          <w:rFonts w:ascii="Arial" w:hAnsi="Arial" w:cs="Arial"/>
          <w:sz w:val="20"/>
          <w:szCs w:val="20"/>
          <w:lang w:val="en-US"/>
        </w:rPr>
        <w:t>Rzeszów</w:t>
      </w:r>
    </w:p>
    <w:p w14:paraId="6F2CC38D" w14:textId="17A1A9E3" w:rsidR="00D2755A" w:rsidRPr="002B7C78" w:rsidRDefault="00D2755A" w:rsidP="00982BF3">
      <w:pPr>
        <w:spacing w:after="0" w:line="360" w:lineRule="auto"/>
        <w:ind w:right="6095"/>
        <w:jc w:val="both"/>
        <w:rPr>
          <w:rFonts w:ascii="Arial" w:hAnsi="Arial" w:cs="Arial"/>
          <w:sz w:val="20"/>
          <w:szCs w:val="20"/>
        </w:rPr>
      </w:pPr>
      <w:r w:rsidRPr="002B7C78">
        <w:rPr>
          <w:rFonts w:ascii="Arial" w:hAnsi="Arial" w:cs="Arial"/>
          <w:sz w:val="20"/>
          <w:szCs w:val="20"/>
        </w:rPr>
        <w:t>Tel.:</w:t>
      </w:r>
      <w:r w:rsidR="009B6B8F" w:rsidRPr="002B7C78">
        <w:rPr>
          <w:rFonts w:ascii="Arial" w:hAnsi="Arial" w:cs="Arial"/>
          <w:sz w:val="20"/>
          <w:szCs w:val="20"/>
        </w:rPr>
        <w:t xml:space="preserve"> </w:t>
      </w:r>
      <w:r w:rsidR="00867FA7">
        <w:rPr>
          <w:rFonts w:ascii="Arial" w:hAnsi="Arial" w:cs="Arial"/>
          <w:sz w:val="20"/>
          <w:szCs w:val="20"/>
        </w:rPr>
        <w:t>606 230 803</w:t>
      </w:r>
    </w:p>
    <w:p w14:paraId="2356E83E" w14:textId="6405F59B" w:rsidR="00F47F20" w:rsidRPr="00867FA7" w:rsidRDefault="00F47F20" w:rsidP="00867FA7">
      <w:pPr>
        <w:spacing w:after="0" w:line="360" w:lineRule="auto"/>
        <w:ind w:right="4819"/>
        <w:jc w:val="both"/>
        <w:rPr>
          <w:rFonts w:ascii="Arial" w:hAnsi="Arial" w:cs="Arial"/>
          <w:sz w:val="20"/>
          <w:szCs w:val="20"/>
          <w:lang w:val="en-US"/>
        </w:rPr>
      </w:pPr>
      <w:r w:rsidRPr="00867FA7">
        <w:rPr>
          <w:rFonts w:ascii="Arial" w:hAnsi="Arial" w:cs="Arial"/>
          <w:sz w:val="20"/>
          <w:szCs w:val="20"/>
          <w:lang w:val="en-US"/>
        </w:rPr>
        <w:t xml:space="preserve">e-mail: </w:t>
      </w:r>
      <w:r w:rsidR="00867FA7" w:rsidRPr="00867FA7">
        <w:rPr>
          <w:rFonts w:ascii="Arial" w:hAnsi="Arial" w:cs="Arial"/>
          <w:sz w:val="20"/>
          <w:szCs w:val="20"/>
          <w:lang w:val="en-US"/>
        </w:rPr>
        <w:t>biuro@rzeszow.k</w:t>
      </w:r>
      <w:r w:rsidR="00867FA7">
        <w:rPr>
          <w:rFonts w:ascii="Arial" w:hAnsi="Arial" w:cs="Arial"/>
          <w:sz w:val="20"/>
          <w:szCs w:val="20"/>
          <w:lang w:val="en-US"/>
        </w:rPr>
        <w:t>sm.org.pl</w:t>
      </w:r>
    </w:p>
    <w:p w14:paraId="58185B47" w14:textId="37248578" w:rsidR="00F47F20" w:rsidRPr="002B7C78" w:rsidRDefault="00F47F20" w:rsidP="00982BF3">
      <w:pPr>
        <w:spacing w:after="0" w:line="360" w:lineRule="auto"/>
        <w:ind w:right="6363"/>
        <w:jc w:val="both"/>
        <w:rPr>
          <w:rFonts w:ascii="Arial" w:hAnsi="Arial" w:cs="Arial"/>
          <w:sz w:val="20"/>
          <w:szCs w:val="20"/>
        </w:rPr>
      </w:pPr>
      <w:r w:rsidRPr="002B7C78">
        <w:rPr>
          <w:rFonts w:ascii="Arial" w:hAnsi="Arial" w:cs="Arial"/>
          <w:sz w:val="20"/>
          <w:szCs w:val="20"/>
        </w:rPr>
        <w:t xml:space="preserve">NIP </w:t>
      </w:r>
      <w:r w:rsidR="00867FA7">
        <w:rPr>
          <w:rFonts w:ascii="Arial" w:hAnsi="Arial" w:cs="Arial"/>
          <w:sz w:val="20"/>
          <w:szCs w:val="20"/>
        </w:rPr>
        <w:t>813-31-41-241</w:t>
      </w:r>
    </w:p>
    <w:p w14:paraId="39729AF2" w14:textId="714D6D99" w:rsidR="00F47F20" w:rsidRPr="002B7C78" w:rsidRDefault="00F47F20" w:rsidP="00982BF3">
      <w:pPr>
        <w:spacing w:after="0" w:line="360" w:lineRule="auto"/>
        <w:ind w:right="6363"/>
        <w:jc w:val="both"/>
        <w:rPr>
          <w:rFonts w:ascii="Arial" w:hAnsi="Arial" w:cs="Arial"/>
          <w:sz w:val="20"/>
          <w:szCs w:val="20"/>
        </w:rPr>
      </w:pPr>
      <w:r w:rsidRPr="002B7C78">
        <w:rPr>
          <w:rFonts w:ascii="Arial" w:hAnsi="Arial" w:cs="Arial"/>
          <w:sz w:val="20"/>
          <w:szCs w:val="20"/>
        </w:rPr>
        <w:t xml:space="preserve">REGON </w:t>
      </w:r>
      <w:r w:rsidR="00867FA7">
        <w:rPr>
          <w:rFonts w:ascii="Arial" w:hAnsi="Arial" w:cs="Arial"/>
          <w:sz w:val="20"/>
          <w:szCs w:val="20"/>
        </w:rPr>
        <w:t>690544286</w:t>
      </w:r>
    </w:p>
    <w:p w14:paraId="17DBF7ED" w14:textId="77777777" w:rsidR="00F7628C" w:rsidRDefault="00F7628C" w:rsidP="00982BF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3CBFEA7" w14:textId="77777777" w:rsidR="00867FA7" w:rsidRDefault="00867FA7" w:rsidP="00982BF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D092CC7" w14:textId="77777777" w:rsidR="00F7628C" w:rsidRDefault="00F7628C" w:rsidP="00982BF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F62CD34" w14:textId="4C67084D" w:rsidR="00FD7E1E" w:rsidRDefault="00FD7E1E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655F59B1" w14:textId="54D63CC1" w:rsidR="002A7DF6" w:rsidRPr="00876F5F" w:rsidRDefault="002A7DF6" w:rsidP="005B617A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876F5F">
        <w:rPr>
          <w:rFonts w:ascii="Arial" w:hAnsi="Arial" w:cs="Arial"/>
          <w:b/>
          <w:sz w:val="20"/>
          <w:szCs w:val="20"/>
          <w:u w:val="single" w:color="000000"/>
        </w:rPr>
        <w:lastRenderedPageBreak/>
        <w:t>Postanowienia ogólne:</w:t>
      </w:r>
      <w:r w:rsidRPr="00876F5F">
        <w:rPr>
          <w:rFonts w:ascii="Arial" w:hAnsi="Arial" w:cs="Arial"/>
          <w:b/>
          <w:sz w:val="20"/>
          <w:szCs w:val="20"/>
        </w:rPr>
        <w:t xml:space="preserve">  </w:t>
      </w:r>
    </w:p>
    <w:p w14:paraId="1600BE95" w14:textId="7921069B" w:rsidR="00E93721" w:rsidRPr="0070115E" w:rsidRDefault="00867FA7" w:rsidP="00982BF3">
      <w:pPr>
        <w:pStyle w:val="Akapitzlist"/>
        <w:numPr>
          <w:ilvl w:val="0"/>
          <w:numId w:val="5"/>
        </w:numPr>
        <w:spacing w:before="120"/>
        <w:rPr>
          <w:rFonts w:ascii="Arial" w:hAnsi="Arial" w:cs="Arial"/>
          <w:b/>
          <w:iCs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t>Katolickie Stowarzyszenie Młodzieży</w:t>
      </w:r>
      <w:r w:rsidR="009B6B8F" w:rsidRPr="0070115E">
        <w:rPr>
          <w:rFonts w:ascii="Arial" w:hAnsi="Arial" w:cs="Arial"/>
          <w:b/>
          <w:iCs/>
          <w:sz w:val="20"/>
          <w:szCs w:val="20"/>
        </w:rPr>
        <w:t xml:space="preserve"> Diecezji Rzeszowskiej </w:t>
      </w:r>
      <w:r w:rsidR="00E93721" w:rsidRPr="0070115E">
        <w:rPr>
          <w:rFonts w:ascii="Arial" w:hAnsi="Arial" w:cs="Arial"/>
          <w:bCs/>
          <w:sz w:val="20"/>
          <w:szCs w:val="20"/>
        </w:rPr>
        <w:t>zaprasza do złożenia ofert</w:t>
      </w:r>
      <w:r w:rsidR="00331830" w:rsidRPr="0070115E">
        <w:rPr>
          <w:rFonts w:ascii="Arial" w:hAnsi="Arial" w:cs="Arial"/>
          <w:bCs/>
          <w:sz w:val="20"/>
          <w:szCs w:val="20"/>
        </w:rPr>
        <w:t xml:space="preserve"> na</w:t>
      </w:r>
      <w:r>
        <w:rPr>
          <w:rFonts w:ascii="Arial" w:hAnsi="Arial" w:cs="Arial"/>
          <w:bCs/>
          <w:sz w:val="20"/>
          <w:szCs w:val="20"/>
        </w:rPr>
        <w:t> </w:t>
      </w:r>
      <w:r w:rsidR="00331830" w:rsidRPr="0070115E">
        <w:rPr>
          <w:rFonts w:ascii="Arial" w:hAnsi="Arial" w:cs="Arial"/>
          <w:bCs/>
          <w:sz w:val="20"/>
          <w:szCs w:val="20"/>
        </w:rPr>
        <w:t xml:space="preserve">dostawę żywności do </w:t>
      </w:r>
      <w:r w:rsidR="00F7628C">
        <w:rPr>
          <w:rFonts w:ascii="Arial" w:hAnsi="Arial" w:cs="Arial"/>
          <w:bCs/>
          <w:sz w:val="20"/>
          <w:szCs w:val="20"/>
        </w:rPr>
        <w:t xml:space="preserve">Dziennego Domu Pomocy w </w:t>
      </w:r>
      <w:r>
        <w:rPr>
          <w:rFonts w:ascii="Arial" w:hAnsi="Arial" w:cs="Arial"/>
          <w:bCs/>
          <w:sz w:val="20"/>
          <w:szCs w:val="20"/>
        </w:rPr>
        <w:t>Rzeszowie</w:t>
      </w:r>
      <w:r w:rsidR="00F7628C">
        <w:rPr>
          <w:rFonts w:ascii="Arial" w:hAnsi="Arial" w:cs="Arial"/>
          <w:bCs/>
          <w:sz w:val="20"/>
          <w:szCs w:val="20"/>
        </w:rPr>
        <w:t>.</w:t>
      </w:r>
    </w:p>
    <w:p w14:paraId="02834ADF" w14:textId="7F8F96C5" w:rsidR="00331830" w:rsidRPr="0070115E" w:rsidRDefault="00331830" w:rsidP="00982BF3">
      <w:pPr>
        <w:pStyle w:val="Akapitzlist"/>
        <w:numPr>
          <w:ilvl w:val="0"/>
          <w:numId w:val="5"/>
        </w:numPr>
        <w:spacing w:before="120"/>
        <w:rPr>
          <w:rFonts w:ascii="Arial" w:hAnsi="Arial" w:cs="Arial"/>
          <w:bCs/>
          <w:iCs/>
          <w:sz w:val="20"/>
          <w:szCs w:val="20"/>
        </w:rPr>
      </w:pPr>
      <w:r w:rsidRPr="0070115E">
        <w:rPr>
          <w:rFonts w:ascii="Arial" w:hAnsi="Arial" w:cs="Arial"/>
          <w:bCs/>
          <w:iCs/>
          <w:sz w:val="20"/>
          <w:szCs w:val="20"/>
        </w:rPr>
        <w:t xml:space="preserve">Postępowanie prowadzone jest na podstawie </w:t>
      </w:r>
      <w:bookmarkStart w:id="1" w:name="_Hlk153538584"/>
      <w:r w:rsidRPr="0070115E">
        <w:rPr>
          <w:rFonts w:ascii="Arial" w:hAnsi="Arial" w:cs="Arial"/>
          <w:bCs/>
          <w:iCs/>
          <w:sz w:val="20"/>
          <w:szCs w:val="20"/>
        </w:rPr>
        <w:t xml:space="preserve">wytycznych Ministra </w:t>
      </w:r>
      <w:r w:rsidR="003D62E0">
        <w:rPr>
          <w:rFonts w:ascii="Arial" w:hAnsi="Arial" w:cs="Arial"/>
          <w:bCs/>
          <w:iCs/>
          <w:sz w:val="20"/>
          <w:szCs w:val="20"/>
        </w:rPr>
        <w:t xml:space="preserve">Funduszy i Polityki Regionalnej </w:t>
      </w:r>
      <w:r w:rsidRPr="0070115E">
        <w:rPr>
          <w:rFonts w:ascii="Arial" w:hAnsi="Arial" w:cs="Arial"/>
          <w:bCs/>
          <w:iCs/>
          <w:sz w:val="20"/>
          <w:szCs w:val="20"/>
        </w:rPr>
        <w:t xml:space="preserve">z dnia </w:t>
      </w:r>
      <w:r w:rsidR="003D62E0">
        <w:rPr>
          <w:rFonts w:ascii="Arial" w:hAnsi="Arial" w:cs="Arial"/>
          <w:bCs/>
          <w:iCs/>
          <w:sz w:val="20"/>
          <w:szCs w:val="20"/>
        </w:rPr>
        <w:t>18</w:t>
      </w:r>
      <w:r w:rsidRPr="0070115E">
        <w:rPr>
          <w:rFonts w:ascii="Arial" w:hAnsi="Arial" w:cs="Arial"/>
          <w:bCs/>
          <w:iCs/>
          <w:sz w:val="20"/>
          <w:szCs w:val="20"/>
        </w:rPr>
        <w:t xml:space="preserve"> </w:t>
      </w:r>
      <w:r w:rsidR="003D62E0">
        <w:rPr>
          <w:rFonts w:ascii="Arial" w:hAnsi="Arial" w:cs="Arial"/>
          <w:bCs/>
          <w:iCs/>
          <w:sz w:val="20"/>
          <w:szCs w:val="20"/>
        </w:rPr>
        <w:t>listopada</w:t>
      </w:r>
      <w:r w:rsidRPr="0070115E">
        <w:rPr>
          <w:rFonts w:ascii="Arial" w:hAnsi="Arial" w:cs="Arial"/>
          <w:bCs/>
          <w:iCs/>
          <w:sz w:val="20"/>
          <w:szCs w:val="20"/>
        </w:rPr>
        <w:t xml:space="preserve"> 202</w:t>
      </w:r>
      <w:r w:rsidR="003D62E0">
        <w:rPr>
          <w:rFonts w:ascii="Arial" w:hAnsi="Arial" w:cs="Arial"/>
          <w:bCs/>
          <w:iCs/>
          <w:sz w:val="20"/>
          <w:szCs w:val="20"/>
        </w:rPr>
        <w:t>2</w:t>
      </w:r>
      <w:r w:rsidRPr="0070115E">
        <w:rPr>
          <w:rFonts w:ascii="Arial" w:hAnsi="Arial" w:cs="Arial"/>
          <w:bCs/>
          <w:iCs/>
          <w:sz w:val="20"/>
          <w:szCs w:val="20"/>
        </w:rPr>
        <w:t xml:space="preserve"> roku w zakresie kwalifikowalności wydatków </w:t>
      </w:r>
      <w:r w:rsidR="003D62E0">
        <w:rPr>
          <w:rFonts w:ascii="Arial" w:hAnsi="Arial" w:cs="Arial"/>
          <w:bCs/>
          <w:iCs/>
          <w:sz w:val="20"/>
          <w:szCs w:val="20"/>
        </w:rPr>
        <w:t xml:space="preserve">na lata 2021-2027 </w:t>
      </w:r>
      <w:bookmarkEnd w:id="1"/>
      <w:r w:rsidR="003D62E0">
        <w:rPr>
          <w:rFonts w:ascii="Arial" w:hAnsi="Arial" w:cs="Arial"/>
          <w:bCs/>
          <w:iCs/>
          <w:sz w:val="20"/>
          <w:szCs w:val="20"/>
        </w:rPr>
        <w:t xml:space="preserve">wydanych na podstawie art. 5 ust. 1 pkt 2 ustawy z dnia 28 kwietnia 2022 r. o zasadach realizacji zadań finansowych ze środków europejskich w perspektywie finansowej 2021-2027 (Dz.U. poz.1079) </w:t>
      </w:r>
      <w:r w:rsidRPr="0070115E">
        <w:rPr>
          <w:rFonts w:ascii="Arial" w:hAnsi="Arial" w:cs="Arial"/>
          <w:bCs/>
          <w:iCs/>
          <w:sz w:val="20"/>
          <w:szCs w:val="20"/>
        </w:rPr>
        <w:t xml:space="preserve">w ramach </w:t>
      </w:r>
      <w:r w:rsidR="003D62E0" w:rsidRPr="003D62E0">
        <w:rPr>
          <w:rFonts w:ascii="Arial" w:hAnsi="Arial" w:cs="Arial"/>
          <w:bCs/>
          <w:iCs/>
          <w:sz w:val="20"/>
          <w:szCs w:val="20"/>
        </w:rPr>
        <w:t>programu Fundusze Europejskie dla Podkarpacia 2021-2027</w:t>
      </w:r>
      <w:r w:rsidRPr="0070115E">
        <w:rPr>
          <w:rFonts w:ascii="Arial" w:hAnsi="Arial" w:cs="Arial"/>
          <w:bCs/>
          <w:iCs/>
          <w:sz w:val="20"/>
          <w:szCs w:val="20"/>
        </w:rPr>
        <w:t>, na</w:t>
      </w:r>
      <w:r w:rsidR="00867FA7">
        <w:rPr>
          <w:rFonts w:ascii="Arial" w:hAnsi="Arial" w:cs="Arial"/>
          <w:bCs/>
          <w:iCs/>
          <w:sz w:val="20"/>
          <w:szCs w:val="20"/>
        </w:rPr>
        <w:t> </w:t>
      </w:r>
      <w:r w:rsidRPr="0070115E">
        <w:rPr>
          <w:rFonts w:ascii="Arial" w:hAnsi="Arial" w:cs="Arial"/>
          <w:bCs/>
          <w:iCs/>
          <w:sz w:val="20"/>
          <w:szCs w:val="20"/>
        </w:rPr>
        <w:t xml:space="preserve">zasadzie konkurencyjności określonej w sekcji </w:t>
      </w:r>
      <w:r w:rsidR="003D62E0">
        <w:rPr>
          <w:rFonts w:ascii="Arial" w:hAnsi="Arial" w:cs="Arial"/>
          <w:bCs/>
          <w:iCs/>
          <w:sz w:val="20"/>
          <w:szCs w:val="20"/>
        </w:rPr>
        <w:t>3</w:t>
      </w:r>
      <w:r w:rsidRPr="0070115E">
        <w:rPr>
          <w:rFonts w:ascii="Arial" w:hAnsi="Arial" w:cs="Arial"/>
          <w:bCs/>
          <w:iCs/>
          <w:sz w:val="20"/>
          <w:szCs w:val="20"/>
        </w:rPr>
        <w:t>.</w:t>
      </w:r>
      <w:r w:rsidR="003D62E0">
        <w:rPr>
          <w:rFonts w:ascii="Arial" w:hAnsi="Arial" w:cs="Arial"/>
          <w:bCs/>
          <w:iCs/>
          <w:sz w:val="20"/>
          <w:szCs w:val="20"/>
        </w:rPr>
        <w:t>2</w:t>
      </w:r>
      <w:r w:rsidR="00867FA7">
        <w:rPr>
          <w:rFonts w:ascii="Arial" w:hAnsi="Arial" w:cs="Arial"/>
          <w:bCs/>
          <w:iCs/>
          <w:sz w:val="20"/>
          <w:szCs w:val="20"/>
        </w:rPr>
        <w:t xml:space="preserve"> </w:t>
      </w:r>
      <w:r w:rsidRPr="0070115E">
        <w:rPr>
          <w:rFonts w:ascii="Arial" w:hAnsi="Arial" w:cs="Arial"/>
          <w:bCs/>
          <w:iCs/>
          <w:sz w:val="20"/>
          <w:szCs w:val="20"/>
        </w:rPr>
        <w:t>tychże wytycznych.</w:t>
      </w:r>
    </w:p>
    <w:p w14:paraId="25D7059F" w14:textId="6524FE22" w:rsidR="00F021B3" w:rsidRPr="002E11F0" w:rsidRDefault="00F47F20" w:rsidP="00982BF3">
      <w:pPr>
        <w:numPr>
          <w:ilvl w:val="0"/>
          <w:numId w:val="5"/>
        </w:num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  <w:r w:rsidRPr="0070115E">
        <w:rPr>
          <w:rFonts w:ascii="Arial" w:hAnsi="Arial" w:cs="Arial"/>
          <w:sz w:val="20"/>
          <w:szCs w:val="20"/>
        </w:rPr>
        <w:t xml:space="preserve">Sposób upublicznienia zapytania ofertowego: </w:t>
      </w:r>
    </w:p>
    <w:p w14:paraId="44FF6C18" w14:textId="550C0A4E" w:rsidR="00F47F20" w:rsidRPr="0070115E" w:rsidRDefault="00E93721" w:rsidP="00982BF3">
      <w:pPr>
        <w:numPr>
          <w:ilvl w:val="0"/>
          <w:numId w:val="2"/>
        </w:numPr>
        <w:spacing w:before="120" w:after="40" w:line="360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70115E">
        <w:rPr>
          <w:rFonts w:ascii="Arial" w:hAnsi="Arial" w:cs="Arial"/>
          <w:sz w:val="20"/>
          <w:szCs w:val="20"/>
        </w:rPr>
        <w:t>baza konkurencyjności</w:t>
      </w:r>
      <w:r w:rsidR="00123FC2" w:rsidRPr="0070115E">
        <w:rPr>
          <w:rFonts w:ascii="Arial" w:hAnsi="Arial" w:cs="Arial"/>
          <w:sz w:val="20"/>
          <w:szCs w:val="20"/>
        </w:rPr>
        <w:t>, tj. strona internetowa pod adresem https://bazakonkurencyjnosci.funduszeeuropejskie.gov.pl</w:t>
      </w:r>
    </w:p>
    <w:p w14:paraId="1523F21E" w14:textId="06D83159" w:rsidR="00331830" w:rsidRPr="00867FA7" w:rsidRDefault="00F47F20" w:rsidP="007E7C28">
      <w:pPr>
        <w:numPr>
          <w:ilvl w:val="0"/>
          <w:numId w:val="2"/>
        </w:numPr>
        <w:spacing w:before="120" w:after="40" w:line="360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867FA7">
        <w:rPr>
          <w:rFonts w:ascii="Arial" w:hAnsi="Arial" w:cs="Arial"/>
          <w:sz w:val="20"/>
          <w:szCs w:val="20"/>
        </w:rPr>
        <w:t>upublicznienie w Biurz</w:t>
      </w:r>
      <w:r w:rsidR="0045428B" w:rsidRPr="00867FA7">
        <w:rPr>
          <w:rFonts w:ascii="Arial" w:hAnsi="Arial" w:cs="Arial"/>
          <w:sz w:val="20"/>
          <w:szCs w:val="20"/>
        </w:rPr>
        <w:t xml:space="preserve">e projektu w </w:t>
      </w:r>
      <w:r w:rsidR="00867FA7" w:rsidRPr="00867FA7">
        <w:rPr>
          <w:rFonts w:ascii="Arial" w:hAnsi="Arial" w:cs="Arial"/>
          <w:sz w:val="20"/>
          <w:szCs w:val="20"/>
        </w:rPr>
        <w:t>Katolickim Stowarzyszeniu Młodzieży</w:t>
      </w:r>
      <w:r w:rsidR="0045428B" w:rsidRPr="00867FA7">
        <w:rPr>
          <w:rFonts w:ascii="Arial" w:hAnsi="Arial" w:cs="Arial"/>
          <w:sz w:val="20"/>
          <w:szCs w:val="20"/>
        </w:rPr>
        <w:t xml:space="preserve"> D</w:t>
      </w:r>
      <w:r w:rsidRPr="00867FA7">
        <w:rPr>
          <w:rFonts w:ascii="Arial" w:hAnsi="Arial" w:cs="Arial"/>
          <w:sz w:val="20"/>
          <w:szCs w:val="20"/>
        </w:rPr>
        <w:t xml:space="preserve">iecezji </w:t>
      </w:r>
      <w:r w:rsidR="0045428B" w:rsidRPr="00867FA7">
        <w:rPr>
          <w:rFonts w:ascii="Arial" w:hAnsi="Arial" w:cs="Arial"/>
          <w:sz w:val="20"/>
          <w:szCs w:val="20"/>
        </w:rPr>
        <w:t>Rzeszowskiej</w:t>
      </w:r>
      <w:r w:rsidRPr="00867FA7">
        <w:rPr>
          <w:rFonts w:ascii="Arial" w:hAnsi="Arial" w:cs="Arial"/>
          <w:sz w:val="20"/>
          <w:szCs w:val="20"/>
        </w:rPr>
        <w:t xml:space="preserve"> ul. </w:t>
      </w:r>
      <w:r w:rsidR="00867FA7" w:rsidRPr="00867FA7">
        <w:rPr>
          <w:rFonts w:ascii="Arial" w:hAnsi="Arial" w:cs="Arial"/>
          <w:sz w:val="20"/>
          <w:szCs w:val="20"/>
        </w:rPr>
        <w:t>Dębicka 62</w:t>
      </w:r>
      <w:r w:rsidRPr="00867FA7">
        <w:rPr>
          <w:rFonts w:ascii="Arial" w:hAnsi="Arial" w:cs="Arial"/>
          <w:sz w:val="20"/>
          <w:szCs w:val="20"/>
        </w:rPr>
        <w:t xml:space="preserve">, </w:t>
      </w:r>
      <w:r w:rsidR="0045428B" w:rsidRPr="00867FA7">
        <w:rPr>
          <w:rFonts w:ascii="Arial" w:hAnsi="Arial" w:cs="Arial"/>
          <w:sz w:val="20"/>
          <w:szCs w:val="20"/>
        </w:rPr>
        <w:t>35-</w:t>
      </w:r>
      <w:r w:rsidR="00867FA7">
        <w:rPr>
          <w:rFonts w:ascii="Arial" w:hAnsi="Arial" w:cs="Arial"/>
          <w:sz w:val="20"/>
          <w:szCs w:val="20"/>
        </w:rPr>
        <w:t>503</w:t>
      </w:r>
      <w:r w:rsidR="0045428B" w:rsidRPr="00867FA7">
        <w:rPr>
          <w:rFonts w:ascii="Arial" w:hAnsi="Arial" w:cs="Arial"/>
          <w:sz w:val="20"/>
          <w:szCs w:val="20"/>
        </w:rPr>
        <w:t xml:space="preserve"> Rzeszów</w:t>
      </w:r>
      <w:r w:rsidRPr="00867FA7">
        <w:rPr>
          <w:rFonts w:ascii="Arial" w:hAnsi="Arial" w:cs="Arial"/>
          <w:sz w:val="20"/>
          <w:szCs w:val="20"/>
        </w:rPr>
        <w:t>,</w:t>
      </w:r>
    </w:p>
    <w:p w14:paraId="2C5FA287" w14:textId="5A3D6C1C" w:rsidR="00F47F20" w:rsidRPr="002E11F0" w:rsidRDefault="00331830" w:rsidP="00982BF3">
      <w:pPr>
        <w:pStyle w:val="Akapitzlist"/>
        <w:numPr>
          <w:ilvl w:val="0"/>
          <w:numId w:val="5"/>
        </w:numPr>
        <w:spacing w:before="120" w:after="40"/>
        <w:ind w:hanging="357"/>
        <w:rPr>
          <w:rFonts w:ascii="Arial" w:hAnsi="Arial" w:cs="Arial"/>
          <w:sz w:val="20"/>
          <w:szCs w:val="20"/>
        </w:rPr>
      </w:pPr>
      <w:r w:rsidRPr="0070115E">
        <w:rPr>
          <w:rFonts w:ascii="Arial" w:hAnsi="Arial" w:cs="Arial"/>
          <w:sz w:val="20"/>
          <w:szCs w:val="20"/>
        </w:rPr>
        <w:t>W uzasadnionych przypadkach Zamawiający może przed upływem terminu do składania ofert zmienić treść zapytania. W przypadku wprowadzenia takiej zmiany, informacja o tym zostanie niezwłocznie przekazana wszystkim Oferentom, którym przekazano zapytanie oraz zamieszczona na stronach internetowych, na których upubliczniono zapytanie. Zmiana ta</w:t>
      </w:r>
      <w:r w:rsidR="00867FA7">
        <w:rPr>
          <w:rFonts w:ascii="Arial" w:hAnsi="Arial" w:cs="Arial"/>
          <w:sz w:val="20"/>
          <w:szCs w:val="20"/>
        </w:rPr>
        <w:t> </w:t>
      </w:r>
      <w:r w:rsidRPr="0070115E">
        <w:rPr>
          <w:rFonts w:ascii="Arial" w:hAnsi="Arial" w:cs="Arial"/>
          <w:sz w:val="20"/>
          <w:szCs w:val="20"/>
        </w:rPr>
        <w:t>będzie wiążąca dla wszystkich, którzy pobrali zapytanie.</w:t>
      </w:r>
      <w:r w:rsidR="00F47F20" w:rsidRPr="002E11F0">
        <w:rPr>
          <w:rFonts w:ascii="Arial" w:hAnsi="Arial" w:cs="Arial"/>
          <w:sz w:val="20"/>
          <w:szCs w:val="20"/>
        </w:rPr>
        <w:t xml:space="preserve"> </w:t>
      </w:r>
    </w:p>
    <w:p w14:paraId="389CA5E2" w14:textId="3447902F" w:rsidR="007E2507" w:rsidRPr="002E11F0" w:rsidRDefault="00F47F20" w:rsidP="00982BF3">
      <w:pPr>
        <w:numPr>
          <w:ilvl w:val="0"/>
          <w:numId w:val="5"/>
        </w:numPr>
        <w:spacing w:before="120" w:after="0" w:line="36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70115E">
        <w:rPr>
          <w:rFonts w:ascii="Arial" w:hAnsi="Arial" w:cs="Arial"/>
          <w:sz w:val="20"/>
          <w:szCs w:val="20"/>
        </w:rPr>
        <w:t xml:space="preserve">Zamawiający zastrzega sobie możliwość zmiany treści niniejszego zapytania ofertowego oraz unieważnienia </w:t>
      </w:r>
      <w:r w:rsidR="00123FC2" w:rsidRPr="0070115E">
        <w:rPr>
          <w:rFonts w:ascii="Arial" w:hAnsi="Arial" w:cs="Arial"/>
          <w:sz w:val="20"/>
          <w:szCs w:val="20"/>
        </w:rPr>
        <w:t>bez podania przyczyny</w:t>
      </w:r>
      <w:r w:rsidRPr="0070115E">
        <w:rPr>
          <w:rFonts w:ascii="Arial" w:hAnsi="Arial" w:cs="Arial"/>
          <w:sz w:val="20"/>
          <w:szCs w:val="20"/>
        </w:rPr>
        <w:t xml:space="preserve">.  </w:t>
      </w:r>
    </w:p>
    <w:p w14:paraId="4CA03426" w14:textId="3DCC9750" w:rsidR="007E2507" w:rsidRPr="002E11F0" w:rsidRDefault="007E2507" w:rsidP="00982BF3">
      <w:pPr>
        <w:numPr>
          <w:ilvl w:val="0"/>
          <w:numId w:val="5"/>
        </w:numPr>
        <w:spacing w:before="120" w:after="0" w:line="36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70115E">
        <w:rPr>
          <w:rFonts w:ascii="Arial" w:hAnsi="Arial" w:cs="Arial"/>
          <w:sz w:val="20"/>
          <w:szCs w:val="20"/>
        </w:rPr>
        <w:t>Użyte w Specyfikacji terminy mają następujące znaczenie:</w:t>
      </w:r>
    </w:p>
    <w:p w14:paraId="59EBF844" w14:textId="4399D79C" w:rsidR="007E2507" w:rsidRPr="0070115E" w:rsidRDefault="007E2507" w:rsidP="00982BF3">
      <w:pPr>
        <w:pStyle w:val="Akapitzlist"/>
        <w:numPr>
          <w:ilvl w:val="0"/>
          <w:numId w:val="6"/>
        </w:numPr>
        <w:spacing w:before="120" w:after="0"/>
        <w:ind w:hanging="357"/>
        <w:rPr>
          <w:rFonts w:ascii="Arial" w:hAnsi="Arial" w:cs="Arial"/>
          <w:sz w:val="20"/>
          <w:szCs w:val="20"/>
        </w:rPr>
      </w:pPr>
      <w:r w:rsidRPr="0070115E">
        <w:rPr>
          <w:rFonts w:ascii="Arial" w:hAnsi="Arial" w:cs="Arial"/>
          <w:sz w:val="20"/>
          <w:szCs w:val="20"/>
        </w:rPr>
        <w:t xml:space="preserve">„Zamawiający” – </w:t>
      </w:r>
      <w:r w:rsidR="00867FA7">
        <w:rPr>
          <w:rFonts w:ascii="Arial" w:hAnsi="Arial" w:cs="Arial"/>
          <w:sz w:val="20"/>
          <w:szCs w:val="20"/>
        </w:rPr>
        <w:t>Katolickie Stowarzyszenie Młodzieży</w:t>
      </w:r>
      <w:r w:rsidRPr="0070115E">
        <w:rPr>
          <w:rFonts w:ascii="Arial" w:hAnsi="Arial" w:cs="Arial"/>
          <w:sz w:val="20"/>
          <w:szCs w:val="20"/>
        </w:rPr>
        <w:t xml:space="preserve"> Diecezji Rzeszowskiej z siedziba ul.</w:t>
      </w:r>
      <w:r w:rsidR="00867FA7">
        <w:rPr>
          <w:rFonts w:ascii="Arial" w:hAnsi="Arial" w:cs="Arial"/>
          <w:sz w:val="20"/>
          <w:szCs w:val="20"/>
        </w:rPr>
        <w:t> Dębicka 62</w:t>
      </w:r>
      <w:r w:rsidRPr="0070115E">
        <w:rPr>
          <w:rFonts w:ascii="Arial" w:hAnsi="Arial" w:cs="Arial"/>
          <w:sz w:val="20"/>
          <w:szCs w:val="20"/>
        </w:rPr>
        <w:t>, 35-</w:t>
      </w:r>
      <w:r w:rsidR="00867FA7">
        <w:rPr>
          <w:rFonts w:ascii="Arial" w:hAnsi="Arial" w:cs="Arial"/>
          <w:sz w:val="20"/>
          <w:szCs w:val="20"/>
        </w:rPr>
        <w:t>503</w:t>
      </w:r>
      <w:r w:rsidRPr="0070115E">
        <w:rPr>
          <w:rFonts w:ascii="Arial" w:hAnsi="Arial" w:cs="Arial"/>
          <w:sz w:val="20"/>
          <w:szCs w:val="20"/>
        </w:rPr>
        <w:t xml:space="preserve"> Rzeszów</w:t>
      </w:r>
      <w:r w:rsidR="00867FA7">
        <w:rPr>
          <w:rFonts w:ascii="Arial" w:hAnsi="Arial" w:cs="Arial"/>
          <w:sz w:val="20"/>
          <w:szCs w:val="20"/>
        </w:rPr>
        <w:t>,</w:t>
      </w:r>
    </w:p>
    <w:p w14:paraId="5A2EB48A" w14:textId="61326A8A" w:rsidR="007E2507" w:rsidRPr="0070115E" w:rsidRDefault="007E2507" w:rsidP="00982BF3">
      <w:pPr>
        <w:pStyle w:val="Akapitzlist"/>
        <w:numPr>
          <w:ilvl w:val="0"/>
          <w:numId w:val="6"/>
        </w:numPr>
        <w:spacing w:before="120" w:after="0"/>
        <w:ind w:hanging="357"/>
        <w:rPr>
          <w:rFonts w:ascii="Arial" w:hAnsi="Arial" w:cs="Arial"/>
          <w:sz w:val="20"/>
          <w:szCs w:val="20"/>
        </w:rPr>
      </w:pPr>
      <w:r w:rsidRPr="0070115E">
        <w:rPr>
          <w:rFonts w:ascii="Arial" w:hAnsi="Arial" w:cs="Arial"/>
          <w:sz w:val="20"/>
          <w:szCs w:val="20"/>
        </w:rPr>
        <w:t>„Postępowanie” - postępowanie prowadzone przez Zamawiającego na podstawie</w:t>
      </w:r>
      <w:r w:rsidR="00FD7E1E">
        <w:rPr>
          <w:rFonts w:ascii="Arial" w:hAnsi="Arial" w:cs="Arial"/>
          <w:sz w:val="20"/>
          <w:szCs w:val="20"/>
        </w:rPr>
        <w:t xml:space="preserve"> niniejszego</w:t>
      </w:r>
      <w:r w:rsidRPr="0070115E">
        <w:rPr>
          <w:rFonts w:ascii="Arial" w:hAnsi="Arial" w:cs="Arial"/>
          <w:sz w:val="20"/>
          <w:szCs w:val="20"/>
        </w:rPr>
        <w:t xml:space="preserve"> zapytania,</w:t>
      </w:r>
    </w:p>
    <w:p w14:paraId="2C61AF6C" w14:textId="52ED9161" w:rsidR="007E2507" w:rsidRPr="0070115E" w:rsidRDefault="007E2507" w:rsidP="00982BF3">
      <w:pPr>
        <w:pStyle w:val="Akapitzlist"/>
        <w:numPr>
          <w:ilvl w:val="0"/>
          <w:numId w:val="6"/>
        </w:numPr>
        <w:spacing w:before="120" w:after="0"/>
        <w:ind w:hanging="357"/>
        <w:rPr>
          <w:rFonts w:ascii="Arial" w:hAnsi="Arial" w:cs="Arial"/>
          <w:sz w:val="20"/>
          <w:szCs w:val="20"/>
        </w:rPr>
      </w:pPr>
      <w:r w:rsidRPr="0070115E">
        <w:rPr>
          <w:rFonts w:ascii="Arial" w:hAnsi="Arial" w:cs="Arial"/>
          <w:sz w:val="20"/>
          <w:szCs w:val="20"/>
        </w:rPr>
        <w:t>„Zapytanie” - niniejsze zapytanie ofertowe,</w:t>
      </w:r>
    </w:p>
    <w:p w14:paraId="7EEF1206" w14:textId="12ADB592" w:rsidR="007E2507" w:rsidRPr="0070115E" w:rsidRDefault="007E2507" w:rsidP="00982BF3">
      <w:pPr>
        <w:pStyle w:val="Akapitzlist"/>
        <w:numPr>
          <w:ilvl w:val="0"/>
          <w:numId w:val="6"/>
        </w:numPr>
        <w:spacing w:before="120" w:after="0"/>
        <w:ind w:hanging="357"/>
        <w:rPr>
          <w:rFonts w:ascii="Arial" w:hAnsi="Arial" w:cs="Arial"/>
          <w:sz w:val="20"/>
          <w:szCs w:val="20"/>
        </w:rPr>
      </w:pPr>
      <w:r w:rsidRPr="0070115E">
        <w:rPr>
          <w:rFonts w:ascii="Arial" w:hAnsi="Arial" w:cs="Arial"/>
          <w:sz w:val="20"/>
          <w:szCs w:val="20"/>
        </w:rPr>
        <w:t xml:space="preserve">„Wytyczne” – </w:t>
      </w:r>
      <w:r w:rsidR="003D62E0" w:rsidRPr="003D62E0">
        <w:rPr>
          <w:rFonts w:ascii="Arial" w:hAnsi="Arial" w:cs="Arial"/>
          <w:sz w:val="20"/>
          <w:szCs w:val="20"/>
        </w:rPr>
        <w:t>wytycznych Ministra Funduszy i Polityki Regionalnej z dnia 18 listopada 2022 roku w zakresie kwalifikowalności wydatków na lata 2021-2027</w:t>
      </w:r>
      <w:r w:rsidRPr="0070115E">
        <w:rPr>
          <w:rFonts w:ascii="Arial" w:hAnsi="Arial" w:cs="Arial"/>
          <w:sz w:val="20"/>
          <w:szCs w:val="20"/>
        </w:rPr>
        <w:t>,</w:t>
      </w:r>
    </w:p>
    <w:p w14:paraId="18BB5E38" w14:textId="677BCA75" w:rsidR="007E2507" w:rsidRPr="0070115E" w:rsidRDefault="007E2507" w:rsidP="00982BF3">
      <w:pPr>
        <w:pStyle w:val="Akapitzlist"/>
        <w:numPr>
          <w:ilvl w:val="0"/>
          <w:numId w:val="6"/>
        </w:numPr>
        <w:spacing w:before="120" w:after="0"/>
        <w:ind w:hanging="357"/>
        <w:rPr>
          <w:rFonts w:ascii="Arial" w:hAnsi="Arial" w:cs="Arial"/>
          <w:sz w:val="20"/>
          <w:szCs w:val="20"/>
        </w:rPr>
      </w:pPr>
      <w:r w:rsidRPr="0070115E">
        <w:rPr>
          <w:rFonts w:ascii="Arial" w:hAnsi="Arial" w:cs="Arial"/>
          <w:sz w:val="20"/>
          <w:szCs w:val="20"/>
        </w:rPr>
        <w:t>„Ustawa” lub „PZP” - ustawa z dnia 11 września 2019 r. - Prawo zamówień publicznych z</w:t>
      </w:r>
      <w:r w:rsidR="00867FA7">
        <w:rPr>
          <w:rFonts w:ascii="Arial" w:hAnsi="Arial" w:cs="Arial"/>
          <w:sz w:val="20"/>
          <w:szCs w:val="20"/>
        </w:rPr>
        <w:t> </w:t>
      </w:r>
      <w:r w:rsidRPr="0070115E">
        <w:rPr>
          <w:rFonts w:ascii="Arial" w:hAnsi="Arial" w:cs="Arial"/>
          <w:sz w:val="20"/>
          <w:szCs w:val="20"/>
        </w:rPr>
        <w:t>późniejszymi zmianami (Dz. U. z 20</w:t>
      </w:r>
      <w:r w:rsidR="003D62E0">
        <w:rPr>
          <w:rFonts w:ascii="Arial" w:hAnsi="Arial" w:cs="Arial"/>
          <w:sz w:val="20"/>
          <w:szCs w:val="20"/>
        </w:rPr>
        <w:t>23</w:t>
      </w:r>
      <w:r w:rsidRPr="0070115E">
        <w:rPr>
          <w:rFonts w:ascii="Arial" w:hAnsi="Arial" w:cs="Arial"/>
          <w:sz w:val="20"/>
          <w:szCs w:val="20"/>
        </w:rPr>
        <w:t xml:space="preserve"> r., poz. </w:t>
      </w:r>
      <w:r w:rsidR="003D62E0">
        <w:rPr>
          <w:rFonts w:ascii="Arial" w:hAnsi="Arial" w:cs="Arial"/>
          <w:sz w:val="20"/>
          <w:szCs w:val="20"/>
        </w:rPr>
        <w:t>1605</w:t>
      </w:r>
      <w:r w:rsidRPr="0070115E">
        <w:rPr>
          <w:rFonts w:ascii="Arial" w:hAnsi="Arial" w:cs="Arial"/>
          <w:sz w:val="20"/>
          <w:szCs w:val="20"/>
        </w:rPr>
        <w:t>, z późn. zm.)</w:t>
      </w:r>
    </w:p>
    <w:p w14:paraId="29FE55EE" w14:textId="42ADBC41" w:rsidR="007E2507" w:rsidRPr="0070115E" w:rsidRDefault="007E2507" w:rsidP="00982BF3">
      <w:pPr>
        <w:pStyle w:val="Akapitzlist"/>
        <w:numPr>
          <w:ilvl w:val="0"/>
          <w:numId w:val="6"/>
        </w:numPr>
        <w:spacing w:before="120" w:after="0"/>
        <w:ind w:hanging="357"/>
        <w:rPr>
          <w:rFonts w:ascii="Arial" w:hAnsi="Arial" w:cs="Arial"/>
          <w:sz w:val="20"/>
          <w:szCs w:val="20"/>
        </w:rPr>
      </w:pPr>
      <w:r w:rsidRPr="0070115E">
        <w:rPr>
          <w:rFonts w:ascii="Arial" w:hAnsi="Arial" w:cs="Arial"/>
          <w:sz w:val="20"/>
          <w:szCs w:val="20"/>
        </w:rPr>
        <w:t>„Zamówienie” – należy przez to rozumieć zamówienie, którego przedmiot został w sposób szczegółowy opisany w punkcie III zapytania,</w:t>
      </w:r>
    </w:p>
    <w:p w14:paraId="2ADEB3B0" w14:textId="12C2EBFB" w:rsidR="00DB7652" w:rsidRDefault="007E2507" w:rsidP="00982BF3">
      <w:pPr>
        <w:pStyle w:val="Akapitzlist"/>
        <w:numPr>
          <w:ilvl w:val="0"/>
          <w:numId w:val="6"/>
        </w:numPr>
        <w:spacing w:before="120" w:after="0"/>
        <w:ind w:hanging="357"/>
        <w:rPr>
          <w:rFonts w:ascii="Arial" w:hAnsi="Arial" w:cs="Arial"/>
          <w:sz w:val="20"/>
          <w:szCs w:val="20"/>
        </w:rPr>
      </w:pPr>
      <w:r w:rsidRPr="0070115E">
        <w:rPr>
          <w:rFonts w:ascii="Arial" w:hAnsi="Arial" w:cs="Arial"/>
          <w:sz w:val="20"/>
          <w:szCs w:val="20"/>
        </w:rPr>
        <w:t>”Wykonawca” – podmiot, który ubiega się o wykonanie Zamówienia, złoży ofertę na wykonanie Zamówienia albo zawrze z Zamawiającym umowę w sprawie wykonania Zamówienia</w:t>
      </w:r>
    </w:p>
    <w:p w14:paraId="3722CF0E" w14:textId="1698A6F9" w:rsidR="00FD7E1E" w:rsidRDefault="00FD7E1E">
      <w:pPr>
        <w:spacing w:after="0" w:line="240" w:lineRule="auto"/>
        <w:rPr>
          <w:rFonts w:ascii="Arial" w:hAnsi="Arial" w:cs="Arial"/>
          <w:color w:val="000000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3291C7AC" w14:textId="0529CCAF" w:rsidR="0070115E" w:rsidRPr="0047435E" w:rsidRDefault="00F47F20" w:rsidP="00982BF3">
      <w:pPr>
        <w:numPr>
          <w:ilvl w:val="0"/>
          <w:numId w:val="1"/>
        </w:numPr>
        <w:spacing w:before="120" w:after="0" w:line="360" w:lineRule="auto"/>
        <w:ind w:left="567" w:hanging="567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70115E">
        <w:rPr>
          <w:rFonts w:ascii="Arial" w:hAnsi="Arial" w:cs="Arial"/>
          <w:b/>
          <w:sz w:val="20"/>
          <w:szCs w:val="20"/>
          <w:u w:val="single"/>
        </w:rPr>
        <w:lastRenderedPageBreak/>
        <w:t>Opis przedmiotu zamówienia</w:t>
      </w:r>
    </w:p>
    <w:p w14:paraId="7BBA0519" w14:textId="77777777" w:rsidR="00F47F20" w:rsidRPr="0070115E" w:rsidRDefault="00F47F20" w:rsidP="00982BF3">
      <w:pPr>
        <w:numPr>
          <w:ilvl w:val="0"/>
          <w:numId w:val="3"/>
        </w:num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  <w:r w:rsidRPr="0070115E">
        <w:rPr>
          <w:rFonts w:ascii="Arial" w:hAnsi="Arial" w:cs="Arial"/>
          <w:sz w:val="20"/>
          <w:szCs w:val="20"/>
        </w:rPr>
        <w:t xml:space="preserve">Rodzaj zamówienia: </w:t>
      </w:r>
      <w:r w:rsidRPr="0070115E">
        <w:rPr>
          <w:rFonts w:ascii="Arial" w:hAnsi="Arial" w:cs="Arial"/>
          <w:b/>
          <w:sz w:val="20"/>
          <w:szCs w:val="20"/>
        </w:rPr>
        <w:t>dostawa.</w:t>
      </w:r>
      <w:r w:rsidRPr="0070115E">
        <w:rPr>
          <w:rFonts w:ascii="Arial" w:hAnsi="Arial" w:cs="Arial"/>
          <w:sz w:val="20"/>
          <w:szCs w:val="20"/>
        </w:rPr>
        <w:t xml:space="preserve"> </w:t>
      </w:r>
    </w:p>
    <w:p w14:paraId="2A629CA6" w14:textId="3EB1DE05" w:rsidR="00663421" w:rsidRPr="0070115E" w:rsidRDefault="00663421" w:rsidP="00982BF3">
      <w:pPr>
        <w:numPr>
          <w:ilvl w:val="0"/>
          <w:numId w:val="3"/>
        </w:numPr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r w:rsidRPr="0070115E">
        <w:rPr>
          <w:rFonts w:ascii="Arial" w:hAnsi="Arial" w:cs="Arial"/>
          <w:sz w:val="20"/>
          <w:szCs w:val="20"/>
        </w:rPr>
        <w:t xml:space="preserve">Przedmiot zamówienia: Dostawa artykułów spożywczych do </w:t>
      </w:r>
      <w:r w:rsidR="00F7628C">
        <w:rPr>
          <w:rFonts w:ascii="Arial" w:hAnsi="Arial" w:cs="Arial"/>
          <w:sz w:val="20"/>
          <w:szCs w:val="20"/>
        </w:rPr>
        <w:t>Dziennego Domu Pomocy w</w:t>
      </w:r>
      <w:r w:rsidR="00867FA7">
        <w:rPr>
          <w:rFonts w:ascii="Arial" w:hAnsi="Arial" w:cs="Arial"/>
          <w:sz w:val="20"/>
          <w:szCs w:val="20"/>
        </w:rPr>
        <w:t> Rzeszowie</w:t>
      </w:r>
      <w:r w:rsidR="00F7628C">
        <w:rPr>
          <w:rFonts w:ascii="Arial" w:hAnsi="Arial" w:cs="Arial"/>
          <w:sz w:val="20"/>
          <w:szCs w:val="20"/>
        </w:rPr>
        <w:t xml:space="preserve">, </w:t>
      </w:r>
      <w:r w:rsidR="00867FA7">
        <w:rPr>
          <w:rFonts w:ascii="Arial" w:hAnsi="Arial" w:cs="Arial"/>
          <w:sz w:val="20"/>
          <w:szCs w:val="20"/>
        </w:rPr>
        <w:t>ul. Dębicka 62, 35-503 Rzeszów</w:t>
      </w:r>
      <w:r w:rsidRPr="0070115E">
        <w:rPr>
          <w:rFonts w:ascii="Arial" w:hAnsi="Arial" w:cs="Arial"/>
          <w:sz w:val="20"/>
          <w:szCs w:val="20"/>
        </w:rPr>
        <w:t xml:space="preserve">, na potrzeby przygotowywania posiłków dla </w:t>
      </w:r>
      <w:r w:rsidR="00DA57F4">
        <w:rPr>
          <w:rFonts w:ascii="Arial" w:hAnsi="Arial" w:cs="Arial"/>
          <w:sz w:val="20"/>
          <w:szCs w:val="20"/>
        </w:rPr>
        <w:t xml:space="preserve">max. </w:t>
      </w:r>
      <w:r w:rsidR="00F7628C">
        <w:rPr>
          <w:rFonts w:ascii="Arial" w:hAnsi="Arial" w:cs="Arial"/>
          <w:sz w:val="20"/>
          <w:szCs w:val="20"/>
        </w:rPr>
        <w:t>3</w:t>
      </w:r>
      <w:r w:rsidR="00867FA7">
        <w:rPr>
          <w:rFonts w:ascii="Arial" w:hAnsi="Arial" w:cs="Arial"/>
          <w:sz w:val="20"/>
          <w:szCs w:val="20"/>
        </w:rPr>
        <w:t>0</w:t>
      </w:r>
      <w:r w:rsidR="00F7628C">
        <w:rPr>
          <w:rFonts w:ascii="Arial" w:hAnsi="Arial" w:cs="Arial"/>
          <w:sz w:val="20"/>
          <w:szCs w:val="20"/>
        </w:rPr>
        <w:t xml:space="preserve"> </w:t>
      </w:r>
      <w:r w:rsidRPr="0070115E">
        <w:rPr>
          <w:rFonts w:ascii="Arial" w:hAnsi="Arial" w:cs="Arial"/>
          <w:sz w:val="20"/>
          <w:szCs w:val="20"/>
        </w:rPr>
        <w:t xml:space="preserve">Uczestników w okresie </w:t>
      </w:r>
      <w:r w:rsidR="00F7628C">
        <w:rPr>
          <w:rFonts w:ascii="Arial" w:hAnsi="Arial" w:cs="Arial"/>
          <w:sz w:val="20"/>
          <w:szCs w:val="20"/>
        </w:rPr>
        <w:t>01</w:t>
      </w:r>
      <w:r w:rsidRPr="0070115E">
        <w:rPr>
          <w:rFonts w:ascii="Arial" w:hAnsi="Arial" w:cs="Arial"/>
          <w:sz w:val="20"/>
          <w:szCs w:val="20"/>
        </w:rPr>
        <w:t>.0</w:t>
      </w:r>
      <w:r w:rsidR="006A2150">
        <w:rPr>
          <w:rFonts w:ascii="Arial" w:hAnsi="Arial" w:cs="Arial"/>
          <w:sz w:val="20"/>
          <w:szCs w:val="20"/>
        </w:rPr>
        <w:t>2</w:t>
      </w:r>
      <w:r w:rsidRPr="0070115E">
        <w:rPr>
          <w:rFonts w:ascii="Arial" w:hAnsi="Arial" w:cs="Arial"/>
          <w:sz w:val="20"/>
          <w:szCs w:val="20"/>
        </w:rPr>
        <w:t>.20</w:t>
      </w:r>
      <w:r w:rsidR="000E27CE" w:rsidRPr="0070115E">
        <w:rPr>
          <w:rFonts w:ascii="Arial" w:hAnsi="Arial" w:cs="Arial"/>
          <w:sz w:val="20"/>
          <w:szCs w:val="20"/>
        </w:rPr>
        <w:t>2</w:t>
      </w:r>
      <w:r w:rsidR="006A2150">
        <w:rPr>
          <w:rFonts w:ascii="Arial" w:hAnsi="Arial" w:cs="Arial"/>
          <w:sz w:val="20"/>
          <w:szCs w:val="20"/>
        </w:rPr>
        <w:t>5</w:t>
      </w:r>
      <w:r w:rsidRPr="0070115E">
        <w:rPr>
          <w:rFonts w:ascii="Arial" w:hAnsi="Arial" w:cs="Arial"/>
          <w:sz w:val="20"/>
          <w:szCs w:val="20"/>
        </w:rPr>
        <w:t xml:space="preserve"> r. - </w:t>
      </w:r>
      <w:r w:rsidR="003D62E0">
        <w:rPr>
          <w:rFonts w:ascii="Arial" w:hAnsi="Arial" w:cs="Arial"/>
          <w:sz w:val="20"/>
          <w:szCs w:val="20"/>
        </w:rPr>
        <w:t>3</w:t>
      </w:r>
      <w:r w:rsidR="00867FA7">
        <w:rPr>
          <w:rFonts w:ascii="Arial" w:hAnsi="Arial" w:cs="Arial"/>
          <w:sz w:val="20"/>
          <w:szCs w:val="20"/>
        </w:rPr>
        <w:t>1</w:t>
      </w:r>
      <w:r w:rsidRPr="0070115E">
        <w:rPr>
          <w:rFonts w:ascii="Arial" w:hAnsi="Arial" w:cs="Arial"/>
          <w:sz w:val="20"/>
          <w:szCs w:val="20"/>
        </w:rPr>
        <w:t>.</w:t>
      </w:r>
      <w:r w:rsidR="00144ABC">
        <w:rPr>
          <w:rFonts w:ascii="Arial" w:hAnsi="Arial" w:cs="Arial"/>
          <w:sz w:val="20"/>
          <w:szCs w:val="20"/>
        </w:rPr>
        <w:t>0</w:t>
      </w:r>
      <w:r w:rsidR="006A2150">
        <w:rPr>
          <w:rFonts w:ascii="Arial" w:hAnsi="Arial" w:cs="Arial"/>
          <w:sz w:val="20"/>
          <w:szCs w:val="20"/>
        </w:rPr>
        <w:t>7</w:t>
      </w:r>
      <w:r w:rsidRPr="0070115E">
        <w:rPr>
          <w:rFonts w:ascii="Arial" w:hAnsi="Arial" w:cs="Arial"/>
          <w:sz w:val="20"/>
          <w:szCs w:val="20"/>
        </w:rPr>
        <w:t>.202</w:t>
      </w:r>
      <w:r w:rsidR="00144ABC">
        <w:rPr>
          <w:rFonts w:ascii="Arial" w:hAnsi="Arial" w:cs="Arial"/>
          <w:sz w:val="20"/>
          <w:szCs w:val="20"/>
        </w:rPr>
        <w:t>5</w:t>
      </w:r>
      <w:r w:rsidRPr="0070115E">
        <w:rPr>
          <w:rFonts w:ascii="Arial" w:hAnsi="Arial" w:cs="Arial"/>
          <w:sz w:val="20"/>
          <w:szCs w:val="20"/>
        </w:rPr>
        <w:t xml:space="preserve"> r., dostawa obejmie dostarczanie artykułów spożywczych w ilości umożliwiającej przygotowywanie </w:t>
      </w:r>
      <w:r w:rsidR="00F7628C">
        <w:rPr>
          <w:rFonts w:ascii="Arial" w:hAnsi="Arial" w:cs="Arial"/>
          <w:sz w:val="20"/>
          <w:szCs w:val="20"/>
        </w:rPr>
        <w:t>śniadania i obiadu</w:t>
      </w:r>
      <w:r w:rsidR="00474F7B" w:rsidRPr="0070115E">
        <w:rPr>
          <w:rFonts w:ascii="Arial" w:hAnsi="Arial" w:cs="Arial"/>
          <w:sz w:val="20"/>
          <w:szCs w:val="20"/>
        </w:rPr>
        <w:t xml:space="preserve"> </w:t>
      </w:r>
      <w:r w:rsidR="00F7628C">
        <w:rPr>
          <w:rFonts w:ascii="Arial" w:hAnsi="Arial" w:cs="Arial"/>
          <w:sz w:val="20"/>
          <w:szCs w:val="20"/>
        </w:rPr>
        <w:t>w</w:t>
      </w:r>
      <w:r w:rsidR="00474F7B" w:rsidRPr="0070115E">
        <w:rPr>
          <w:rFonts w:ascii="Arial" w:hAnsi="Arial" w:cs="Arial"/>
          <w:sz w:val="20"/>
          <w:szCs w:val="20"/>
        </w:rPr>
        <w:t>e wszystkie dni robocze wskazanego okresu.</w:t>
      </w:r>
    </w:p>
    <w:p w14:paraId="24205CDB" w14:textId="130F6C1B" w:rsidR="00663421" w:rsidRPr="0070115E" w:rsidRDefault="00663421" w:rsidP="00982BF3">
      <w:pPr>
        <w:pStyle w:val="Akapitzlist"/>
        <w:numPr>
          <w:ilvl w:val="0"/>
          <w:numId w:val="3"/>
        </w:numPr>
        <w:spacing w:before="120" w:after="120"/>
        <w:rPr>
          <w:rFonts w:ascii="Arial" w:hAnsi="Arial" w:cs="Arial"/>
          <w:sz w:val="20"/>
          <w:szCs w:val="20"/>
        </w:rPr>
      </w:pPr>
      <w:r w:rsidRPr="0070115E">
        <w:rPr>
          <w:rFonts w:ascii="Arial" w:hAnsi="Arial" w:cs="Arial"/>
          <w:sz w:val="20"/>
          <w:szCs w:val="20"/>
        </w:rPr>
        <w:t xml:space="preserve">Miejsce realizacji zamówienia (dostawy): </w:t>
      </w:r>
      <w:r w:rsidR="00F7628C">
        <w:rPr>
          <w:rFonts w:ascii="Arial" w:hAnsi="Arial" w:cs="Arial"/>
          <w:sz w:val="20"/>
          <w:szCs w:val="20"/>
        </w:rPr>
        <w:t xml:space="preserve">Dzienny Dom Pomocy w </w:t>
      </w:r>
      <w:r w:rsidR="00867FA7">
        <w:rPr>
          <w:rFonts w:ascii="Arial" w:hAnsi="Arial" w:cs="Arial"/>
          <w:sz w:val="20"/>
          <w:szCs w:val="20"/>
        </w:rPr>
        <w:t>Rzeszowie</w:t>
      </w:r>
      <w:r w:rsidR="00F7628C">
        <w:rPr>
          <w:rFonts w:ascii="Arial" w:hAnsi="Arial" w:cs="Arial"/>
          <w:sz w:val="20"/>
          <w:szCs w:val="20"/>
        </w:rPr>
        <w:t xml:space="preserve">, </w:t>
      </w:r>
      <w:r w:rsidR="00867FA7">
        <w:rPr>
          <w:rFonts w:ascii="Arial" w:hAnsi="Arial" w:cs="Arial"/>
          <w:sz w:val="20"/>
          <w:szCs w:val="20"/>
        </w:rPr>
        <w:t>ul. Dębicka 62, 35-503 Rzeszów,</w:t>
      </w:r>
      <w:r w:rsidR="00F7628C">
        <w:rPr>
          <w:rFonts w:ascii="Arial" w:hAnsi="Arial" w:cs="Arial"/>
          <w:sz w:val="20"/>
          <w:szCs w:val="20"/>
        </w:rPr>
        <w:t xml:space="preserve"> </w:t>
      </w:r>
      <w:r w:rsidR="00D02981" w:rsidRPr="0070115E">
        <w:rPr>
          <w:rFonts w:ascii="Arial" w:hAnsi="Arial" w:cs="Arial"/>
          <w:sz w:val="20"/>
          <w:szCs w:val="20"/>
        </w:rPr>
        <w:t>zwane dalej w skrócie „</w:t>
      </w:r>
      <w:r w:rsidR="00F7628C">
        <w:rPr>
          <w:rFonts w:ascii="Arial" w:hAnsi="Arial" w:cs="Arial"/>
          <w:sz w:val="20"/>
          <w:szCs w:val="20"/>
        </w:rPr>
        <w:t>DDP</w:t>
      </w:r>
      <w:r w:rsidR="00D02981" w:rsidRPr="0070115E">
        <w:rPr>
          <w:rFonts w:ascii="Arial" w:hAnsi="Arial" w:cs="Arial"/>
          <w:sz w:val="20"/>
          <w:szCs w:val="20"/>
        </w:rPr>
        <w:t>”</w:t>
      </w:r>
    </w:p>
    <w:p w14:paraId="0896FB27" w14:textId="77777777" w:rsidR="00663421" w:rsidRPr="0070115E" w:rsidRDefault="00663421" w:rsidP="00982BF3">
      <w:pPr>
        <w:pStyle w:val="Akapitzlist"/>
        <w:numPr>
          <w:ilvl w:val="0"/>
          <w:numId w:val="3"/>
        </w:numPr>
        <w:spacing w:before="120" w:after="120"/>
        <w:rPr>
          <w:rFonts w:ascii="Arial" w:hAnsi="Arial" w:cs="Arial"/>
          <w:sz w:val="20"/>
          <w:szCs w:val="20"/>
        </w:rPr>
      </w:pPr>
      <w:r w:rsidRPr="0070115E">
        <w:rPr>
          <w:rFonts w:ascii="Arial" w:hAnsi="Arial" w:cs="Arial"/>
          <w:sz w:val="20"/>
          <w:szCs w:val="20"/>
        </w:rPr>
        <w:t>Wspólny słownik zamówień: CPV</w:t>
      </w:r>
    </w:p>
    <w:p w14:paraId="211A790A" w14:textId="73C61AA6" w:rsidR="006A2150" w:rsidRDefault="006A2150" w:rsidP="00982BF3">
      <w:pPr>
        <w:pStyle w:val="Akapitzlist"/>
        <w:spacing w:before="120" w:after="120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15100000-9 – Produkty zwierzęce, mięso i produkty mięsne</w:t>
      </w:r>
    </w:p>
    <w:p w14:paraId="4D45E473" w14:textId="489F44AD" w:rsidR="003D62E0" w:rsidRDefault="003D62E0" w:rsidP="00982BF3">
      <w:pPr>
        <w:pStyle w:val="Akapitzlist"/>
        <w:spacing w:before="120" w:after="120"/>
        <w:rPr>
          <w:rFonts w:ascii="Arial" w:hAnsi="Arial" w:cs="Arial"/>
          <w:color w:val="auto"/>
          <w:sz w:val="20"/>
          <w:szCs w:val="20"/>
        </w:rPr>
      </w:pPr>
      <w:r w:rsidRPr="00E6303A">
        <w:rPr>
          <w:rFonts w:ascii="Arial" w:hAnsi="Arial" w:cs="Arial"/>
          <w:color w:val="auto"/>
          <w:sz w:val="20"/>
          <w:szCs w:val="20"/>
        </w:rPr>
        <w:t>15200000-0 - Ryby przetworzone i konserwowane</w:t>
      </w:r>
    </w:p>
    <w:p w14:paraId="246C1C26" w14:textId="6E944F35" w:rsidR="006A2150" w:rsidRPr="00E6303A" w:rsidRDefault="006A2150" w:rsidP="00982BF3">
      <w:pPr>
        <w:pStyle w:val="Akapitzlist"/>
        <w:spacing w:before="120" w:after="120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15220000-6 – Ryby mrożone, filety rybne i pozostałe mięso ryb</w:t>
      </w:r>
    </w:p>
    <w:p w14:paraId="0D5A00C6" w14:textId="77777777" w:rsidR="003D62E0" w:rsidRPr="00E6303A" w:rsidRDefault="003D62E0" w:rsidP="00982BF3">
      <w:pPr>
        <w:pStyle w:val="Akapitzlist"/>
        <w:spacing w:before="120" w:after="120"/>
        <w:rPr>
          <w:rFonts w:ascii="Arial" w:hAnsi="Arial" w:cs="Arial"/>
          <w:color w:val="auto"/>
          <w:sz w:val="20"/>
          <w:szCs w:val="20"/>
        </w:rPr>
      </w:pPr>
      <w:r w:rsidRPr="00E6303A">
        <w:rPr>
          <w:rFonts w:ascii="Arial" w:hAnsi="Arial" w:cs="Arial"/>
          <w:color w:val="auto"/>
          <w:sz w:val="20"/>
          <w:szCs w:val="20"/>
        </w:rPr>
        <w:t>15300000-1 - Owoce, warzywa i podobne produkty</w:t>
      </w:r>
    </w:p>
    <w:p w14:paraId="50DC5C1C" w14:textId="77777777" w:rsidR="003D62E0" w:rsidRPr="00E6303A" w:rsidRDefault="003D62E0" w:rsidP="00982BF3">
      <w:pPr>
        <w:pStyle w:val="Akapitzlist"/>
        <w:spacing w:before="120" w:after="120"/>
        <w:rPr>
          <w:rFonts w:ascii="Arial" w:hAnsi="Arial" w:cs="Arial"/>
          <w:color w:val="auto"/>
          <w:sz w:val="20"/>
          <w:szCs w:val="20"/>
        </w:rPr>
      </w:pPr>
      <w:r w:rsidRPr="00E6303A">
        <w:rPr>
          <w:rFonts w:ascii="Arial" w:hAnsi="Arial" w:cs="Arial"/>
          <w:color w:val="auto"/>
          <w:sz w:val="20"/>
          <w:szCs w:val="20"/>
        </w:rPr>
        <w:t>15400000-2 - Oleje i tłuszcze zwierzęce lub roślinne</w:t>
      </w:r>
    </w:p>
    <w:p w14:paraId="30C67025" w14:textId="77777777" w:rsidR="003D62E0" w:rsidRPr="00E6303A" w:rsidRDefault="003D62E0" w:rsidP="00982BF3">
      <w:pPr>
        <w:pStyle w:val="Akapitzlist"/>
        <w:spacing w:before="120" w:after="120"/>
        <w:rPr>
          <w:rFonts w:ascii="Arial" w:hAnsi="Arial" w:cs="Arial"/>
          <w:color w:val="auto"/>
          <w:sz w:val="20"/>
          <w:szCs w:val="20"/>
        </w:rPr>
      </w:pPr>
      <w:r w:rsidRPr="00E6303A">
        <w:rPr>
          <w:rFonts w:ascii="Arial" w:hAnsi="Arial" w:cs="Arial"/>
          <w:color w:val="auto"/>
          <w:sz w:val="20"/>
          <w:szCs w:val="20"/>
        </w:rPr>
        <w:t>15500000-3 - Produkty mleczarskie</w:t>
      </w:r>
    </w:p>
    <w:p w14:paraId="47C90A57" w14:textId="5183CCB5" w:rsidR="003D62E0" w:rsidRPr="00E6303A" w:rsidRDefault="003D62E0" w:rsidP="00982BF3">
      <w:pPr>
        <w:pStyle w:val="Akapitzlist"/>
        <w:spacing w:before="120" w:after="120"/>
        <w:rPr>
          <w:rFonts w:ascii="Arial" w:hAnsi="Arial" w:cs="Arial"/>
          <w:color w:val="auto"/>
          <w:sz w:val="20"/>
          <w:szCs w:val="20"/>
        </w:rPr>
      </w:pPr>
      <w:r w:rsidRPr="00E6303A">
        <w:rPr>
          <w:rFonts w:ascii="Arial" w:hAnsi="Arial" w:cs="Arial"/>
          <w:color w:val="auto"/>
          <w:sz w:val="20"/>
          <w:szCs w:val="20"/>
        </w:rPr>
        <w:t xml:space="preserve">03142500-3 </w:t>
      </w:r>
      <w:r w:rsidR="00C0161A" w:rsidRPr="00E6303A">
        <w:rPr>
          <w:rFonts w:ascii="Arial" w:hAnsi="Arial" w:cs="Arial"/>
          <w:color w:val="auto"/>
          <w:sz w:val="20"/>
          <w:szCs w:val="20"/>
        </w:rPr>
        <w:t>–</w:t>
      </w:r>
      <w:r w:rsidRPr="00E6303A">
        <w:rPr>
          <w:rFonts w:ascii="Arial" w:hAnsi="Arial" w:cs="Arial"/>
          <w:color w:val="auto"/>
          <w:sz w:val="20"/>
          <w:szCs w:val="20"/>
        </w:rPr>
        <w:t xml:space="preserve"> Jaja</w:t>
      </w:r>
    </w:p>
    <w:p w14:paraId="095CE963" w14:textId="5A399B41" w:rsidR="00C0161A" w:rsidRPr="00E6303A" w:rsidRDefault="00C0161A" w:rsidP="00982BF3">
      <w:pPr>
        <w:pStyle w:val="Akapitzlist"/>
        <w:spacing w:before="120" w:after="120"/>
        <w:rPr>
          <w:rFonts w:ascii="Arial" w:hAnsi="Arial" w:cs="Arial"/>
          <w:color w:val="auto"/>
          <w:sz w:val="20"/>
          <w:szCs w:val="20"/>
        </w:rPr>
      </w:pPr>
      <w:r w:rsidRPr="00E6303A">
        <w:rPr>
          <w:rFonts w:ascii="Arial" w:hAnsi="Arial" w:cs="Arial"/>
          <w:color w:val="auto"/>
          <w:sz w:val="20"/>
          <w:szCs w:val="20"/>
        </w:rPr>
        <w:t>15870000-7 – Przyprawy i przyprawy korzenne</w:t>
      </w:r>
    </w:p>
    <w:p w14:paraId="70E3656B" w14:textId="7239CBB7" w:rsidR="00983ADC" w:rsidRPr="00E6303A" w:rsidRDefault="00983ADC" w:rsidP="00982BF3">
      <w:pPr>
        <w:pStyle w:val="Akapitzlist"/>
        <w:spacing w:before="120" w:after="120"/>
        <w:rPr>
          <w:rFonts w:ascii="Arial" w:hAnsi="Arial" w:cs="Arial"/>
          <w:color w:val="auto"/>
          <w:sz w:val="20"/>
          <w:szCs w:val="20"/>
        </w:rPr>
      </w:pPr>
      <w:r w:rsidRPr="00E6303A">
        <w:rPr>
          <w:rFonts w:ascii="Arial" w:hAnsi="Arial" w:cs="Arial"/>
          <w:color w:val="auto"/>
          <w:sz w:val="20"/>
          <w:szCs w:val="20"/>
        </w:rPr>
        <w:t>15810000-9</w:t>
      </w:r>
      <w:r w:rsidR="00DC00FF" w:rsidRPr="00E6303A">
        <w:rPr>
          <w:rFonts w:ascii="Arial" w:hAnsi="Arial" w:cs="Arial"/>
          <w:color w:val="auto"/>
          <w:sz w:val="20"/>
          <w:szCs w:val="20"/>
        </w:rPr>
        <w:t xml:space="preserve"> -</w:t>
      </w:r>
      <w:r w:rsidRPr="00E6303A">
        <w:rPr>
          <w:rFonts w:ascii="Arial" w:hAnsi="Arial" w:cs="Arial"/>
          <w:color w:val="auto"/>
          <w:sz w:val="20"/>
          <w:szCs w:val="20"/>
        </w:rPr>
        <w:t xml:space="preserve"> Pieczywo, świeże wyroby piekarskie i ciastkarskie</w:t>
      </w:r>
    </w:p>
    <w:p w14:paraId="069E8FB7" w14:textId="77777777" w:rsidR="003D62E0" w:rsidRPr="00E6303A" w:rsidRDefault="003D62E0" w:rsidP="00982BF3">
      <w:pPr>
        <w:pStyle w:val="Akapitzlist"/>
        <w:spacing w:before="120" w:after="120"/>
        <w:rPr>
          <w:rFonts w:ascii="Arial" w:hAnsi="Arial" w:cs="Arial"/>
          <w:color w:val="auto"/>
          <w:sz w:val="20"/>
          <w:szCs w:val="20"/>
        </w:rPr>
      </w:pPr>
      <w:r w:rsidRPr="00E6303A">
        <w:rPr>
          <w:rFonts w:ascii="Arial" w:hAnsi="Arial" w:cs="Arial"/>
          <w:color w:val="auto"/>
          <w:sz w:val="20"/>
          <w:szCs w:val="20"/>
        </w:rPr>
        <w:t>15600000-4 - Produkty przemiału ziarna, skrobi i produktów skrobiowych</w:t>
      </w:r>
    </w:p>
    <w:p w14:paraId="0BFC065F" w14:textId="77777777" w:rsidR="003D62E0" w:rsidRPr="00E6303A" w:rsidRDefault="003D62E0" w:rsidP="00982BF3">
      <w:pPr>
        <w:pStyle w:val="Akapitzlist"/>
        <w:spacing w:before="120" w:after="120"/>
        <w:rPr>
          <w:rFonts w:ascii="Arial" w:hAnsi="Arial" w:cs="Arial"/>
          <w:color w:val="auto"/>
          <w:sz w:val="20"/>
          <w:szCs w:val="20"/>
        </w:rPr>
      </w:pPr>
      <w:r w:rsidRPr="00E6303A">
        <w:rPr>
          <w:rFonts w:ascii="Arial" w:hAnsi="Arial" w:cs="Arial"/>
          <w:color w:val="auto"/>
          <w:sz w:val="20"/>
          <w:szCs w:val="20"/>
        </w:rPr>
        <w:t>15800000-6 - Różne produkty spożywcze</w:t>
      </w:r>
    </w:p>
    <w:p w14:paraId="232DC67C" w14:textId="2DB1C498" w:rsidR="00663421" w:rsidRPr="00E6303A" w:rsidRDefault="003D62E0" w:rsidP="00982BF3">
      <w:pPr>
        <w:pStyle w:val="Akapitzlist"/>
        <w:spacing w:before="120" w:after="120"/>
        <w:ind w:firstLine="0"/>
        <w:rPr>
          <w:rFonts w:ascii="Arial" w:hAnsi="Arial" w:cs="Arial"/>
          <w:color w:val="auto"/>
          <w:sz w:val="20"/>
          <w:szCs w:val="20"/>
        </w:rPr>
      </w:pPr>
      <w:r w:rsidRPr="00E6303A">
        <w:rPr>
          <w:rFonts w:ascii="Arial" w:hAnsi="Arial" w:cs="Arial"/>
          <w:color w:val="auto"/>
          <w:sz w:val="20"/>
          <w:szCs w:val="20"/>
        </w:rPr>
        <w:t xml:space="preserve">15980000-1 </w:t>
      </w:r>
      <w:r w:rsidR="00E6303A">
        <w:rPr>
          <w:rFonts w:ascii="Arial" w:hAnsi="Arial" w:cs="Arial"/>
          <w:color w:val="auto"/>
          <w:sz w:val="20"/>
          <w:szCs w:val="20"/>
        </w:rPr>
        <w:t>–</w:t>
      </w:r>
      <w:r w:rsidRPr="00E6303A">
        <w:rPr>
          <w:rFonts w:ascii="Arial" w:hAnsi="Arial" w:cs="Arial"/>
          <w:color w:val="auto"/>
          <w:sz w:val="20"/>
          <w:szCs w:val="20"/>
        </w:rPr>
        <w:t xml:space="preserve"> Napoje</w:t>
      </w:r>
      <w:r w:rsidR="00E6303A">
        <w:rPr>
          <w:rFonts w:ascii="Arial" w:hAnsi="Arial" w:cs="Arial"/>
          <w:color w:val="auto"/>
          <w:sz w:val="20"/>
          <w:szCs w:val="20"/>
        </w:rPr>
        <w:t xml:space="preserve"> bezalkoholowe</w:t>
      </w:r>
    </w:p>
    <w:p w14:paraId="597402C7" w14:textId="32725B32" w:rsidR="007E2507" w:rsidRPr="006A1CC8" w:rsidRDefault="00F7628C" w:rsidP="006A1CC8">
      <w:pPr>
        <w:numPr>
          <w:ilvl w:val="0"/>
          <w:numId w:val="3"/>
        </w:numPr>
        <w:tabs>
          <w:tab w:val="decimal" w:pos="720"/>
        </w:tabs>
        <w:spacing w:before="120" w:after="0" w:line="360" w:lineRule="auto"/>
        <w:jc w:val="both"/>
        <w:rPr>
          <w:rFonts w:ascii="Arial" w:hAnsi="Arial" w:cs="Arial"/>
          <w:b/>
          <w:color w:val="000000"/>
          <w:spacing w:val="1"/>
          <w:sz w:val="20"/>
          <w:szCs w:val="20"/>
        </w:rPr>
      </w:pPr>
      <w:r>
        <w:rPr>
          <w:rFonts w:ascii="Arial" w:hAnsi="Arial" w:cs="Arial"/>
          <w:b/>
          <w:color w:val="000000"/>
          <w:spacing w:val="1"/>
          <w:sz w:val="20"/>
          <w:szCs w:val="20"/>
        </w:rPr>
        <w:t xml:space="preserve"> </w:t>
      </w:r>
      <w:r w:rsidR="007E2507" w:rsidRPr="006A1CC8">
        <w:rPr>
          <w:rFonts w:ascii="Arial" w:hAnsi="Arial" w:cs="Arial"/>
          <w:sz w:val="20"/>
          <w:szCs w:val="20"/>
        </w:rPr>
        <w:t>Zamawiający ustali harmonogram dostaw wspólnie z Wykonawcą, zgodnie z potrzebami Zamawiającego, w oparciu o tygodniowe menu</w:t>
      </w:r>
      <w:r w:rsidR="0070115E" w:rsidRPr="006A1CC8">
        <w:rPr>
          <w:rFonts w:ascii="Arial" w:hAnsi="Arial" w:cs="Arial"/>
          <w:sz w:val="20"/>
          <w:szCs w:val="20"/>
        </w:rPr>
        <w:t>.</w:t>
      </w:r>
    </w:p>
    <w:p w14:paraId="6EB8ADA3" w14:textId="3C3A890E" w:rsidR="007E2507" w:rsidRPr="0070115E" w:rsidRDefault="00913C0E" w:rsidP="00982BF3">
      <w:pPr>
        <w:pStyle w:val="Akapitzlist"/>
        <w:numPr>
          <w:ilvl w:val="0"/>
          <w:numId w:val="3"/>
        </w:numPr>
        <w:spacing w:before="120"/>
        <w:rPr>
          <w:rFonts w:ascii="Arial" w:hAnsi="Arial" w:cs="Arial"/>
          <w:sz w:val="20"/>
          <w:szCs w:val="20"/>
        </w:rPr>
      </w:pPr>
      <w:r w:rsidRPr="0070115E">
        <w:rPr>
          <w:rFonts w:ascii="Arial" w:hAnsi="Arial" w:cs="Arial"/>
          <w:b/>
          <w:spacing w:val="2"/>
          <w:sz w:val="20"/>
          <w:szCs w:val="20"/>
        </w:rPr>
        <w:t xml:space="preserve">W związku z tym, iż posiadane przez </w:t>
      </w:r>
      <w:r w:rsidR="006A1CC8">
        <w:rPr>
          <w:rFonts w:ascii="Arial" w:hAnsi="Arial" w:cs="Arial"/>
          <w:b/>
          <w:spacing w:val="2"/>
          <w:sz w:val="20"/>
          <w:szCs w:val="20"/>
        </w:rPr>
        <w:t>DDP</w:t>
      </w:r>
      <w:r w:rsidRPr="0070115E">
        <w:rPr>
          <w:rFonts w:ascii="Arial" w:hAnsi="Arial" w:cs="Arial"/>
          <w:b/>
          <w:spacing w:val="2"/>
          <w:sz w:val="20"/>
          <w:szCs w:val="20"/>
        </w:rPr>
        <w:t xml:space="preserve"> zaplecze lokalowe nie obejmuje powierzchni magazynowych, </w:t>
      </w:r>
      <w:r w:rsidRPr="0070115E">
        <w:rPr>
          <w:rFonts w:ascii="Arial" w:hAnsi="Arial" w:cs="Arial"/>
          <w:b/>
          <w:spacing w:val="5"/>
          <w:sz w:val="20"/>
          <w:szCs w:val="20"/>
        </w:rPr>
        <w:t xml:space="preserve">umożliwiających przechowywanie znacznych ilości artykułów spożywczych, konieczne jest zapewnienie </w:t>
      </w:r>
      <w:r w:rsidRPr="0070115E">
        <w:rPr>
          <w:rFonts w:ascii="Arial" w:hAnsi="Arial" w:cs="Arial"/>
          <w:b/>
          <w:spacing w:val="4"/>
          <w:sz w:val="20"/>
          <w:szCs w:val="20"/>
        </w:rPr>
        <w:t xml:space="preserve">sukcesywnych dostaw produktów. </w:t>
      </w:r>
    </w:p>
    <w:p w14:paraId="5B9456F8" w14:textId="7DF8EF3C" w:rsidR="007E2507" w:rsidRPr="0070115E" w:rsidRDefault="00913C0E" w:rsidP="00982BF3">
      <w:pPr>
        <w:pStyle w:val="Akapitzlist"/>
        <w:numPr>
          <w:ilvl w:val="0"/>
          <w:numId w:val="3"/>
        </w:numPr>
        <w:spacing w:before="120"/>
        <w:rPr>
          <w:rFonts w:ascii="Arial" w:hAnsi="Arial" w:cs="Arial"/>
          <w:sz w:val="20"/>
          <w:szCs w:val="20"/>
        </w:rPr>
      </w:pPr>
      <w:r w:rsidRPr="0070115E">
        <w:rPr>
          <w:rFonts w:ascii="Arial" w:hAnsi="Arial" w:cs="Arial"/>
          <w:b/>
          <w:spacing w:val="1"/>
          <w:sz w:val="20"/>
          <w:szCs w:val="20"/>
        </w:rPr>
        <w:t xml:space="preserve">Zamawiający zastrzega sobie możliwość zmiany ilości </w:t>
      </w:r>
      <w:r w:rsidRPr="0070115E">
        <w:rPr>
          <w:rFonts w:ascii="Arial" w:hAnsi="Arial" w:cs="Arial"/>
          <w:b/>
          <w:spacing w:val="3"/>
          <w:sz w:val="20"/>
          <w:szCs w:val="20"/>
        </w:rPr>
        <w:t xml:space="preserve">dostawy produktów planowanych na dany dzień z przyczyn niezależnych od niego np. zgłaszane absencje </w:t>
      </w:r>
      <w:r w:rsidRPr="0070115E">
        <w:rPr>
          <w:rFonts w:ascii="Arial" w:hAnsi="Arial" w:cs="Arial"/>
          <w:b/>
          <w:spacing w:val="7"/>
          <w:sz w:val="20"/>
          <w:szCs w:val="20"/>
        </w:rPr>
        <w:t xml:space="preserve">Uczestników, przerwania/rezygnacje/zakończenia udziału w projekcie. </w:t>
      </w:r>
    </w:p>
    <w:p w14:paraId="5AFB48DC" w14:textId="00F0BAE7" w:rsidR="00913C0E" w:rsidRPr="0070115E" w:rsidRDefault="00913C0E" w:rsidP="00982BF3">
      <w:pPr>
        <w:pStyle w:val="Akapitzlist"/>
        <w:numPr>
          <w:ilvl w:val="0"/>
          <w:numId w:val="3"/>
        </w:numPr>
        <w:spacing w:before="120"/>
        <w:rPr>
          <w:rFonts w:ascii="Arial" w:hAnsi="Arial" w:cs="Arial"/>
          <w:sz w:val="20"/>
          <w:szCs w:val="20"/>
        </w:rPr>
      </w:pPr>
      <w:r w:rsidRPr="0070115E">
        <w:rPr>
          <w:rFonts w:ascii="Arial" w:hAnsi="Arial" w:cs="Arial"/>
          <w:b/>
          <w:spacing w:val="7"/>
          <w:sz w:val="20"/>
          <w:szCs w:val="20"/>
        </w:rPr>
        <w:t xml:space="preserve">Dostawy realizowane będą w dni </w:t>
      </w:r>
      <w:r w:rsidRPr="0070115E">
        <w:rPr>
          <w:rFonts w:ascii="Arial" w:hAnsi="Arial" w:cs="Arial"/>
          <w:b/>
          <w:spacing w:val="2"/>
          <w:sz w:val="20"/>
          <w:szCs w:val="20"/>
        </w:rPr>
        <w:t>robocze, tj. od poniedziałku do piątku</w:t>
      </w:r>
      <w:r w:rsidR="000E27CE" w:rsidRPr="0070115E">
        <w:rPr>
          <w:rFonts w:ascii="Arial" w:hAnsi="Arial" w:cs="Arial"/>
          <w:b/>
          <w:spacing w:val="2"/>
          <w:sz w:val="20"/>
          <w:szCs w:val="20"/>
        </w:rPr>
        <w:t xml:space="preserve"> najpóźniej </w:t>
      </w:r>
      <w:r w:rsidR="007E2507" w:rsidRPr="0070115E">
        <w:rPr>
          <w:rFonts w:ascii="Arial" w:hAnsi="Arial" w:cs="Arial"/>
          <w:b/>
          <w:spacing w:val="2"/>
          <w:sz w:val="20"/>
          <w:szCs w:val="20"/>
        </w:rPr>
        <w:t>d</w:t>
      </w:r>
      <w:r w:rsidR="000E27CE" w:rsidRPr="0070115E">
        <w:rPr>
          <w:rFonts w:ascii="Arial" w:hAnsi="Arial" w:cs="Arial"/>
          <w:b/>
          <w:spacing w:val="2"/>
          <w:sz w:val="20"/>
          <w:szCs w:val="20"/>
        </w:rPr>
        <w:t>o godziny 08:00</w:t>
      </w:r>
      <w:r w:rsidRPr="0070115E">
        <w:rPr>
          <w:rFonts w:ascii="Arial" w:hAnsi="Arial" w:cs="Arial"/>
          <w:b/>
          <w:spacing w:val="2"/>
          <w:sz w:val="20"/>
          <w:szCs w:val="20"/>
        </w:rPr>
        <w:t>.</w:t>
      </w:r>
    </w:p>
    <w:p w14:paraId="6E06B1C8" w14:textId="2E2155B6" w:rsidR="004A64B8" w:rsidRPr="0070115E" w:rsidRDefault="00913C0E" w:rsidP="00982BF3">
      <w:pPr>
        <w:pStyle w:val="Akapitzlist"/>
        <w:numPr>
          <w:ilvl w:val="0"/>
          <w:numId w:val="3"/>
        </w:numPr>
        <w:spacing w:before="120"/>
        <w:rPr>
          <w:rFonts w:ascii="Arial" w:hAnsi="Arial" w:cs="Arial"/>
          <w:sz w:val="20"/>
          <w:szCs w:val="20"/>
        </w:rPr>
      </w:pPr>
      <w:r w:rsidRPr="0070115E">
        <w:rPr>
          <w:rFonts w:ascii="Arial" w:hAnsi="Arial" w:cs="Arial"/>
          <w:sz w:val="20"/>
          <w:szCs w:val="20"/>
        </w:rPr>
        <w:t xml:space="preserve">W związku z brakiem możliwości oszacowania </w:t>
      </w:r>
      <w:r w:rsidR="00706A1E">
        <w:rPr>
          <w:rFonts w:ascii="Arial" w:hAnsi="Arial" w:cs="Arial"/>
          <w:sz w:val="20"/>
          <w:szCs w:val="20"/>
        </w:rPr>
        <w:t>dokładnych</w:t>
      </w:r>
      <w:r w:rsidRPr="0070115E">
        <w:rPr>
          <w:rFonts w:ascii="Arial" w:hAnsi="Arial" w:cs="Arial"/>
          <w:sz w:val="20"/>
          <w:szCs w:val="20"/>
        </w:rPr>
        <w:t xml:space="preserve"> ilości poszczególnych artykułów spożywczych</w:t>
      </w:r>
      <w:r w:rsidR="00706A1E">
        <w:rPr>
          <w:rFonts w:ascii="Arial" w:hAnsi="Arial" w:cs="Arial"/>
          <w:sz w:val="20"/>
          <w:szCs w:val="20"/>
        </w:rPr>
        <w:t xml:space="preserve"> oraz wszystkich ich rodzajów</w:t>
      </w:r>
      <w:r w:rsidRPr="0070115E">
        <w:rPr>
          <w:rFonts w:ascii="Arial" w:hAnsi="Arial" w:cs="Arial"/>
          <w:sz w:val="20"/>
          <w:szCs w:val="20"/>
        </w:rPr>
        <w:t>, poniższe zestawienie zostało przygotowane</w:t>
      </w:r>
      <w:r w:rsidR="00867FA7">
        <w:rPr>
          <w:rFonts w:ascii="Arial" w:hAnsi="Arial" w:cs="Arial"/>
          <w:sz w:val="20"/>
          <w:szCs w:val="20"/>
        </w:rPr>
        <w:t xml:space="preserve"> </w:t>
      </w:r>
      <w:r w:rsidRPr="0070115E">
        <w:rPr>
          <w:rFonts w:ascii="Arial" w:hAnsi="Arial" w:cs="Arial"/>
          <w:sz w:val="20"/>
          <w:szCs w:val="20"/>
        </w:rPr>
        <w:t>w</w:t>
      </w:r>
      <w:r w:rsidR="00867FA7">
        <w:rPr>
          <w:rFonts w:ascii="Arial" w:hAnsi="Arial" w:cs="Arial"/>
          <w:sz w:val="20"/>
          <w:szCs w:val="20"/>
        </w:rPr>
        <w:t> </w:t>
      </w:r>
      <w:r w:rsidRPr="0070115E">
        <w:rPr>
          <w:rFonts w:ascii="Arial" w:hAnsi="Arial" w:cs="Arial"/>
          <w:sz w:val="20"/>
          <w:szCs w:val="20"/>
        </w:rPr>
        <w:t>sposób szacunkowy w celu wyłonienia wykonawcy, który dostarczy artykuły żywnościowe w</w:t>
      </w:r>
      <w:r w:rsidR="00867FA7">
        <w:rPr>
          <w:rFonts w:ascii="Arial" w:hAnsi="Arial" w:cs="Arial"/>
          <w:sz w:val="20"/>
          <w:szCs w:val="20"/>
        </w:rPr>
        <w:t> </w:t>
      </w:r>
      <w:r w:rsidRPr="0070115E">
        <w:rPr>
          <w:rFonts w:ascii="Arial" w:hAnsi="Arial" w:cs="Arial"/>
          <w:sz w:val="20"/>
          <w:szCs w:val="20"/>
        </w:rPr>
        <w:t xml:space="preserve">najkorzystniejszej cenie, natomiast wskazane przykładowe produkty jak również ich ilość, mają umożliwić porównanie złożonych ofert. </w:t>
      </w:r>
    </w:p>
    <w:p w14:paraId="7526FEB4" w14:textId="6D83B27B" w:rsidR="00663421" w:rsidRPr="00867FA7" w:rsidRDefault="00913C0E" w:rsidP="00982BF3">
      <w:pPr>
        <w:pStyle w:val="Akapitzlist"/>
        <w:numPr>
          <w:ilvl w:val="0"/>
          <w:numId w:val="3"/>
        </w:numPr>
        <w:spacing w:before="120"/>
        <w:rPr>
          <w:rFonts w:ascii="Arial" w:hAnsi="Arial" w:cs="Arial"/>
          <w:color w:val="FF0000"/>
          <w:sz w:val="20"/>
          <w:szCs w:val="20"/>
        </w:rPr>
      </w:pPr>
      <w:r w:rsidRPr="00144ABC">
        <w:rPr>
          <w:rFonts w:ascii="Arial" w:hAnsi="Arial" w:cs="Arial"/>
          <w:color w:val="auto"/>
          <w:sz w:val="20"/>
          <w:szCs w:val="20"/>
        </w:rPr>
        <w:t xml:space="preserve">Zamawiający </w:t>
      </w:r>
      <w:r w:rsidRPr="0070115E">
        <w:rPr>
          <w:rFonts w:ascii="Arial" w:hAnsi="Arial" w:cs="Arial"/>
          <w:sz w:val="20"/>
          <w:szCs w:val="20"/>
        </w:rPr>
        <w:t>zastrzega sobie możliwość zakupu również produktów innych niż wymienione w</w:t>
      </w:r>
      <w:r w:rsidR="00867FA7">
        <w:rPr>
          <w:rFonts w:ascii="Arial" w:hAnsi="Arial" w:cs="Arial"/>
          <w:sz w:val="20"/>
          <w:szCs w:val="20"/>
        </w:rPr>
        <w:t> </w:t>
      </w:r>
      <w:r w:rsidRPr="0070115E">
        <w:rPr>
          <w:rFonts w:ascii="Arial" w:hAnsi="Arial" w:cs="Arial"/>
          <w:sz w:val="20"/>
          <w:szCs w:val="20"/>
        </w:rPr>
        <w:t xml:space="preserve">zestawieniu, w sytuacji uczestnictwa w </w:t>
      </w:r>
      <w:r w:rsidR="006A1CC8">
        <w:rPr>
          <w:rFonts w:ascii="Arial" w:hAnsi="Arial" w:cs="Arial"/>
          <w:sz w:val="20"/>
          <w:szCs w:val="20"/>
        </w:rPr>
        <w:t>DDP</w:t>
      </w:r>
      <w:r w:rsidR="003B2613" w:rsidRPr="0070115E">
        <w:rPr>
          <w:rFonts w:ascii="Arial" w:hAnsi="Arial" w:cs="Arial"/>
          <w:sz w:val="20"/>
          <w:szCs w:val="20"/>
        </w:rPr>
        <w:t xml:space="preserve"> </w:t>
      </w:r>
      <w:r w:rsidRPr="0070115E">
        <w:rPr>
          <w:rFonts w:ascii="Arial" w:hAnsi="Arial" w:cs="Arial"/>
          <w:sz w:val="20"/>
          <w:szCs w:val="20"/>
        </w:rPr>
        <w:t xml:space="preserve">osób o specjalnych potrzebach żywieniowych </w:t>
      </w:r>
      <w:r w:rsidRPr="0070115E">
        <w:rPr>
          <w:rFonts w:ascii="Arial" w:hAnsi="Arial" w:cs="Arial"/>
          <w:sz w:val="20"/>
          <w:szCs w:val="20"/>
        </w:rPr>
        <w:lastRenderedPageBreak/>
        <w:t>wynikających</w:t>
      </w:r>
      <w:r w:rsidR="00D02981" w:rsidRPr="0070115E">
        <w:rPr>
          <w:rFonts w:ascii="Arial" w:hAnsi="Arial" w:cs="Arial"/>
          <w:sz w:val="20"/>
          <w:szCs w:val="20"/>
        </w:rPr>
        <w:t xml:space="preserve"> w szczególności</w:t>
      </w:r>
      <w:r w:rsidRPr="0070115E">
        <w:rPr>
          <w:rFonts w:ascii="Arial" w:hAnsi="Arial" w:cs="Arial"/>
          <w:sz w:val="20"/>
          <w:szCs w:val="20"/>
        </w:rPr>
        <w:t xml:space="preserve"> z różnego rodzaju schorzeń czy też alergii, o występowaniu których Zamawiający nie posiada wiedzy w momencie ogłaszania zapytania</w:t>
      </w:r>
      <w:r w:rsidR="00386602">
        <w:rPr>
          <w:rFonts w:ascii="Arial" w:hAnsi="Arial" w:cs="Arial"/>
          <w:sz w:val="20"/>
          <w:szCs w:val="20"/>
        </w:rPr>
        <w:t>.</w:t>
      </w:r>
    </w:p>
    <w:p w14:paraId="3D12000C" w14:textId="36C157C3" w:rsidR="004A64B8" w:rsidRPr="0070115E" w:rsidRDefault="004A64B8" w:rsidP="00982BF3">
      <w:pPr>
        <w:pStyle w:val="Akapitzlist"/>
        <w:numPr>
          <w:ilvl w:val="0"/>
          <w:numId w:val="3"/>
        </w:numPr>
        <w:spacing w:before="120"/>
        <w:rPr>
          <w:rFonts w:ascii="Arial" w:hAnsi="Arial" w:cs="Arial"/>
          <w:sz w:val="20"/>
          <w:szCs w:val="20"/>
        </w:rPr>
      </w:pPr>
      <w:r w:rsidRPr="0070115E">
        <w:rPr>
          <w:rFonts w:ascii="Arial" w:hAnsi="Arial" w:cs="Arial"/>
          <w:sz w:val="20"/>
          <w:szCs w:val="20"/>
        </w:rPr>
        <w:t>Artykuły spożywcze będą odpowiadać normom jakościowym właściwym dla danego rodzaju produktu, które obowiązują na terenie Polski, posiadają pierwszą klasę jakości i były świeże, o</w:t>
      </w:r>
      <w:r w:rsidR="00867FA7">
        <w:rPr>
          <w:rFonts w:ascii="Arial" w:hAnsi="Arial" w:cs="Arial"/>
          <w:sz w:val="20"/>
          <w:szCs w:val="20"/>
        </w:rPr>
        <w:t> </w:t>
      </w:r>
      <w:r w:rsidRPr="0070115E">
        <w:rPr>
          <w:rFonts w:ascii="Arial" w:hAnsi="Arial" w:cs="Arial"/>
          <w:sz w:val="20"/>
          <w:szCs w:val="20"/>
        </w:rPr>
        <w:t>aktualnych terminach przydatności do spożycia. Data terminu przydatności powinna być widoczna na opakowaniu i nie budzić wątpliwości. W przypadku stwierdzenia, iż dostarczone artykuły spożywcze nie spełniają wskazanych kryteriów, Zamawiający dokona zwrotu otrzymanego towaru, zobowiązując jednocześnie Wykonawcę do ponownego dostarczenia</w:t>
      </w:r>
      <w:r w:rsidR="00C53ED4">
        <w:rPr>
          <w:rFonts w:ascii="Arial" w:hAnsi="Arial" w:cs="Arial"/>
          <w:sz w:val="20"/>
          <w:szCs w:val="20"/>
        </w:rPr>
        <w:t xml:space="preserve"> </w:t>
      </w:r>
      <w:r w:rsidRPr="0070115E">
        <w:rPr>
          <w:rFonts w:ascii="Arial" w:hAnsi="Arial" w:cs="Arial"/>
          <w:sz w:val="20"/>
          <w:szCs w:val="20"/>
        </w:rPr>
        <w:t>w</w:t>
      </w:r>
      <w:r w:rsidR="00867FA7">
        <w:rPr>
          <w:rFonts w:ascii="Arial" w:hAnsi="Arial" w:cs="Arial"/>
          <w:sz w:val="20"/>
          <w:szCs w:val="20"/>
        </w:rPr>
        <w:t> </w:t>
      </w:r>
      <w:r w:rsidRPr="0070115E">
        <w:rPr>
          <w:rFonts w:ascii="Arial" w:hAnsi="Arial" w:cs="Arial"/>
          <w:sz w:val="20"/>
          <w:szCs w:val="20"/>
        </w:rPr>
        <w:t xml:space="preserve">danym dniu artykułów spożywczych spełniających wszystkie normy. Wykonawca dokona wymiany towaru na własny koszt, nie roszcząc </w:t>
      </w:r>
      <w:r w:rsidR="00867FA7">
        <w:rPr>
          <w:rFonts w:ascii="Arial" w:hAnsi="Arial" w:cs="Arial"/>
          <w:sz w:val="20"/>
          <w:szCs w:val="20"/>
        </w:rPr>
        <w:t xml:space="preserve">z </w:t>
      </w:r>
      <w:r w:rsidRPr="0070115E">
        <w:rPr>
          <w:rFonts w:ascii="Arial" w:hAnsi="Arial" w:cs="Arial"/>
          <w:sz w:val="20"/>
          <w:szCs w:val="20"/>
        </w:rPr>
        <w:t>tego tytułu praw do wypłaty dodatkowego wynagrodzenia ze strony Zamawiającego</w:t>
      </w:r>
      <w:r w:rsidR="00A41E5E" w:rsidRPr="0070115E">
        <w:rPr>
          <w:rFonts w:ascii="Arial" w:hAnsi="Arial" w:cs="Arial"/>
          <w:sz w:val="20"/>
          <w:szCs w:val="20"/>
        </w:rPr>
        <w:t>.</w:t>
      </w:r>
    </w:p>
    <w:p w14:paraId="1C4053EE" w14:textId="58BCC511" w:rsidR="00A41E5E" w:rsidRPr="0070115E" w:rsidRDefault="00A41E5E" w:rsidP="00982BF3">
      <w:pPr>
        <w:pStyle w:val="Akapitzlist"/>
        <w:numPr>
          <w:ilvl w:val="0"/>
          <w:numId w:val="3"/>
        </w:numPr>
        <w:spacing w:before="120"/>
        <w:rPr>
          <w:rFonts w:ascii="Arial" w:hAnsi="Arial" w:cs="Arial"/>
          <w:sz w:val="20"/>
          <w:szCs w:val="20"/>
        </w:rPr>
      </w:pPr>
      <w:r w:rsidRPr="0070115E">
        <w:rPr>
          <w:rFonts w:ascii="Arial" w:hAnsi="Arial" w:cs="Arial"/>
          <w:sz w:val="20"/>
          <w:szCs w:val="20"/>
        </w:rPr>
        <w:t>Ewentualne użycie w dokumentacji określeń i nazw własnych ma jedynie charakter przykładowy i służy określeniu klasy i jakości towaru. Jeżeli w opisie przedmiotu zamówienia znajdują się wskazania znaków towarowych, patentów lub pochodzenia źródła lub szczególnego procesu, który charakteryzuje produkty lub usługi dostarczane przez konkretnego wykonawcę,</w:t>
      </w:r>
      <w:r w:rsidR="00706A1E">
        <w:rPr>
          <w:rFonts w:ascii="Arial" w:hAnsi="Arial" w:cs="Arial"/>
          <w:sz w:val="20"/>
          <w:szCs w:val="20"/>
        </w:rPr>
        <w:t xml:space="preserve"> maja one na celu jedynie wskazać jego klasę i jakość. W takich przypadkach zamawiający wpisuje obok produktu wyrazy „lub równoważny”</w:t>
      </w:r>
      <w:r w:rsidRPr="0070115E">
        <w:rPr>
          <w:rFonts w:ascii="Arial" w:hAnsi="Arial" w:cs="Arial"/>
          <w:sz w:val="20"/>
          <w:szCs w:val="20"/>
        </w:rPr>
        <w:t xml:space="preserve"> jest to uzasadnione specyfiką przedmiotu zamówienia i</w:t>
      </w:r>
      <w:r w:rsidR="00867FA7">
        <w:rPr>
          <w:rFonts w:ascii="Arial" w:hAnsi="Arial" w:cs="Arial"/>
          <w:sz w:val="20"/>
          <w:szCs w:val="20"/>
        </w:rPr>
        <w:t> </w:t>
      </w:r>
      <w:r w:rsidRPr="0070115E">
        <w:rPr>
          <w:rFonts w:ascii="Arial" w:hAnsi="Arial" w:cs="Arial"/>
          <w:sz w:val="20"/>
          <w:szCs w:val="20"/>
        </w:rPr>
        <w:t>zamawiający nie może opisać przedmiotu zamówienia za pomocą dostatecznie dokładnych określeń. Wykonawca może zaoferować przedmioty równoważne. Wykazanie równoważności zaoferowanego przedmiotu spoczywa na Wykonawcy.</w:t>
      </w:r>
    </w:p>
    <w:p w14:paraId="5402B519" w14:textId="4FEE0AA2" w:rsidR="00A41E5E" w:rsidRPr="0070115E" w:rsidRDefault="00A41E5E" w:rsidP="00982BF3">
      <w:pPr>
        <w:pStyle w:val="Akapitzlist"/>
        <w:numPr>
          <w:ilvl w:val="0"/>
          <w:numId w:val="3"/>
        </w:numPr>
        <w:spacing w:before="120"/>
        <w:rPr>
          <w:rFonts w:ascii="Arial" w:hAnsi="Arial" w:cs="Arial"/>
          <w:sz w:val="20"/>
          <w:szCs w:val="20"/>
        </w:rPr>
      </w:pPr>
      <w:r w:rsidRPr="0070115E">
        <w:rPr>
          <w:rFonts w:ascii="Arial" w:eastAsia="Times New Roman" w:hAnsi="Arial" w:cs="Arial"/>
          <w:b/>
          <w:bCs/>
          <w:sz w:val="20"/>
          <w:szCs w:val="20"/>
          <w:u w:val="single"/>
        </w:rPr>
        <w:t xml:space="preserve"> Zamawiający nie dopuszcza składania ofert wariantowych</w:t>
      </w:r>
    </w:p>
    <w:p w14:paraId="33FB5B3E" w14:textId="64826CF4" w:rsidR="00A41E5E" w:rsidRPr="0070115E" w:rsidRDefault="00A41E5E" w:rsidP="00982BF3">
      <w:pPr>
        <w:pStyle w:val="Akapitzlist"/>
        <w:numPr>
          <w:ilvl w:val="0"/>
          <w:numId w:val="3"/>
        </w:numPr>
        <w:spacing w:before="120"/>
        <w:rPr>
          <w:rFonts w:ascii="Arial" w:hAnsi="Arial" w:cs="Arial"/>
          <w:sz w:val="20"/>
          <w:szCs w:val="20"/>
        </w:rPr>
      </w:pPr>
      <w:r w:rsidRPr="0070115E">
        <w:rPr>
          <w:rFonts w:ascii="Arial" w:hAnsi="Arial" w:cs="Arial"/>
          <w:sz w:val="20"/>
          <w:szCs w:val="20"/>
        </w:rPr>
        <w:t>Zamawiający dopuszcza składanie ofert częściowych w zakresie poszczególnych części:</w:t>
      </w:r>
    </w:p>
    <w:p w14:paraId="5BC8CE46" w14:textId="2AD9E238" w:rsidR="00A41E5E" w:rsidRPr="0070115E" w:rsidRDefault="00A41E5E" w:rsidP="00982BF3">
      <w:p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  <w:r w:rsidRPr="0070115E">
        <w:rPr>
          <w:rFonts w:ascii="Arial" w:hAnsi="Arial" w:cs="Arial"/>
          <w:sz w:val="20"/>
          <w:szCs w:val="20"/>
        </w:rPr>
        <w:t xml:space="preserve">Część 1: </w:t>
      </w:r>
      <w:r w:rsidR="00706A1E">
        <w:rPr>
          <w:rFonts w:ascii="Arial" w:hAnsi="Arial" w:cs="Arial"/>
          <w:sz w:val="20"/>
          <w:szCs w:val="20"/>
        </w:rPr>
        <w:t>Warzywa i owoce świeże</w:t>
      </w:r>
    </w:p>
    <w:p w14:paraId="419E4505" w14:textId="03C83E1D" w:rsidR="00A41E5E" w:rsidRDefault="00A41E5E" w:rsidP="00982BF3">
      <w:p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  <w:r w:rsidRPr="0070115E">
        <w:rPr>
          <w:rFonts w:ascii="Arial" w:hAnsi="Arial" w:cs="Arial"/>
          <w:sz w:val="20"/>
          <w:szCs w:val="20"/>
        </w:rPr>
        <w:t xml:space="preserve">Część 2: </w:t>
      </w:r>
      <w:r w:rsidR="00706A1E">
        <w:rPr>
          <w:rFonts w:ascii="Arial" w:hAnsi="Arial" w:cs="Arial"/>
          <w:sz w:val="20"/>
          <w:szCs w:val="20"/>
        </w:rPr>
        <w:t>Warzywa</w:t>
      </w:r>
      <w:r w:rsidR="00673D2D">
        <w:rPr>
          <w:rFonts w:ascii="Arial" w:hAnsi="Arial" w:cs="Arial"/>
          <w:sz w:val="20"/>
          <w:szCs w:val="20"/>
        </w:rPr>
        <w:t>,</w:t>
      </w:r>
      <w:r w:rsidR="00706A1E">
        <w:rPr>
          <w:rFonts w:ascii="Arial" w:hAnsi="Arial" w:cs="Arial"/>
          <w:sz w:val="20"/>
          <w:szCs w:val="20"/>
        </w:rPr>
        <w:t xml:space="preserve"> owoce</w:t>
      </w:r>
      <w:r w:rsidR="00673D2D">
        <w:rPr>
          <w:rFonts w:ascii="Arial" w:hAnsi="Arial" w:cs="Arial"/>
          <w:sz w:val="20"/>
          <w:szCs w:val="20"/>
        </w:rPr>
        <w:t xml:space="preserve"> i inne produkty kiszone,</w:t>
      </w:r>
      <w:r w:rsidR="00706A1E">
        <w:rPr>
          <w:rFonts w:ascii="Arial" w:hAnsi="Arial" w:cs="Arial"/>
          <w:sz w:val="20"/>
          <w:szCs w:val="20"/>
        </w:rPr>
        <w:t xml:space="preserve"> konserwowe</w:t>
      </w:r>
      <w:r w:rsidR="00673D2D">
        <w:rPr>
          <w:rFonts w:ascii="Arial" w:hAnsi="Arial" w:cs="Arial"/>
          <w:sz w:val="20"/>
          <w:szCs w:val="20"/>
        </w:rPr>
        <w:t xml:space="preserve">, </w:t>
      </w:r>
      <w:r w:rsidR="00706A1E">
        <w:rPr>
          <w:rFonts w:ascii="Arial" w:hAnsi="Arial" w:cs="Arial"/>
          <w:sz w:val="20"/>
          <w:szCs w:val="20"/>
        </w:rPr>
        <w:t>suszone</w:t>
      </w:r>
    </w:p>
    <w:p w14:paraId="4E257B2F" w14:textId="7863E1C9" w:rsidR="006A2150" w:rsidRDefault="006A2150" w:rsidP="00982BF3">
      <w:p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Część 3: Produkty mrożone</w:t>
      </w:r>
    </w:p>
    <w:p w14:paraId="4E5BF7AE" w14:textId="72872912" w:rsidR="00E6303A" w:rsidRDefault="00673D2D" w:rsidP="00E6303A">
      <w:p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Część </w:t>
      </w:r>
      <w:r w:rsidR="006A2150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: </w:t>
      </w:r>
      <w:r w:rsidR="00E6303A">
        <w:rPr>
          <w:rFonts w:ascii="Arial" w:hAnsi="Arial" w:cs="Arial"/>
          <w:sz w:val="20"/>
          <w:szCs w:val="20"/>
        </w:rPr>
        <w:t>Jaja i nabiał</w:t>
      </w:r>
    </w:p>
    <w:p w14:paraId="0F0EC013" w14:textId="08DD9DD6" w:rsidR="006A2150" w:rsidRDefault="006A2150" w:rsidP="00E6303A">
      <w:p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Część 5: Mięso i wędliny</w:t>
      </w:r>
    </w:p>
    <w:p w14:paraId="6FCAB8BD" w14:textId="11C6D919" w:rsidR="00A41E5E" w:rsidRPr="0070115E" w:rsidRDefault="00A41E5E" w:rsidP="00982BF3">
      <w:p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  <w:r w:rsidRPr="0070115E">
        <w:rPr>
          <w:rFonts w:ascii="Arial" w:hAnsi="Arial" w:cs="Arial"/>
          <w:sz w:val="20"/>
          <w:szCs w:val="20"/>
        </w:rPr>
        <w:t xml:space="preserve">Część </w:t>
      </w:r>
      <w:r w:rsidR="006A2150">
        <w:rPr>
          <w:rFonts w:ascii="Arial" w:hAnsi="Arial" w:cs="Arial"/>
          <w:sz w:val="20"/>
          <w:szCs w:val="20"/>
        </w:rPr>
        <w:t>6</w:t>
      </w:r>
      <w:r w:rsidRPr="0070115E">
        <w:rPr>
          <w:rFonts w:ascii="Arial" w:hAnsi="Arial" w:cs="Arial"/>
          <w:sz w:val="20"/>
          <w:szCs w:val="20"/>
        </w:rPr>
        <w:t xml:space="preserve">: </w:t>
      </w:r>
      <w:r w:rsidR="00921238">
        <w:rPr>
          <w:rFonts w:ascii="Arial" w:hAnsi="Arial" w:cs="Arial"/>
          <w:sz w:val="20"/>
          <w:szCs w:val="20"/>
        </w:rPr>
        <w:t>Pieczywo</w:t>
      </w:r>
    </w:p>
    <w:p w14:paraId="4F1E2864" w14:textId="4193AD0A" w:rsidR="00A41E5E" w:rsidRDefault="00A41E5E" w:rsidP="00982BF3">
      <w:p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  <w:r w:rsidRPr="0070115E">
        <w:rPr>
          <w:rFonts w:ascii="Arial" w:hAnsi="Arial" w:cs="Arial"/>
          <w:sz w:val="20"/>
          <w:szCs w:val="20"/>
        </w:rPr>
        <w:t xml:space="preserve">Część </w:t>
      </w:r>
      <w:r w:rsidR="006A2150">
        <w:rPr>
          <w:rFonts w:ascii="Arial" w:hAnsi="Arial" w:cs="Arial"/>
          <w:sz w:val="20"/>
          <w:szCs w:val="20"/>
        </w:rPr>
        <w:t>7</w:t>
      </w:r>
      <w:r w:rsidRPr="0070115E">
        <w:rPr>
          <w:rFonts w:ascii="Arial" w:hAnsi="Arial" w:cs="Arial"/>
          <w:sz w:val="20"/>
          <w:szCs w:val="20"/>
        </w:rPr>
        <w:t>:</w:t>
      </w:r>
      <w:r w:rsidR="0070115E" w:rsidRPr="0070115E">
        <w:rPr>
          <w:rFonts w:ascii="Arial" w:hAnsi="Arial" w:cs="Arial"/>
          <w:sz w:val="20"/>
          <w:szCs w:val="20"/>
        </w:rPr>
        <w:t xml:space="preserve"> </w:t>
      </w:r>
      <w:r w:rsidR="00921238">
        <w:rPr>
          <w:rFonts w:ascii="Arial" w:hAnsi="Arial" w:cs="Arial"/>
          <w:sz w:val="20"/>
          <w:szCs w:val="20"/>
        </w:rPr>
        <w:t>Produkty spożywcze, tłuszcze, przyprawy i inne</w:t>
      </w:r>
    </w:p>
    <w:p w14:paraId="67004CC1" w14:textId="77777777" w:rsidR="00C649C1" w:rsidRPr="0070115E" w:rsidRDefault="00C649C1" w:rsidP="00876F5F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182C7AA" w14:textId="0534B3BE" w:rsidR="0014644F" w:rsidRPr="0070115E" w:rsidRDefault="00A41E5E" w:rsidP="00982BF3">
      <w:pPr>
        <w:pStyle w:val="Akapitzlist"/>
        <w:numPr>
          <w:ilvl w:val="0"/>
          <w:numId w:val="1"/>
        </w:numPr>
        <w:tabs>
          <w:tab w:val="left" w:pos="567"/>
        </w:tabs>
        <w:spacing w:before="120" w:after="0"/>
        <w:ind w:left="426" w:hanging="426"/>
        <w:rPr>
          <w:rFonts w:ascii="Arial" w:eastAsia="Times New Roman" w:hAnsi="Arial" w:cs="Arial"/>
          <w:b/>
          <w:bCs/>
          <w:sz w:val="20"/>
          <w:szCs w:val="20"/>
        </w:rPr>
      </w:pPr>
      <w:r w:rsidRPr="0070115E">
        <w:rPr>
          <w:rFonts w:ascii="Arial" w:eastAsia="Times New Roman" w:hAnsi="Arial" w:cs="Arial"/>
          <w:b/>
          <w:bCs/>
          <w:sz w:val="20"/>
          <w:szCs w:val="20"/>
          <w:u w:val="single"/>
        </w:rPr>
        <w:t>Termin i miejsce wykonania zamówienia</w:t>
      </w:r>
    </w:p>
    <w:p w14:paraId="51E03B71" w14:textId="38243FC2" w:rsidR="00A41E5E" w:rsidRPr="0070115E" w:rsidRDefault="00A41E5E" w:rsidP="00982BF3">
      <w:pPr>
        <w:pStyle w:val="Akapitzlist"/>
        <w:numPr>
          <w:ilvl w:val="0"/>
          <w:numId w:val="7"/>
        </w:numPr>
        <w:tabs>
          <w:tab w:val="left" w:pos="567"/>
        </w:tabs>
        <w:spacing w:before="120" w:after="0"/>
        <w:rPr>
          <w:rFonts w:ascii="Arial" w:eastAsia="Times New Roman" w:hAnsi="Arial" w:cs="Arial"/>
          <w:sz w:val="20"/>
          <w:szCs w:val="20"/>
        </w:rPr>
      </w:pPr>
      <w:r w:rsidRPr="0070115E">
        <w:rPr>
          <w:rFonts w:ascii="Arial" w:eastAsia="Times New Roman" w:hAnsi="Arial" w:cs="Arial"/>
          <w:sz w:val="20"/>
          <w:szCs w:val="20"/>
        </w:rPr>
        <w:t xml:space="preserve">Zamówienie realizowane będzie w terminie od </w:t>
      </w:r>
      <w:r w:rsidR="006A1CC8">
        <w:rPr>
          <w:rFonts w:ascii="Arial" w:eastAsia="Times New Roman" w:hAnsi="Arial" w:cs="Arial"/>
          <w:sz w:val="20"/>
          <w:szCs w:val="20"/>
        </w:rPr>
        <w:t xml:space="preserve">1 </w:t>
      </w:r>
      <w:r w:rsidR="006A2150">
        <w:rPr>
          <w:rFonts w:ascii="Arial" w:eastAsia="Times New Roman" w:hAnsi="Arial" w:cs="Arial"/>
          <w:sz w:val="20"/>
          <w:szCs w:val="20"/>
        </w:rPr>
        <w:t>lutego</w:t>
      </w:r>
      <w:r w:rsidRPr="0070115E">
        <w:rPr>
          <w:rFonts w:ascii="Arial" w:eastAsia="Times New Roman" w:hAnsi="Arial" w:cs="Arial"/>
          <w:sz w:val="20"/>
          <w:szCs w:val="20"/>
        </w:rPr>
        <w:t xml:space="preserve"> 202</w:t>
      </w:r>
      <w:r w:rsidR="006A2150">
        <w:rPr>
          <w:rFonts w:ascii="Arial" w:eastAsia="Times New Roman" w:hAnsi="Arial" w:cs="Arial"/>
          <w:sz w:val="20"/>
          <w:szCs w:val="20"/>
        </w:rPr>
        <w:t>5</w:t>
      </w:r>
      <w:r w:rsidRPr="0070115E">
        <w:rPr>
          <w:rFonts w:ascii="Arial" w:eastAsia="Times New Roman" w:hAnsi="Arial" w:cs="Arial"/>
          <w:sz w:val="20"/>
          <w:szCs w:val="20"/>
        </w:rPr>
        <w:t xml:space="preserve"> r. do </w:t>
      </w:r>
      <w:r w:rsidR="00C53ED4">
        <w:rPr>
          <w:rFonts w:ascii="Arial" w:eastAsia="Times New Roman" w:hAnsi="Arial" w:cs="Arial"/>
          <w:sz w:val="20"/>
          <w:szCs w:val="20"/>
        </w:rPr>
        <w:t>3</w:t>
      </w:r>
      <w:r w:rsidR="00867FA7">
        <w:rPr>
          <w:rFonts w:ascii="Arial" w:eastAsia="Times New Roman" w:hAnsi="Arial" w:cs="Arial"/>
          <w:sz w:val="20"/>
          <w:szCs w:val="20"/>
        </w:rPr>
        <w:t xml:space="preserve">1 </w:t>
      </w:r>
      <w:r w:rsidR="006A2150">
        <w:rPr>
          <w:rFonts w:ascii="Arial" w:eastAsia="Times New Roman" w:hAnsi="Arial" w:cs="Arial"/>
          <w:sz w:val="20"/>
          <w:szCs w:val="20"/>
        </w:rPr>
        <w:t>lipca</w:t>
      </w:r>
      <w:r w:rsidRPr="0070115E">
        <w:rPr>
          <w:rFonts w:ascii="Arial" w:eastAsia="Times New Roman" w:hAnsi="Arial" w:cs="Arial"/>
          <w:sz w:val="20"/>
          <w:szCs w:val="20"/>
        </w:rPr>
        <w:t xml:space="preserve"> 202</w:t>
      </w:r>
      <w:r w:rsidR="00144ABC">
        <w:rPr>
          <w:rFonts w:ascii="Arial" w:eastAsia="Times New Roman" w:hAnsi="Arial" w:cs="Arial"/>
          <w:sz w:val="20"/>
          <w:szCs w:val="20"/>
        </w:rPr>
        <w:t>5</w:t>
      </w:r>
      <w:r w:rsidRPr="0070115E">
        <w:rPr>
          <w:rFonts w:ascii="Arial" w:eastAsia="Times New Roman" w:hAnsi="Arial" w:cs="Arial"/>
          <w:sz w:val="20"/>
          <w:szCs w:val="20"/>
        </w:rPr>
        <w:t xml:space="preserve"> r.</w:t>
      </w:r>
    </w:p>
    <w:p w14:paraId="1CD7EB9B" w14:textId="77777777" w:rsidR="006A1CC8" w:rsidRDefault="00A41E5E" w:rsidP="006A1CC8">
      <w:pPr>
        <w:pStyle w:val="Akapitzlist"/>
        <w:numPr>
          <w:ilvl w:val="0"/>
          <w:numId w:val="7"/>
        </w:numPr>
        <w:tabs>
          <w:tab w:val="left" w:pos="567"/>
        </w:tabs>
        <w:spacing w:before="120" w:after="0"/>
        <w:rPr>
          <w:rFonts w:ascii="Arial" w:eastAsia="Times New Roman" w:hAnsi="Arial" w:cs="Arial"/>
          <w:sz w:val="20"/>
          <w:szCs w:val="20"/>
        </w:rPr>
      </w:pPr>
      <w:r w:rsidRPr="0070115E">
        <w:rPr>
          <w:rFonts w:ascii="Arial" w:eastAsia="Times New Roman" w:hAnsi="Arial" w:cs="Arial"/>
          <w:sz w:val="20"/>
          <w:szCs w:val="20"/>
        </w:rPr>
        <w:t>Dostawy realizowane będą w dni robocze, tj. od poniedziałku do piątku najpóźniej do godziny 08:00</w:t>
      </w:r>
      <w:r w:rsidR="006A1CC8">
        <w:rPr>
          <w:rFonts w:ascii="Arial" w:eastAsia="Times New Roman" w:hAnsi="Arial" w:cs="Arial"/>
          <w:sz w:val="20"/>
          <w:szCs w:val="20"/>
        </w:rPr>
        <w:t>.</w:t>
      </w:r>
    </w:p>
    <w:p w14:paraId="46B7C9B5" w14:textId="6C26E3B3" w:rsidR="006A2150" w:rsidRDefault="006A1CC8" w:rsidP="001C0D21">
      <w:pPr>
        <w:pStyle w:val="Akapitzlist"/>
        <w:numPr>
          <w:ilvl w:val="0"/>
          <w:numId w:val="7"/>
        </w:numPr>
        <w:tabs>
          <w:tab w:val="left" w:pos="567"/>
        </w:tabs>
        <w:spacing w:before="120" w:after="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</w:t>
      </w:r>
      <w:r w:rsidR="00A41E5E" w:rsidRPr="006A1CC8">
        <w:rPr>
          <w:rFonts w:ascii="Arial" w:eastAsia="Times New Roman" w:hAnsi="Arial" w:cs="Arial"/>
          <w:sz w:val="20"/>
          <w:szCs w:val="20"/>
        </w:rPr>
        <w:t xml:space="preserve">Miejscem wykonywania Zamówienia jest </w:t>
      </w:r>
      <w:r w:rsidRPr="006A1CC8">
        <w:rPr>
          <w:rFonts w:ascii="Arial" w:eastAsia="Times New Roman" w:hAnsi="Arial" w:cs="Arial"/>
          <w:sz w:val="20"/>
          <w:szCs w:val="20"/>
        </w:rPr>
        <w:t>Dzienny Dom Pomocy</w:t>
      </w:r>
      <w:r w:rsidR="00867FA7">
        <w:rPr>
          <w:rFonts w:ascii="Arial" w:eastAsia="Times New Roman" w:hAnsi="Arial" w:cs="Arial"/>
          <w:sz w:val="20"/>
          <w:szCs w:val="20"/>
        </w:rPr>
        <w:t xml:space="preserve"> w Rzeszowie, ul. Dębicka 62, 35-503 Rzeszów</w:t>
      </w:r>
      <w:r w:rsidRPr="006A1CC8">
        <w:rPr>
          <w:rFonts w:ascii="Arial" w:eastAsia="Times New Roman" w:hAnsi="Arial" w:cs="Arial"/>
          <w:sz w:val="20"/>
          <w:szCs w:val="20"/>
        </w:rPr>
        <w:t>.</w:t>
      </w:r>
    </w:p>
    <w:p w14:paraId="2AFA3434" w14:textId="32A935D6" w:rsidR="00FD7E1E" w:rsidRDefault="00FD7E1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br w:type="page"/>
      </w:r>
    </w:p>
    <w:p w14:paraId="21656A4A" w14:textId="5773533E" w:rsidR="00C55485" w:rsidRPr="00876F5F" w:rsidRDefault="00C55485" w:rsidP="00876F5F">
      <w:pPr>
        <w:numPr>
          <w:ilvl w:val="0"/>
          <w:numId w:val="1"/>
        </w:numPr>
        <w:spacing w:before="120" w:after="0" w:line="360" w:lineRule="auto"/>
        <w:ind w:left="567" w:hanging="567"/>
        <w:jc w:val="both"/>
        <w:rPr>
          <w:rFonts w:ascii="Arial" w:hAnsi="Arial" w:cs="Arial"/>
          <w:b/>
          <w:sz w:val="20"/>
          <w:szCs w:val="20"/>
          <w:u w:val="single"/>
        </w:rPr>
      </w:pPr>
      <w:bookmarkStart w:id="2" w:name="_Hlk121305730"/>
      <w:r w:rsidRPr="0070115E">
        <w:rPr>
          <w:rFonts w:ascii="Arial" w:hAnsi="Arial" w:cs="Arial"/>
          <w:b/>
          <w:sz w:val="20"/>
          <w:szCs w:val="20"/>
          <w:u w:val="single"/>
        </w:rPr>
        <w:lastRenderedPageBreak/>
        <w:t>Warunki udziału w postępowaniu</w:t>
      </w:r>
    </w:p>
    <w:p w14:paraId="21E92988" w14:textId="413FECF3" w:rsidR="00C55485" w:rsidRPr="0070115E" w:rsidRDefault="00C55485" w:rsidP="00982BF3">
      <w:pPr>
        <w:pStyle w:val="Akapitzlist"/>
        <w:numPr>
          <w:ilvl w:val="0"/>
          <w:numId w:val="4"/>
        </w:numPr>
        <w:spacing w:before="120"/>
        <w:rPr>
          <w:rFonts w:ascii="Arial" w:hAnsi="Arial" w:cs="Arial"/>
          <w:sz w:val="20"/>
          <w:szCs w:val="20"/>
        </w:rPr>
      </w:pPr>
      <w:r w:rsidRPr="0070115E">
        <w:rPr>
          <w:rFonts w:ascii="Arial" w:hAnsi="Arial" w:cs="Arial"/>
          <w:sz w:val="20"/>
          <w:szCs w:val="20"/>
        </w:rPr>
        <w:t>O udzielenie zamówienia mogą ubiegać się Wykonawcy spełniający następujące warunki:</w:t>
      </w:r>
    </w:p>
    <w:p w14:paraId="08EB02CD" w14:textId="77777777" w:rsidR="00C55485" w:rsidRPr="0070115E" w:rsidRDefault="00C55485" w:rsidP="00982BF3">
      <w:pPr>
        <w:pStyle w:val="Akapitzlist"/>
        <w:numPr>
          <w:ilvl w:val="0"/>
          <w:numId w:val="8"/>
        </w:numPr>
        <w:spacing w:before="120"/>
        <w:ind w:left="1134"/>
        <w:rPr>
          <w:rFonts w:ascii="Arial" w:hAnsi="Arial" w:cs="Arial"/>
          <w:sz w:val="20"/>
          <w:szCs w:val="20"/>
        </w:rPr>
      </w:pPr>
      <w:r w:rsidRPr="0070115E">
        <w:rPr>
          <w:rFonts w:ascii="Arial" w:hAnsi="Arial" w:cs="Arial"/>
          <w:sz w:val="20"/>
          <w:szCs w:val="20"/>
        </w:rPr>
        <w:t>posiadają uprawnienia do wykonywania określonej działalności lub czynności, jeżeli przepisy prawa nakładają obowiązek ich posiadania;</w:t>
      </w:r>
    </w:p>
    <w:p w14:paraId="3AD73562" w14:textId="5E4E8BDC" w:rsidR="00C55485" w:rsidRPr="0070115E" w:rsidRDefault="00C55485" w:rsidP="00982BF3">
      <w:pPr>
        <w:pStyle w:val="Akapitzlist"/>
        <w:numPr>
          <w:ilvl w:val="0"/>
          <w:numId w:val="8"/>
        </w:numPr>
        <w:spacing w:before="120"/>
        <w:ind w:left="1134"/>
        <w:rPr>
          <w:rFonts w:ascii="Arial" w:hAnsi="Arial" w:cs="Arial"/>
          <w:sz w:val="20"/>
          <w:szCs w:val="20"/>
        </w:rPr>
      </w:pPr>
      <w:r w:rsidRPr="0070115E">
        <w:rPr>
          <w:rFonts w:ascii="Arial" w:hAnsi="Arial" w:cs="Arial"/>
          <w:sz w:val="20"/>
          <w:szCs w:val="20"/>
        </w:rPr>
        <w:t>posiadają wiedzę i doświadczenie – warunek zostanie spełniony, jeżeli Wykonawca przedstawi wykaz zrealizowanych, a w przypadku świadczeń okresowych lub ciągłych realizowanych – co najmniej trzech dostaw artykułów spożywczych. Zamawiający dokona oceny spełnienia przez Wykonawcę warunku dotyczącego doświadczenia według formuły spełnia/nie spełnia – na podstawie analizy przedstawionego przez Wykonawcę wykazu dostaw zawierającego informację o przedmiocie dostawy, datach wykonania i podmiotów na rzecz których dostawy zostały wykonane. Z treści wykazu dostaw mających na celu potwierdzenie spełniania przez niego warunku jak wyżej wynikać ma jednoznacznie, iż</w:t>
      </w:r>
      <w:r w:rsidR="00876F5F">
        <w:rPr>
          <w:rFonts w:ascii="Arial" w:hAnsi="Arial" w:cs="Arial"/>
          <w:sz w:val="20"/>
          <w:szCs w:val="20"/>
        </w:rPr>
        <w:t> </w:t>
      </w:r>
      <w:r w:rsidRPr="0070115E">
        <w:rPr>
          <w:rFonts w:ascii="Arial" w:hAnsi="Arial" w:cs="Arial"/>
          <w:sz w:val="20"/>
          <w:szCs w:val="20"/>
        </w:rPr>
        <w:t>Wykonawca ten warunek spełnia;</w:t>
      </w:r>
    </w:p>
    <w:p w14:paraId="6D27D24E" w14:textId="56D7326D" w:rsidR="00C55485" w:rsidRPr="0070115E" w:rsidRDefault="00C55485" w:rsidP="00982BF3">
      <w:pPr>
        <w:pStyle w:val="Akapitzlist"/>
        <w:numPr>
          <w:ilvl w:val="0"/>
          <w:numId w:val="8"/>
        </w:numPr>
        <w:spacing w:before="120"/>
        <w:ind w:left="1134"/>
        <w:rPr>
          <w:rFonts w:ascii="Arial" w:hAnsi="Arial" w:cs="Arial"/>
          <w:sz w:val="20"/>
          <w:szCs w:val="20"/>
        </w:rPr>
      </w:pPr>
      <w:r w:rsidRPr="0070115E">
        <w:rPr>
          <w:rFonts w:ascii="Arial" w:hAnsi="Arial" w:cs="Arial"/>
          <w:sz w:val="20"/>
          <w:szCs w:val="20"/>
        </w:rPr>
        <w:t xml:space="preserve">dysponują odpowiednim potencjałem technicznym oraz osobami zdolnymi do wykonania zamówienia - artykuły spożywcze powinny zostać dostarczone do siedziby </w:t>
      </w:r>
      <w:r w:rsidR="00BF13E7">
        <w:rPr>
          <w:rFonts w:ascii="Arial" w:hAnsi="Arial" w:cs="Arial"/>
          <w:sz w:val="20"/>
          <w:szCs w:val="20"/>
        </w:rPr>
        <w:t>DDP</w:t>
      </w:r>
      <w:r w:rsidRPr="0070115E">
        <w:rPr>
          <w:rFonts w:ascii="Arial" w:hAnsi="Arial" w:cs="Arial"/>
          <w:sz w:val="20"/>
          <w:szCs w:val="20"/>
        </w:rPr>
        <w:t xml:space="preserve"> lub innego miejsca znajdującego się na terenie R</w:t>
      </w:r>
      <w:r w:rsidR="00BF13E7">
        <w:rPr>
          <w:rFonts w:ascii="Arial" w:hAnsi="Arial" w:cs="Arial"/>
          <w:sz w:val="20"/>
          <w:szCs w:val="20"/>
        </w:rPr>
        <w:t>zeszowa</w:t>
      </w:r>
      <w:r w:rsidRPr="0070115E">
        <w:rPr>
          <w:rFonts w:ascii="Arial" w:hAnsi="Arial" w:cs="Arial"/>
          <w:sz w:val="20"/>
          <w:szCs w:val="20"/>
        </w:rPr>
        <w:t>, wskazanego przez Zamawiającego, własnym transportem Wykonawcy oraz na jego koszt i ryzyko, przy zachowaniu reżimów sanitarnych wymaganych dla przewozu żywności, przy zachowaniu częstotliwości dostaw minimum 3 razy w tygodniu;</w:t>
      </w:r>
    </w:p>
    <w:p w14:paraId="2BBBF525" w14:textId="77777777" w:rsidR="00C55485" w:rsidRPr="0070115E" w:rsidRDefault="00C55485" w:rsidP="00982BF3">
      <w:pPr>
        <w:pStyle w:val="Akapitzlist"/>
        <w:numPr>
          <w:ilvl w:val="0"/>
          <w:numId w:val="8"/>
        </w:numPr>
        <w:spacing w:before="120"/>
        <w:ind w:left="1134"/>
        <w:rPr>
          <w:rFonts w:ascii="Arial" w:hAnsi="Arial" w:cs="Arial"/>
          <w:sz w:val="20"/>
          <w:szCs w:val="20"/>
        </w:rPr>
      </w:pPr>
      <w:r w:rsidRPr="0070115E">
        <w:rPr>
          <w:rFonts w:ascii="Arial" w:hAnsi="Arial" w:cs="Arial"/>
          <w:sz w:val="20"/>
          <w:szCs w:val="20"/>
        </w:rPr>
        <w:t>znajdują się w sytuacji ekonomicznej i finansowej zapewniającej wykonanie zamówienia.</w:t>
      </w:r>
    </w:p>
    <w:p w14:paraId="64B85B30" w14:textId="77777777" w:rsidR="00C55485" w:rsidRPr="0070115E" w:rsidRDefault="00C55485" w:rsidP="00982BF3">
      <w:pPr>
        <w:pStyle w:val="Akapitzlist"/>
        <w:numPr>
          <w:ilvl w:val="0"/>
          <w:numId w:val="4"/>
        </w:numPr>
        <w:spacing w:before="120"/>
        <w:rPr>
          <w:rFonts w:ascii="Arial" w:hAnsi="Arial" w:cs="Arial"/>
          <w:sz w:val="20"/>
          <w:szCs w:val="20"/>
        </w:rPr>
      </w:pPr>
      <w:r w:rsidRPr="0070115E">
        <w:rPr>
          <w:rFonts w:ascii="Arial" w:hAnsi="Arial" w:cs="Arial"/>
          <w:sz w:val="20"/>
          <w:szCs w:val="20"/>
        </w:rPr>
        <w:t>Spełnianie warunków udziału w postepowaniu, o których mowa w p. 1 Wykonawca potwierdza na formularzu oferty stanowiącym załącznik nr 1 do niniejszego zapytania.</w:t>
      </w:r>
    </w:p>
    <w:p w14:paraId="2CADC847" w14:textId="77777777" w:rsidR="00C55485" w:rsidRPr="0070115E" w:rsidRDefault="00C55485" w:rsidP="00876F5F">
      <w:pPr>
        <w:spacing w:before="120"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5E10397A" w14:textId="3F7686FE" w:rsidR="00C55485" w:rsidRPr="00876F5F" w:rsidRDefault="00C55485" w:rsidP="00876F5F">
      <w:pPr>
        <w:numPr>
          <w:ilvl w:val="0"/>
          <w:numId w:val="1"/>
        </w:numPr>
        <w:spacing w:before="120" w:after="0" w:line="360" w:lineRule="auto"/>
        <w:ind w:left="567" w:hanging="567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70115E">
        <w:rPr>
          <w:rFonts w:ascii="Arial" w:hAnsi="Arial" w:cs="Arial"/>
          <w:b/>
          <w:sz w:val="20"/>
          <w:szCs w:val="20"/>
          <w:u w:val="single"/>
        </w:rPr>
        <w:t xml:space="preserve">Wykluczenia </w:t>
      </w:r>
    </w:p>
    <w:p w14:paraId="781F1285" w14:textId="3A5B0676" w:rsidR="00C55485" w:rsidRPr="0070115E" w:rsidRDefault="00C55485" w:rsidP="00982BF3">
      <w:pPr>
        <w:pStyle w:val="Akapitzlist"/>
        <w:numPr>
          <w:ilvl w:val="0"/>
          <w:numId w:val="10"/>
        </w:numPr>
        <w:spacing w:before="120"/>
        <w:rPr>
          <w:rFonts w:ascii="Arial" w:hAnsi="Arial" w:cs="Arial"/>
          <w:bCs/>
          <w:sz w:val="20"/>
          <w:szCs w:val="20"/>
        </w:rPr>
      </w:pPr>
      <w:r w:rsidRPr="0070115E">
        <w:rPr>
          <w:rFonts w:ascii="Arial" w:hAnsi="Arial" w:cs="Arial"/>
          <w:bCs/>
          <w:sz w:val="20"/>
          <w:szCs w:val="20"/>
        </w:rPr>
        <w:t>W celu uniknięcia konfliktu interesów Zamawiający wykluczy z postępowania o udzielenie zamówienia Wykonawcę powiązanego z Zamawiającym osobowo lub kapitałowo. Przez powiązania kapitałowe lub osobowe rozumie się wzajemne powiązania między beneficjentem lub osobami upoważnionymi do zaciągania zobowiązań w imieniu beneficjenta lub osobami wykonującymi w imieniu beneficjenta czynności związane z przeprowadzeniem procedury wyboru wykonawcy</w:t>
      </w:r>
      <w:r w:rsidR="00C53ED4">
        <w:rPr>
          <w:rFonts w:ascii="Arial" w:hAnsi="Arial" w:cs="Arial"/>
          <w:bCs/>
          <w:sz w:val="20"/>
          <w:szCs w:val="20"/>
        </w:rPr>
        <w:t>,</w:t>
      </w:r>
      <w:r w:rsidRPr="0070115E">
        <w:rPr>
          <w:rFonts w:ascii="Arial" w:hAnsi="Arial" w:cs="Arial"/>
          <w:bCs/>
          <w:sz w:val="20"/>
          <w:szCs w:val="20"/>
        </w:rPr>
        <w:t xml:space="preserve"> a wykonawcą, polegające w szczególności na:</w:t>
      </w:r>
    </w:p>
    <w:p w14:paraId="56132366" w14:textId="0193081D" w:rsidR="00AD7CD6" w:rsidRPr="00AD7CD6" w:rsidRDefault="00AD7CD6" w:rsidP="00876F5F">
      <w:pPr>
        <w:spacing w:before="120" w:after="3" w:line="240" w:lineRule="auto"/>
        <w:ind w:left="1134"/>
        <w:jc w:val="both"/>
        <w:rPr>
          <w:rFonts w:ascii="Arial" w:hAnsi="Arial" w:cs="Arial"/>
          <w:bCs/>
          <w:sz w:val="20"/>
          <w:szCs w:val="20"/>
        </w:rPr>
      </w:pPr>
    </w:p>
    <w:p w14:paraId="302B2D9F" w14:textId="77777777" w:rsidR="00AD7CD6" w:rsidRPr="00AD7CD6" w:rsidRDefault="00AD7CD6" w:rsidP="00AD7CD6">
      <w:pPr>
        <w:spacing w:before="120" w:after="3" w:line="360" w:lineRule="auto"/>
        <w:ind w:left="1134"/>
        <w:jc w:val="both"/>
        <w:rPr>
          <w:rFonts w:ascii="Arial" w:hAnsi="Arial" w:cs="Arial"/>
          <w:bCs/>
          <w:sz w:val="20"/>
          <w:szCs w:val="20"/>
        </w:rPr>
      </w:pPr>
      <w:r w:rsidRPr="00AD7CD6">
        <w:rPr>
          <w:rFonts w:ascii="Arial" w:hAnsi="Arial" w:cs="Arial"/>
          <w:bCs/>
          <w:sz w:val="20"/>
          <w:szCs w:val="20"/>
        </w:rPr>
        <w:t>a)</w:t>
      </w:r>
      <w:r w:rsidRPr="00AD7CD6">
        <w:rPr>
          <w:rFonts w:ascii="Arial" w:hAnsi="Arial" w:cs="Arial"/>
          <w:bCs/>
          <w:sz w:val="20"/>
          <w:szCs w:val="20"/>
        </w:rPr>
        <w:tab/>
        <w:t>uczestniczeniu w spółce jako wspólnik spółki cywilnej lub spółki osobowej, posiadaniu co najmniej 10% udziałów lub akcji (o ile niższy próg nie wynika z przepisów prawa), pełnieniu funkcji członka organu nadzorczego lub zarządzającego, prokurenta, pełnomocnika,</w:t>
      </w:r>
    </w:p>
    <w:p w14:paraId="0381ECD4" w14:textId="77777777" w:rsidR="00AD7CD6" w:rsidRPr="00AD7CD6" w:rsidRDefault="00AD7CD6" w:rsidP="00AD7CD6">
      <w:pPr>
        <w:spacing w:before="120" w:after="3" w:line="360" w:lineRule="auto"/>
        <w:ind w:left="1134"/>
        <w:jc w:val="both"/>
        <w:rPr>
          <w:rFonts w:ascii="Arial" w:hAnsi="Arial" w:cs="Arial"/>
          <w:bCs/>
          <w:sz w:val="20"/>
          <w:szCs w:val="20"/>
        </w:rPr>
      </w:pPr>
      <w:r w:rsidRPr="00AD7CD6">
        <w:rPr>
          <w:rFonts w:ascii="Arial" w:hAnsi="Arial" w:cs="Arial"/>
          <w:bCs/>
          <w:sz w:val="20"/>
          <w:szCs w:val="20"/>
        </w:rPr>
        <w:t>b)</w:t>
      </w:r>
      <w:r w:rsidRPr="00AD7CD6">
        <w:rPr>
          <w:rFonts w:ascii="Arial" w:hAnsi="Arial" w:cs="Arial"/>
          <w:bCs/>
          <w:sz w:val="20"/>
          <w:szCs w:val="20"/>
        </w:rPr>
        <w:tab/>
        <w:t xml:space="preserve">pozostawaniu w związku małżeńskim, w stosunku pokrewieństwa lub powinowactwa w linii prostej, pokrewieństwa lub powinowactwa w linii bocznej do drugiego stopnia, lub związaniu z tytułu przysposobienia, opieki lub kurateli albo pozostawaniu we wspólnym </w:t>
      </w:r>
      <w:r w:rsidRPr="00AD7CD6">
        <w:rPr>
          <w:rFonts w:ascii="Arial" w:hAnsi="Arial" w:cs="Arial"/>
          <w:bCs/>
          <w:sz w:val="20"/>
          <w:szCs w:val="20"/>
        </w:rPr>
        <w:lastRenderedPageBreak/>
        <w:t>pożyciu z zamawiającymi, jego zastępcą prawnym lub członkami organów zarządzających lub organów nadzorczych zamawiającego,</w:t>
      </w:r>
    </w:p>
    <w:p w14:paraId="69B4A408" w14:textId="257F0493" w:rsidR="00C55485" w:rsidRPr="0070115E" w:rsidRDefault="00AD7CD6" w:rsidP="00AD7CD6">
      <w:pPr>
        <w:spacing w:before="120" w:after="3" w:line="360" w:lineRule="auto"/>
        <w:ind w:left="1134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c) </w:t>
      </w:r>
      <w:r w:rsidRPr="00AD7CD6">
        <w:rPr>
          <w:rFonts w:ascii="Arial" w:hAnsi="Arial" w:cs="Arial"/>
          <w:bCs/>
          <w:sz w:val="20"/>
          <w:szCs w:val="20"/>
        </w:rPr>
        <w:t>pozostawaniu w takim stosunku prawnym lub faktycznym, że istnieje uzasadniona wątpliwość co do bezstronności lub niezależności w związku z postępowaniem o udzielenie zamówienia</w:t>
      </w:r>
      <w:r w:rsidRPr="00AD7CD6" w:rsidDel="00AD7CD6">
        <w:rPr>
          <w:rFonts w:ascii="Arial" w:hAnsi="Arial" w:cs="Arial"/>
          <w:bCs/>
          <w:sz w:val="20"/>
          <w:szCs w:val="20"/>
        </w:rPr>
        <w:t xml:space="preserve"> </w:t>
      </w:r>
      <w:r w:rsidR="00C55485" w:rsidRPr="0070115E">
        <w:rPr>
          <w:rFonts w:ascii="Arial" w:hAnsi="Arial" w:cs="Arial"/>
          <w:bCs/>
          <w:sz w:val="20"/>
          <w:szCs w:val="20"/>
        </w:rPr>
        <w:t>drugiego stopnia w linii bocznej lub w stosunku przysposobienia, opieki lub kurateli.</w:t>
      </w:r>
    </w:p>
    <w:p w14:paraId="70A1CD2B" w14:textId="40ECE91D" w:rsidR="00C55485" w:rsidRPr="0070115E" w:rsidRDefault="00C55485" w:rsidP="00982BF3">
      <w:pPr>
        <w:pStyle w:val="Akapitzlist"/>
        <w:numPr>
          <w:ilvl w:val="0"/>
          <w:numId w:val="10"/>
        </w:numPr>
        <w:spacing w:before="120"/>
        <w:rPr>
          <w:rFonts w:ascii="Arial" w:hAnsi="Arial" w:cs="Arial"/>
          <w:bCs/>
          <w:sz w:val="20"/>
          <w:szCs w:val="20"/>
        </w:rPr>
      </w:pPr>
      <w:r w:rsidRPr="0070115E">
        <w:rPr>
          <w:rFonts w:ascii="Arial" w:hAnsi="Arial" w:cs="Arial"/>
          <w:bCs/>
          <w:sz w:val="20"/>
          <w:szCs w:val="20"/>
        </w:rPr>
        <w:t>W celu potwierdzenia braku powiązań osobowych lub kapitałowych, o których mowa w p. 1 Wykonawca dołącza do oferty oświadczenie stanowiące załącznik nr 2 do niniejszego zapytania.</w:t>
      </w:r>
    </w:p>
    <w:p w14:paraId="7DC42981" w14:textId="77777777" w:rsidR="00C55485" w:rsidRPr="0070115E" w:rsidRDefault="00C55485" w:rsidP="00876F5F">
      <w:pPr>
        <w:spacing w:before="120" w:after="3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19B9900F" w14:textId="123C92EA" w:rsidR="00C55485" w:rsidRPr="00876F5F" w:rsidRDefault="00C55485" w:rsidP="00876F5F">
      <w:pPr>
        <w:numPr>
          <w:ilvl w:val="0"/>
          <w:numId w:val="1"/>
        </w:numPr>
        <w:spacing w:before="120" w:after="3" w:line="360" w:lineRule="auto"/>
        <w:ind w:left="567" w:hanging="567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70115E">
        <w:rPr>
          <w:rFonts w:ascii="Arial" w:hAnsi="Arial" w:cs="Arial"/>
          <w:b/>
          <w:sz w:val="20"/>
          <w:szCs w:val="20"/>
          <w:u w:val="single"/>
        </w:rPr>
        <w:t>Informacje o sposobie porozumiewania się Zamawiającego z Wykonawcami</w:t>
      </w:r>
    </w:p>
    <w:p w14:paraId="79450F1E" w14:textId="4893CAD4" w:rsidR="00C55485" w:rsidRPr="0070115E" w:rsidRDefault="00C55485" w:rsidP="00982BF3">
      <w:pPr>
        <w:pStyle w:val="Akapitzlist"/>
        <w:numPr>
          <w:ilvl w:val="0"/>
          <w:numId w:val="9"/>
        </w:numPr>
        <w:spacing w:before="120"/>
        <w:rPr>
          <w:rFonts w:ascii="Arial" w:hAnsi="Arial" w:cs="Arial"/>
          <w:bCs/>
          <w:sz w:val="20"/>
          <w:szCs w:val="20"/>
        </w:rPr>
      </w:pPr>
      <w:r w:rsidRPr="0070115E">
        <w:rPr>
          <w:rFonts w:ascii="Arial" w:hAnsi="Arial" w:cs="Arial"/>
          <w:bCs/>
          <w:sz w:val="20"/>
          <w:szCs w:val="20"/>
        </w:rPr>
        <w:t xml:space="preserve">Wszelkie zawiadomienia, oświadczenia, wnioski oraz informacje Zamawiający oraz Wykonawcy mogą przekazywać </w:t>
      </w:r>
      <w:r w:rsidR="00C53ED4" w:rsidRPr="00C53ED4">
        <w:rPr>
          <w:rFonts w:ascii="Arial" w:hAnsi="Arial" w:cs="Arial"/>
          <w:bCs/>
          <w:sz w:val="20"/>
          <w:szCs w:val="20"/>
        </w:rPr>
        <w:t>wyłącznie za pomocą Bazy Konkurencyjności</w:t>
      </w:r>
    </w:p>
    <w:p w14:paraId="6E2FBA27" w14:textId="140AAEDF" w:rsidR="00C55485" w:rsidRPr="0070115E" w:rsidRDefault="00C55485" w:rsidP="00982BF3">
      <w:pPr>
        <w:pStyle w:val="Akapitzlist"/>
        <w:numPr>
          <w:ilvl w:val="0"/>
          <w:numId w:val="9"/>
        </w:numPr>
        <w:spacing w:before="120"/>
        <w:rPr>
          <w:rFonts w:ascii="Arial" w:hAnsi="Arial" w:cs="Arial"/>
          <w:bCs/>
          <w:sz w:val="20"/>
          <w:szCs w:val="20"/>
        </w:rPr>
      </w:pPr>
      <w:r w:rsidRPr="0070115E">
        <w:rPr>
          <w:rFonts w:ascii="Arial" w:hAnsi="Arial" w:cs="Arial"/>
          <w:bCs/>
          <w:sz w:val="20"/>
          <w:szCs w:val="20"/>
        </w:rPr>
        <w:t xml:space="preserve"> Wszelkie zawiadomienia, oświadczenia, wnioski oraz informacje przekazane w formie elektronicznej wymagają na żądanie każdej ze stron, niezwłocznego potwierdzenia faktu ich otrzymania.</w:t>
      </w:r>
    </w:p>
    <w:p w14:paraId="38055504" w14:textId="143CE124" w:rsidR="00C55485" w:rsidRPr="0070115E" w:rsidRDefault="00C55485" w:rsidP="00982BF3">
      <w:pPr>
        <w:pStyle w:val="Akapitzlist"/>
        <w:numPr>
          <w:ilvl w:val="0"/>
          <w:numId w:val="9"/>
        </w:numPr>
        <w:spacing w:before="120"/>
        <w:rPr>
          <w:rFonts w:ascii="Arial" w:hAnsi="Arial" w:cs="Arial"/>
          <w:bCs/>
          <w:sz w:val="20"/>
          <w:szCs w:val="20"/>
        </w:rPr>
      </w:pPr>
      <w:r w:rsidRPr="0070115E">
        <w:rPr>
          <w:rFonts w:ascii="Arial" w:hAnsi="Arial" w:cs="Arial"/>
          <w:bCs/>
          <w:sz w:val="20"/>
          <w:szCs w:val="20"/>
        </w:rPr>
        <w:t>Wykonawca może zwrócić się do Zamawiającego o wyjaśnienie treści zapytania.</w:t>
      </w:r>
    </w:p>
    <w:p w14:paraId="0CD53552" w14:textId="56D7A60C" w:rsidR="00C55485" w:rsidRPr="0070115E" w:rsidRDefault="00C55485" w:rsidP="00982BF3">
      <w:pPr>
        <w:pStyle w:val="Akapitzlist"/>
        <w:numPr>
          <w:ilvl w:val="0"/>
          <w:numId w:val="9"/>
        </w:numPr>
        <w:spacing w:before="120"/>
        <w:rPr>
          <w:rFonts w:ascii="Arial" w:hAnsi="Arial" w:cs="Arial"/>
          <w:bCs/>
          <w:sz w:val="20"/>
          <w:szCs w:val="20"/>
        </w:rPr>
      </w:pPr>
      <w:r w:rsidRPr="0070115E">
        <w:rPr>
          <w:rFonts w:ascii="Arial" w:hAnsi="Arial" w:cs="Arial"/>
          <w:bCs/>
          <w:sz w:val="20"/>
          <w:szCs w:val="20"/>
        </w:rPr>
        <w:t xml:space="preserve">Jeżeli wniosek o wyjaśnienie treści zapytania wpłynie do Zamawiającego nie później niż do końca dnia, w którym upływa połowa terminu składania ofert, Zamawiający udzieli wyjaśnień niezwłocznie, jednak nie później niż na </w:t>
      </w:r>
      <w:r w:rsidR="00C53ED4">
        <w:rPr>
          <w:rFonts w:ascii="Arial" w:hAnsi="Arial" w:cs="Arial"/>
          <w:bCs/>
          <w:sz w:val="20"/>
          <w:szCs w:val="20"/>
        </w:rPr>
        <w:t>3</w:t>
      </w:r>
      <w:r w:rsidRPr="0070115E">
        <w:rPr>
          <w:rFonts w:ascii="Arial" w:hAnsi="Arial" w:cs="Arial"/>
          <w:bCs/>
          <w:sz w:val="20"/>
          <w:szCs w:val="20"/>
        </w:rPr>
        <w:t xml:space="preserve"> dni przed upływem terminu składania ofert. Jeżeli wniosek o wyjaśnienie treści zapytania wpłynie po upływie terminu, o którym mowa powyżej, lub dotyczy udzielonych wyjaśnień, Zamawiający może udzielić wyjaśnień albo pozostawić wniosek bez rozpoznania. Zamawiający zamieści wyjaśnienia na stronie </w:t>
      </w:r>
      <w:r w:rsidR="00C53ED4">
        <w:rPr>
          <w:rFonts w:ascii="Arial" w:hAnsi="Arial" w:cs="Arial"/>
          <w:bCs/>
          <w:sz w:val="20"/>
          <w:szCs w:val="20"/>
        </w:rPr>
        <w:t>Bazy Konkurencyjności</w:t>
      </w:r>
      <w:r w:rsidRPr="0070115E">
        <w:rPr>
          <w:rFonts w:ascii="Arial" w:hAnsi="Arial" w:cs="Arial"/>
          <w:bCs/>
          <w:sz w:val="20"/>
          <w:szCs w:val="20"/>
        </w:rPr>
        <w:t>.</w:t>
      </w:r>
    </w:p>
    <w:p w14:paraId="6A6B356C" w14:textId="2D5215F1" w:rsidR="00C55485" w:rsidRPr="0070115E" w:rsidRDefault="00C55485" w:rsidP="00982BF3">
      <w:pPr>
        <w:pStyle w:val="Akapitzlist"/>
        <w:numPr>
          <w:ilvl w:val="0"/>
          <w:numId w:val="9"/>
        </w:numPr>
        <w:spacing w:before="120"/>
        <w:rPr>
          <w:rFonts w:ascii="Arial" w:hAnsi="Arial" w:cs="Arial"/>
          <w:bCs/>
          <w:sz w:val="20"/>
          <w:szCs w:val="20"/>
        </w:rPr>
      </w:pPr>
      <w:r w:rsidRPr="0070115E">
        <w:rPr>
          <w:rFonts w:ascii="Arial" w:hAnsi="Arial" w:cs="Arial"/>
          <w:bCs/>
          <w:sz w:val="20"/>
          <w:szCs w:val="20"/>
        </w:rPr>
        <w:t>Przedłużenie terminu składania ofert nie wpływa na bieg terminu składania wniosku, o którym mowa w pkt 4.</w:t>
      </w:r>
    </w:p>
    <w:p w14:paraId="0547D52C" w14:textId="05909CA7" w:rsidR="00C55485" w:rsidRPr="0070115E" w:rsidRDefault="00C55485" w:rsidP="00982BF3">
      <w:pPr>
        <w:pStyle w:val="Akapitzlist"/>
        <w:numPr>
          <w:ilvl w:val="0"/>
          <w:numId w:val="9"/>
        </w:numPr>
        <w:spacing w:before="120"/>
        <w:rPr>
          <w:rFonts w:ascii="Arial" w:hAnsi="Arial" w:cs="Arial"/>
          <w:bCs/>
          <w:sz w:val="20"/>
          <w:szCs w:val="20"/>
        </w:rPr>
      </w:pPr>
      <w:r w:rsidRPr="0070115E">
        <w:rPr>
          <w:rFonts w:ascii="Arial" w:hAnsi="Arial" w:cs="Arial"/>
          <w:bCs/>
          <w:sz w:val="20"/>
          <w:szCs w:val="20"/>
        </w:rPr>
        <w:t xml:space="preserve"> W przypadku rozbieżności pomiędzy treścią niniejszego zapytania, a treścią udzielonych odpowiedzi, jako obowiązującą należy przyjąć treść pisma zawierającego późniejsze oświadczenie Zamawiającego.</w:t>
      </w:r>
    </w:p>
    <w:p w14:paraId="48ECCFA6" w14:textId="28B83EB7" w:rsidR="00C93371" w:rsidRDefault="00C55485" w:rsidP="006A1CC8">
      <w:pPr>
        <w:pStyle w:val="Akapitzlist"/>
        <w:numPr>
          <w:ilvl w:val="0"/>
          <w:numId w:val="9"/>
        </w:numPr>
        <w:spacing w:before="120"/>
        <w:rPr>
          <w:rFonts w:ascii="Arial" w:hAnsi="Arial" w:cs="Arial"/>
          <w:bCs/>
          <w:sz w:val="20"/>
          <w:szCs w:val="20"/>
        </w:rPr>
      </w:pPr>
      <w:r w:rsidRPr="0070115E">
        <w:rPr>
          <w:rFonts w:ascii="Arial" w:hAnsi="Arial" w:cs="Arial"/>
          <w:bCs/>
          <w:sz w:val="20"/>
          <w:szCs w:val="20"/>
        </w:rPr>
        <w:t>Zamawiający nie przewiduje zwołania zebrania Wykonawców.</w:t>
      </w:r>
    </w:p>
    <w:p w14:paraId="78EFAE9C" w14:textId="77777777" w:rsidR="00876F5F" w:rsidRPr="006A1CC8" w:rsidRDefault="00876F5F" w:rsidP="00144ABC">
      <w:pPr>
        <w:pStyle w:val="Akapitzlist"/>
        <w:spacing w:before="120"/>
        <w:ind w:firstLine="0"/>
        <w:rPr>
          <w:rFonts w:ascii="Arial" w:hAnsi="Arial" w:cs="Arial"/>
          <w:bCs/>
          <w:sz w:val="20"/>
          <w:szCs w:val="20"/>
        </w:rPr>
      </w:pPr>
    </w:p>
    <w:bookmarkEnd w:id="2"/>
    <w:p w14:paraId="7AFF737D" w14:textId="5B1014B1" w:rsidR="00C93371" w:rsidRPr="0070115E" w:rsidRDefault="00D340FE" w:rsidP="00982BF3">
      <w:pPr>
        <w:pStyle w:val="Akapitzlist"/>
        <w:numPr>
          <w:ilvl w:val="0"/>
          <w:numId w:val="1"/>
        </w:numPr>
        <w:spacing w:before="120"/>
        <w:rPr>
          <w:rFonts w:ascii="Arial" w:hAnsi="Arial" w:cs="Arial"/>
          <w:b/>
          <w:bCs/>
          <w:sz w:val="20"/>
          <w:szCs w:val="20"/>
          <w:u w:val="single"/>
        </w:rPr>
      </w:pPr>
      <w:r w:rsidRPr="0070115E">
        <w:rPr>
          <w:rFonts w:ascii="Arial" w:hAnsi="Arial" w:cs="Arial"/>
          <w:b/>
          <w:bCs/>
          <w:sz w:val="20"/>
          <w:szCs w:val="20"/>
        </w:rPr>
        <w:t xml:space="preserve"> </w:t>
      </w:r>
      <w:r w:rsidRPr="0070115E">
        <w:rPr>
          <w:rFonts w:ascii="Arial" w:hAnsi="Arial" w:cs="Arial"/>
          <w:b/>
          <w:bCs/>
          <w:sz w:val="20"/>
          <w:szCs w:val="20"/>
          <w:u w:val="single"/>
        </w:rPr>
        <w:t>Dodatkowe zobowiązania wykonawcy</w:t>
      </w:r>
    </w:p>
    <w:p w14:paraId="02728CDE" w14:textId="70E4AC9C" w:rsidR="00C93371" w:rsidRPr="0070115E" w:rsidRDefault="00D340FE" w:rsidP="00982BF3">
      <w:pPr>
        <w:pStyle w:val="Akapitzlist"/>
        <w:numPr>
          <w:ilvl w:val="0"/>
          <w:numId w:val="11"/>
        </w:numPr>
        <w:spacing w:before="120"/>
        <w:rPr>
          <w:rFonts w:ascii="Arial" w:hAnsi="Arial" w:cs="Arial"/>
          <w:sz w:val="20"/>
          <w:szCs w:val="20"/>
        </w:rPr>
      </w:pPr>
      <w:r w:rsidRPr="0070115E">
        <w:rPr>
          <w:rFonts w:ascii="Arial" w:hAnsi="Arial" w:cs="Arial"/>
          <w:sz w:val="20"/>
          <w:szCs w:val="20"/>
        </w:rPr>
        <w:t>Wykonawca z</w:t>
      </w:r>
      <w:r w:rsidR="00BF13E7">
        <w:rPr>
          <w:rFonts w:ascii="Arial" w:hAnsi="Arial" w:cs="Arial"/>
          <w:sz w:val="20"/>
          <w:szCs w:val="20"/>
        </w:rPr>
        <w:t>wiązany jest</w:t>
      </w:r>
      <w:r w:rsidRPr="0070115E">
        <w:rPr>
          <w:rFonts w:ascii="Arial" w:hAnsi="Arial" w:cs="Arial"/>
          <w:sz w:val="20"/>
          <w:szCs w:val="20"/>
        </w:rPr>
        <w:t xml:space="preserve"> złożoną ofertą przez okres </w:t>
      </w:r>
      <w:r w:rsidRPr="0070115E">
        <w:rPr>
          <w:rFonts w:ascii="Arial" w:hAnsi="Arial" w:cs="Arial"/>
          <w:b/>
          <w:bCs/>
          <w:sz w:val="20"/>
          <w:szCs w:val="20"/>
        </w:rPr>
        <w:t>30 dni.</w:t>
      </w:r>
      <w:r w:rsidRPr="0070115E">
        <w:rPr>
          <w:rFonts w:ascii="Arial" w:hAnsi="Arial" w:cs="Arial"/>
          <w:sz w:val="20"/>
          <w:szCs w:val="20"/>
        </w:rPr>
        <w:t xml:space="preserve"> Bieg terminu rozpoczyna się wraz z upływem terminu składania ofert.</w:t>
      </w:r>
    </w:p>
    <w:p w14:paraId="6D2DEBD5" w14:textId="363CE0FF" w:rsidR="00D340FE" w:rsidRDefault="00D340FE" w:rsidP="00982BF3">
      <w:pPr>
        <w:pStyle w:val="Akapitzlist"/>
        <w:numPr>
          <w:ilvl w:val="0"/>
          <w:numId w:val="11"/>
        </w:numPr>
        <w:spacing w:before="120"/>
        <w:rPr>
          <w:rFonts w:ascii="Arial" w:hAnsi="Arial" w:cs="Arial"/>
          <w:sz w:val="20"/>
          <w:szCs w:val="20"/>
        </w:rPr>
      </w:pPr>
      <w:r w:rsidRPr="0070115E">
        <w:rPr>
          <w:rFonts w:ascii="Arial" w:hAnsi="Arial" w:cs="Arial"/>
          <w:sz w:val="20"/>
          <w:szCs w:val="20"/>
        </w:rPr>
        <w:t>Wymagane przez Zamawiającego warunki płatności - kwota należności płatna będzie</w:t>
      </w:r>
      <w:r w:rsidR="00BF13E7">
        <w:rPr>
          <w:rFonts w:ascii="Arial" w:hAnsi="Arial" w:cs="Arial"/>
          <w:sz w:val="20"/>
          <w:szCs w:val="20"/>
        </w:rPr>
        <w:t xml:space="preserve"> w </w:t>
      </w:r>
      <w:r w:rsidRPr="0070115E">
        <w:rPr>
          <w:rFonts w:ascii="Arial" w:hAnsi="Arial" w:cs="Arial"/>
          <w:sz w:val="20"/>
          <w:szCs w:val="20"/>
        </w:rPr>
        <w:t xml:space="preserve">terminie </w:t>
      </w:r>
      <w:bookmarkStart w:id="3" w:name="_Hlk153792865"/>
      <w:r w:rsidRPr="0070115E">
        <w:rPr>
          <w:rFonts w:ascii="Arial" w:hAnsi="Arial" w:cs="Arial"/>
          <w:sz w:val="20"/>
          <w:szCs w:val="20"/>
        </w:rPr>
        <w:t>do 14 dni, a maksimum 30 dni od dnia otrzymania faktury wystawianej przez Wykonawcę na koniec każdego miesiąca kalendarzowego</w:t>
      </w:r>
      <w:bookmarkEnd w:id="3"/>
      <w:r w:rsidRPr="0070115E">
        <w:rPr>
          <w:rFonts w:ascii="Arial" w:hAnsi="Arial" w:cs="Arial"/>
          <w:sz w:val="20"/>
          <w:szCs w:val="20"/>
        </w:rPr>
        <w:t>.</w:t>
      </w:r>
    </w:p>
    <w:p w14:paraId="025B070B" w14:textId="5F081334" w:rsidR="00FD7E1E" w:rsidRDefault="00FD7E1E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155D2D33" w14:textId="6FC44587" w:rsidR="00D340FE" w:rsidRPr="0070115E" w:rsidRDefault="00D340FE" w:rsidP="00982BF3">
      <w:pPr>
        <w:pStyle w:val="Akapitzlist"/>
        <w:numPr>
          <w:ilvl w:val="0"/>
          <w:numId w:val="1"/>
        </w:numPr>
        <w:spacing w:before="120"/>
        <w:rPr>
          <w:rFonts w:ascii="Arial" w:hAnsi="Arial" w:cs="Arial"/>
          <w:b/>
          <w:bCs/>
          <w:sz w:val="20"/>
          <w:szCs w:val="20"/>
          <w:u w:val="single"/>
        </w:rPr>
      </w:pPr>
      <w:r w:rsidRPr="0070115E">
        <w:rPr>
          <w:rFonts w:ascii="Arial" w:hAnsi="Arial" w:cs="Arial"/>
          <w:b/>
          <w:bCs/>
          <w:sz w:val="20"/>
          <w:szCs w:val="20"/>
          <w:u w:val="single"/>
        </w:rPr>
        <w:lastRenderedPageBreak/>
        <w:t>Opis sposobu przygotowania oferty</w:t>
      </w:r>
    </w:p>
    <w:p w14:paraId="44F5AABE" w14:textId="77777777" w:rsidR="00D340FE" w:rsidRPr="0070115E" w:rsidRDefault="00D340FE" w:rsidP="00982BF3">
      <w:pPr>
        <w:pStyle w:val="Akapitzlist"/>
        <w:numPr>
          <w:ilvl w:val="0"/>
          <w:numId w:val="12"/>
        </w:numPr>
        <w:spacing w:before="120"/>
        <w:rPr>
          <w:rFonts w:ascii="Arial" w:hAnsi="Arial" w:cs="Arial"/>
          <w:sz w:val="20"/>
          <w:szCs w:val="20"/>
        </w:rPr>
      </w:pPr>
      <w:r w:rsidRPr="0070115E">
        <w:rPr>
          <w:rFonts w:ascii="Arial" w:hAnsi="Arial" w:cs="Arial"/>
          <w:sz w:val="20"/>
          <w:szCs w:val="20"/>
        </w:rPr>
        <w:t>Wykonawcy zobowiązani są zapoznać się dokładnie z informacjami zawartymi w niniejszym Zapytaniu i przygotować ofertę zgodnie z wymaganiami określonymi w tym dokumencie.</w:t>
      </w:r>
    </w:p>
    <w:p w14:paraId="1FA40714" w14:textId="77777777" w:rsidR="00D340FE" w:rsidRPr="0070115E" w:rsidRDefault="00D340FE" w:rsidP="00982BF3">
      <w:pPr>
        <w:pStyle w:val="Akapitzlist"/>
        <w:numPr>
          <w:ilvl w:val="0"/>
          <w:numId w:val="12"/>
        </w:numPr>
        <w:spacing w:before="120"/>
        <w:rPr>
          <w:rFonts w:ascii="Arial" w:hAnsi="Arial" w:cs="Arial"/>
          <w:sz w:val="20"/>
          <w:szCs w:val="20"/>
        </w:rPr>
      </w:pPr>
      <w:r w:rsidRPr="0070115E">
        <w:rPr>
          <w:rFonts w:ascii="Arial" w:hAnsi="Arial" w:cs="Arial"/>
          <w:sz w:val="20"/>
          <w:szCs w:val="20"/>
        </w:rPr>
        <w:t>Wykonawcy ponoszą wszelkie koszty własne związane z przygotowaniem i złożeniem oferty, niezależnie od wyniku Postępowania. Zamawiający w żadnym przypadku nie odpowiada za koszty poniesione przez Wykonawców w związku z przygotowaniem i złożeniem oferty. Wykonawcy zobowiązują się nie podnosić jakichkolwiek roszczeń z tego tytułu względem Zamawiającego.</w:t>
      </w:r>
    </w:p>
    <w:p w14:paraId="72B04BC0" w14:textId="77777777" w:rsidR="00D340FE" w:rsidRPr="0070115E" w:rsidRDefault="00D340FE" w:rsidP="00982BF3">
      <w:pPr>
        <w:pStyle w:val="Akapitzlist"/>
        <w:numPr>
          <w:ilvl w:val="0"/>
          <w:numId w:val="12"/>
        </w:numPr>
        <w:spacing w:before="120"/>
        <w:rPr>
          <w:rFonts w:ascii="Arial" w:hAnsi="Arial" w:cs="Arial"/>
          <w:sz w:val="20"/>
          <w:szCs w:val="20"/>
        </w:rPr>
      </w:pPr>
      <w:r w:rsidRPr="0070115E">
        <w:rPr>
          <w:rFonts w:ascii="Arial" w:hAnsi="Arial" w:cs="Arial"/>
          <w:sz w:val="20"/>
          <w:szCs w:val="20"/>
        </w:rPr>
        <w:t>Oferta powinna być sporządzona w języku polskim.</w:t>
      </w:r>
    </w:p>
    <w:p w14:paraId="7056FB82" w14:textId="5597F6A5" w:rsidR="00D340FE" w:rsidRDefault="00D340FE" w:rsidP="00982BF3">
      <w:pPr>
        <w:pStyle w:val="Akapitzlist"/>
        <w:numPr>
          <w:ilvl w:val="0"/>
          <w:numId w:val="12"/>
        </w:numPr>
        <w:spacing w:before="120"/>
        <w:rPr>
          <w:rFonts w:ascii="Arial" w:hAnsi="Arial" w:cs="Arial"/>
          <w:sz w:val="20"/>
          <w:szCs w:val="20"/>
        </w:rPr>
      </w:pPr>
      <w:r w:rsidRPr="0070115E">
        <w:rPr>
          <w:rFonts w:ascii="Arial" w:hAnsi="Arial" w:cs="Arial"/>
          <w:sz w:val="20"/>
          <w:szCs w:val="20"/>
        </w:rPr>
        <w:t>Oferta wraz z wszelkimi wymaganymi załącznikami, o których mowa w p. 5 winna być podpisana własnoręcznie i czytelnie przez osobę (osoby) uprawnioną do występowania w</w:t>
      </w:r>
      <w:r w:rsidR="00BF13E7">
        <w:rPr>
          <w:rFonts w:ascii="Arial" w:hAnsi="Arial" w:cs="Arial"/>
          <w:sz w:val="20"/>
          <w:szCs w:val="20"/>
        </w:rPr>
        <w:t> </w:t>
      </w:r>
      <w:r w:rsidRPr="0070115E">
        <w:rPr>
          <w:rFonts w:ascii="Arial" w:hAnsi="Arial" w:cs="Arial"/>
          <w:sz w:val="20"/>
          <w:szCs w:val="20"/>
        </w:rPr>
        <w:t>imieniu Wykonawcy (dalej „Osoby Uprawnione”), następnie zeskanowana do jednego pliku w formacie .pdf</w:t>
      </w:r>
      <w:r w:rsidR="00A860C6">
        <w:rPr>
          <w:rFonts w:ascii="Arial" w:hAnsi="Arial" w:cs="Arial"/>
          <w:sz w:val="20"/>
          <w:szCs w:val="20"/>
        </w:rPr>
        <w:t xml:space="preserve"> lub podpisana podpisem kwalifikowanym.</w:t>
      </w:r>
    </w:p>
    <w:p w14:paraId="486E9394" w14:textId="16BFF744" w:rsidR="00A860C6" w:rsidRPr="0070115E" w:rsidRDefault="00A860C6" w:rsidP="00982BF3">
      <w:pPr>
        <w:pStyle w:val="Akapitzlist"/>
        <w:numPr>
          <w:ilvl w:val="0"/>
          <w:numId w:val="12"/>
        </w:numPr>
        <w:spacing w:before="120"/>
        <w:rPr>
          <w:rFonts w:ascii="Arial" w:hAnsi="Arial" w:cs="Arial"/>
          <w:sz w:val="20"/>
          <w:szCs w:val="20"/>
        </w:rPr>
      </w:pPr>
      <w:r w:rsidRPr="00A860C6">
        <w:rPr>
          <w:rFonts w:ascii="Arial" w:hAnsi="Arial" w:cs="Arial"/>
          <w:b/>
          <w:bCs/>
          <w:sz w:val="20"/>
          <w:szCs w:val="20"/>
        </w:rPr>
        <w:t>Oferta musi być złożona za pośrednictwem Bazy Konkurencyjności</w:t>
      </w:r>
      <w:r>
        <w:rPr>
          <w:rFonts w:ascii="Arial" w:hAnsi="Arial" w:cs="Arial"/>
          <w:sz w:val="20"/>
          <w:szCs w:val="20"/>
        </w:rPr>
        <w:t>, złożenie oferty poza Bazą Konkurencyjności będzie oznaczało jej niezgodność z ogłoszeniem i zostanie odrzucona.</w:t>
      </w:r>
    </w:p>
    <w:p w14:paraId="53FBA6AE" w14:textId="77777777" w:rsidR="00D340FE" w:rsidRPr="0070115E" w:rsidRDefault="00D340FE" w:rsidP="00982BF3">
      <w:pPr>
        <w:pStyle w:val="Akapitzlist"/>
        <w:numPr>
          <w:ilvl w:val="0"/>
          <w:numId w:val="12"/>
        </w:numPr>
        <w:spacing w:before="120"/>
        <w:rPr>
          <w:rFonts w:ascii="Arial" w:hAnsi="Arial" w:cs="Arial"/>
          <w:b/>
          <w:bCs/>
          <w:sz w:val="20"/>
          <w:szCs w:val="20"/>
        </w:rPr>
      </w:pPr>
      <w:r w:rsidRPr="0070115E">
        <w:rPr>
          <w:rFonts w:ascii="Arial" w:hAnsi="Arial" w:cs="Arial"/>
          <w:sz w:val="20"/>
          <w:szCs w:val="20"/>
        </w:rPr>
        <w:t xml:space="preserve"> </w:t>
      </w:r>
      <w:r w:rsidRPr="0070115E">
        <w:rPr>
          <w:rFonts w:ascii="Arial" w:hAnsi="Arial" w:cs="Arial"/>
          <w:b/>
          <w:bCs/>
          <w:sz w:val="20"/>
          <w:szCs w:val="20"/>
        </w:rPr>
        <w:t>Na ofertę składają się następujące dokumenty:</w:t>
      </w:r>
    </w:p>
    <w:p w14:paraId="7836562C" w14:textId="7F0A717D" w:rsidR="00D340FE" w:rsidRPr="0070115E" w:rsidRDefault="00956537" w:rsidP="00982BF3">
      <w:pPr>
        <w:spacing w:before="120" w:line="360" w:lineRule="auto"/>
        <w:ind w:left="99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="00D340FE" w:rsidRPr="0070115E">
        <w:rPr>
          <w:rFonts w:ascii="Arial" w:hAnsi="Arial" w:cs="Arial"/>
          <w:sz w:val="20"/>
          <w:szCs w:val="20"/>
        </w:rPr>
        <w:t xml:space="preserve">.1 </w:t>
      </w:r>
      <w:r w:rsidR="00D340FE" w:rsidRPr="0070115E">
        <w:rPr>
          <w:rFonts w:ascii="Arial" w:hAnsi="Arial" w:cs="Arial"/>
          <w:b/>
          <w:bCs/>
          <w:sz w:val="20"/>
          <w:szCs w:val="20"/>
        </w:rPr>
        <w:t>Formularz oferty</w:t>
      </w:r>
      <w:r w:rsidR="00D340FE" w:rsidRPr="0070115E">
        <w:rPr>
          <w:rFonts w:ascii="Arial" w:hAnsi="Arial" w:cs="Arial"/>
          <w:sz w:val="20"/>
          <w:szCs w:val="20"/>
        </w:rPr>
        <w:t xml:space="preserve"> przygotowany zgodnie ze wzorem podanym w załączniku nr 1 do niniejszego zapytania.</w:t>
      </w:r>
    </w:p>
    <w:p w14:paraId="5794C494" w14:textId="6EFBC18E" w:rsidR="00D340FE" w:rsidRPr="0070115E" w:rsidRDefault="00956537" w:rsidP="00982BF3">
      <w:pPr>
        <w:spacing w:before="120" w:line="360" w:lineRule="auto"/>
        <w:ind w:left="99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="00D340FE" w:rsidRPr="0070115E">
        <w:rPr>
          <w:rFonts w:ascii="Arial" w:hAnsi="Arial" w:cs="Arial"/>
          <w:sz w:val="20"/>
          <w:szCs w:val="20"/>
        </w:rPr>
        <w:t xml:space="preserve">.2 </w:t>
      </w:r>
      <w:r w:rsidR="00D340FE" w:rsidRPr="0070115E">
        <w:rPr>
          <w:rFonts w:ascii="Arial" w:hAnsi="Arial" w:cs="Arial"/>
          <w:b/>
          <w:bCs/>
          <w:sz w:val="20"/>
          <w:szCs w:val="20"/>
        </w:rPr>
        <w:t>Oświadczenie o braku powiązań z Zamawiającym</w:t>
      </w:r>
      <w:r w:rsidR="00D340FE" w:rsidRPr="0070115E">
        <w:rPr>
          <w:rFonts w:ascii="Arial" w:hAnsi="Arial" w:cs="Arial"/>
          <w:sz w:val="20"/>
          <w:szCs w:val="20"/>
        </w:rPr>
        <w:t xml:space="preserve"> przygotowane zgodnie ze wzorem podanym w załączniku nr 2 do niniejszego zapytania.</w:t>
      </w:r>
    </w:p>
    <w:p w14:paraId="01463F81" w14:textId="0C3F5758" w:rsidR="00D340FE" w:rsidRPr="0070115E" w:rsidRDefault="00956537" w:rsidP="00982BF3">
      <w:pPr>
        <w:spacing w:before="120" w:line="360" w:lineRule="auto"/>
        <w:ind w:left="99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="00D340FE" w:rsidRPr="0070115E">
        <w:rPr>
          <w:rFonts w:ascii="Arial" w:hAnsi="Arial" w:cs="Arial"/>
          <w:sz w:val="20"/>
          <w:szCs w:val="20"/>
        </w:rPr>
        <w:t xml:space="preserve">.3 </w:t>
      </w:r>
      <w:r w:rsidR="00D340FE" w:rsidRPr="0070115E">
        <w:rPr>
          <w:rFonts w:ascii="Arial" w:hAnsi="Arial" w:cs="Arial"/>
          <w:b/>
          <w:bCs/>
          <w:sz w:val="20"/>
          <w:szCs w:val="20"/>
        </w:rPr>
        <w:t>Pełnomocnictwo</w:t>
      </w:r>
      <w:r w:rsidR="00D340FE" w:rsidRPr="0070115E">
        <w:rPr>
          <w:rFonts w:ascii="Arial" w:hAnsi="Arial" w:cs="Arial"/>
          <w:sz w:val="20"/>
          <w:szCs w:val="20"/>
        </w:rPr>
        <w:t xml:space="preserve"> do podpisania oferty, oświadczeń i dokumentów składających się na ofertę, o ile upoważnienie to nie wynika z innych dokumentów dołączonych do oferty.</w:t>
      </w:r>
    </w:p>
    <w:p w14:paraId="7EFEF441" w14:textId="77777777" w:rsidR="00D340FE" w:rsidRPr="0070115E" w:rsidRDefault="00D340FE" w:rsidP="00982BF3">
      <w:pPr>
        <w:pStyle w:val="Akapitzlist"/>
        <w:numPr>
          <w:ilvl w:val="0"/>
          <w:numId w:val="12"/>
        </w:numPr>
        <w:spacing w:before="120"/>
        <w:rPr>
          <w:rFonts w:ascii="Arial" w:hAnsi="Arial" w:cs="Arial"/>
          <w:sz w:val="20"/>
          <w:szCs w:val="20"/>
        </w:rPr>
      </w:pPr>
      <w:r w:rsidRPr="0070115E">
        <w:rPr>
          <w:rFonts w:ascii="Arial" w:hAnsi="Arial" w:cs="Arial"/>
          <w:sz w:val="20"/>
          <w:szCs w:val="20"/>
        </w:rPr>
        <w:t>Oferta oraz wszelkie oświadczenia i zaświadczenia dołączone do niej są jawne i podlegają udostępnieniu od chwili ich otwarcia, z wyjątkiem informacji stanowiących tajemnicę przedsiębiorstwa w rozumieniu przepisów o zwalczaniu nieuczciwej konkurencji, a Wykonawca nie później niż w terminie składania ofert zastrzegł, że nie mogą być one udostępnione oraz wykazał, iż zastrzeżone informacje stanowią tajemnicę przedsiębiorstwa. Informacje stanowiące tajemnicę przedsiębiorstwa Wykonawcy powinny zostać przekazane w taki sposób, by Zamawiający mógł z łatwością określić zakres informacji objętych tajemnicą.</w:t>
      </w:r>
    </w:p>
    <w:p w14:paraId="15ED4AE4" w14:textId="77777777" w:rsidR="00D340FE" w:rsidRPr="0070115E" w:rsidRDefault="00D340FE" w:rsidP="00982BF3">
      <w:pPr>
        <w:pStyle w:val="Akapitzlist"/>
        <w:numPr>
          <w:ilvl w:val="0"/>
          <w:numId w:val="12"/>
        </w:numPr>
        <w:spacing w:before="120"/>
        <w:rPr>
          <w:rFonts w:ascii="Arial" w:hAnsi="Arial" w:cs="Arial"/>
          <w:sz w:val="20"/>
          <w:szCs w:val="20"/>
        </w:rPr>
      </w:pPr>
      <w:r w:rsidRPr="0070115E">
        <w:rPr>
          <w:rFonts w:ascii="Arial" w:hAnsi="Arial" w:cs="Arial"/>
          <w:sz w:val="20"/>
          <w:szCs w:val="20"/>
        </w:rPr>
        <w:t>Jeden Wykonawca może złożyć tylko jedną ofertę. Złożenie większej liczby ofert lub złożenie ofert wariantowych /alternatywnych spowoduje odrzucenie wszystkich ofert złożonych przez Wykonawcę.</w:t>
      </w:r>
    </w:p>
    <w:p w14:paraId="4B5ED3C9" w14:textId="77777777" w:rsidR="00D340FE" w:rsidRDefault="00D340FE" w:rsidP="00982BF3">
      <w:pPr>
        <w:pStyle w:val="Akapitzlist"/>
        <w:numPr>
          <w:ilvl w:val="0"/>
          <w:numId w:val="12"/>
        </w:numPr>
        <w:spacing w:before="120"/>
        <w:rPr>
          <w:rFonts w:ascii="Arial" w:hAnsi="Arial" w:cs="Arial"/>
          <w:sz w:val="20"/>
          <w:szCs w:val="20"/>
        </w:rPr>
      </w:pPr>
      <w:r w:rsidRPr="0070115E">
        <w:rPr>
          <w:rFonts w:ascii="Arial" w:hAnsi="Arial" w:cs="Arial"/>
          <w:sz w:val="20"/>
          <w:szCs w:val="20"/>
        </w:rPr>
        <w:t>Wykonawca może wprowadzić zmiany w złożonej ofercie lub ją wycofać, pod warunkiem, że uczyni to przed upływem terminu składania ofert.</w:t>
      </w:r>
    </w:p>
    <w:p w14:paraId="4C13FCAB" w14:textId="77777777" w:rsidR="00876F5F" w:rsidRPr="0070115E" w:rsidRDefault="00876F5F" w:rsidP="00876F5F">
      <w:pPr>
        <w:pStyle w:val="Akapitzlist"/>
        <w:spacing w:before="120"/>
        <w:ind w:firstLine="0"/>
        <w:rPr>
          <w:rFonts w:ascii="Arial" w:hAnsi="Arial" w:cs="Arial"/>
          <w:sz w:val="20"/>
          <w:szCs w:val="20"/>
        </w:rPr>
      </w:pPr>
    </w:p>
    <w:p w14:paraId="028F915D" w14:textId="0356B04D" w:rsidR="00765996" w:rsidRPr="00C649C1" w:rsidRDefault="00D340FE" w:rsidP="00982BF3">
      <w:pPr>
        <w:pStyle w:val="Akapitzlist"/>
        <w:numPr>
          <w:ilvl w:val="0"/>
          <w:numId w:val="1"/>
        </w:numPr>
        <w:spacing w:before="120"/>
        <w:rPr>
          <w:rFonts w:ascii="Arial" w:hAnsi="Arial" w:cs="Arial"/>
          <w:b/>
          <w:bCs/>
          <w:sz w:val="20"/>
          <w:szCs w:val="20"/>
          <w:u w:val="single"/>
        </w:rPr>
      </w:pPr>
      <w:r w:rsidRPr="0070115E">
        <w:rPr>
          <w:rFonts w:ascii="Arial" w:hAnsi="Arial" w:cs="Arial"/>
          <w:b/>
          <w:bCs/>
          <w:sz w:val="20"/>
          <w:szCs w:val="20"/>
          <w:u w:val="single"/>
        </w:rPr>
        <w:t>Miejsce i termin składania oraz otwarcia ofert</w:t>
      </w:r>
    </w:p>
    <w:p w14:paraId="679A6153" w14:textId="42C548B4" w:rsidR="00765996" w:rsidRPr="0070115E" w:rsidRDefault="00765996" w:rsidP="00982BF3">
      <w:pPr>
        <w:pStyle w:val="Akapitzlist"/>
        <w:numPr>
          <w:ilvl w:val="0"/>
          <w:numId w:val="13"/>
        </w:numPr>
        <w:spacing w:before="120"/>
        <w:rPr>
          <w:rFonts w:ascii="Arial" w:hAnsi="Arial" w:cs="Arial"/>
          <w:b/>
          <w:bCs/>
          <w:sz w:val="20"/>
          <w:szCs w:val="20"/>
          <w:u w:val="single"/>
        </w:rPr>
      </w:pPr>
      <w:r w:rsidRPr="0070115E">
        <w:rPr>
          <w:rFonts w:ascii="Arial" w:hAnsi="Arial" w:cs="Arial"/>
          <w:sz w:val="20"/>
          <w:szCs w:val="20"/>
        </w:rPr>
        <w:t xml:space="preserve">Ofertę należy złożyć w formie elektronicznej za pośrednictwem portalu https://bazakonkurencyjnosci.funduszeeuropejskie.gov.pl. </w:t>
      </w:r>
    </w:p>
    <w:p w14:paraId="730971E4" w14:textId="27EADB5B" w:rsidR="00F97391" w:rsidRPr="0047435E" w:rsidRDefault="00765996" w:rsidP="00982BF3">
      <w:pPr>
        <w:pStyle w:val="Akapitzlist"/>
        <w:numPr>
          <w:ilvl w:val="0"/>
          <w:numId w:val="13"/>
        </w:numPr>
        <w:spacing w:before="120"/>
        <w:rPr>
          <w:rFonts w:ascii="Arial" w:hAnsi="Arial" w:cs="Arial"/>
          <w:b/>
          <w:bCs/>
          <w:sz w:val="20"/>
          <w:szCs w:val="20"/>
          <w:u w:val="single"/>
        </w:rPr>
      </w:pPr>
      <w:r w:rsidRPr="0070115E">
        <w:rPr>
          <w:rFonts w:ascii="Arial" w:hAnsi="Arial" w:cs="Arial"/>
          <w:sz w:val="20"/>
          <w:szCs w:val="20"/>
        </w:rPr>
        <w:lastRenderedPageBreak/>
        <w:t xml:space="preserve">Ostateczny termin składania ofert upływa dnia </w:t>
      </w:r>
      <w:r w:rsidR="005C3405">
        <w:rPr>
          <w:rFonts w:ascii="Arial" w:hAnsi="Arial" w:cs="Arial"/>
          <w:sz w:val="20"/>
          <w:szCs w:val="20"/>
        </w:rPr>
        <w:t>1</w:t>
      </w:r>
      <w:r w:rsidR="00C5196F">
        <w:rPr>
          <w:rFonts w:ascii="Arial" w:hAnsi="Arial" w:cs="Arial"/>
          <w:sz w:val="20"/>
          <w:szCs w:val="20"/>
        </w:rPr>
        <w:t>0</w:t>
      </w:r>
      <w:r w:rsidRPr="0070115E">
        <w:rPr>
          <w:rFonts w:ascii="Arial" w:hAnsi="Arial" w:cs="Arial"/>
          <w:sz w:val="20"/>
          <w:szCs w:val="20"/>
        </w:rPr>
        <w:t>.</w:t>
      </w:r>
      <w:r w:rsidR="005D190C">
        <w:rPr>
          <w:rFonts w:ascii="Arial" w:hAnsi="Arial" w:cs="Arial"/>
          <w:sz w:val="20"/>
          <w:szCs w:val="20"/>
        </w:rPr>
        <w:t>0</w:t>
      </w:r>
      <w:r w:rsidR="00C5196F">
        <w:rPr>
          <w:rFonts w:ascii="Arial" w:hAnsi="Arial" w:cs="Arial"/>
          <w:sz w:val="20"/>
          <w:szCs w:val="20"/>
        </w:rPr>
        <w:t>1</w:t>
      </w:r>
      <w:r w:rsidRPr="0070115E">
        <w:rPr>
          <w:rFonts w:ascii="Arial" w:hAnsi="Arial" w:cs="Arial"/>
          <w:sz w:val="20"/>
          <w:szCs w:val="20"/>
        </w:rPr>
        <w:t>.202</w:t>
      </w:r>
      <w:r w:rsidR="00C5196F">
        <w:rPr>
          <w:rFonts w:ascii="Arial" w:hAnsi="Arial" w:cs="Arial"/>
          <w:sz w:val="20"/>
          <w:szCs w:val="20"/>
        </w:rPr>
        <w:t>5</w:t>
      </w:r>
      <w:r w:rsidRPr="0070115E">
        <w:rPr>
          <w:rFonts w:ascii="Arial" w:hAnsi="Arial" w:cs="Arial"/>
          <w:sz w:val="20"/>
          <w:szCs w:val="20"/>
        </w:rPr>
        <w:t xml:space="preserve"> r. o godz. 23:59</w:t>
      </w:r>
      <w:r w:rsidR="00A860C6">
        <w:rPr>
          <w:rFonts w:ascii="Arial" w:hAnsi="Arial" w:cs="Arial"/>
          <w:sz w:val="20"/>
          <w:szCs w:val="20"/>
        </w:rPr>
        <w:t>:59.</w:t>
      </w:r>
      <w:r w:rsidRPr="0070115E">
        <w:rPr>
          <w:rFonts w:ascii="Arial" w:hAnsi="Arial" w:cs="Arial"/>
          <w:sz w:val="20"/>
          <w:szCs w:val="20"/>
        </w:rPr>
        <w:t xml:space="preserve"> Oferta złożona po terminie zostanie odrzucona</w:t>
      </w:r>
      <w:r w:rsidR="0047435E">
        <w:rPr>
          <w:rFonts w:ascii="Arial" w:hAnsi="Arial" w:cs="Arial"/>
          <w:sz w:val="20"/>
          <w:szCs w:val="20"/>
        </w:rPr>
        <w:t>.</w:t>
      </w:r>
    </w:p>
    <w:p w14:paraId="111883EE" w14:textId="77777777" w:rsidR="00774880" w:rsidRPr="0047435E" w:rsidRDefault="00774880" w:rsidP="00982BF3">
      <w:pPr>
        <w:pStyle w:val="Akapitzlist"/>
        <w:spacing w:before="120"/>
        <w:ind w:firstLine="0"/>
        <w:rPr>
          <w:rFonts w:ascii="Arial" w:hAnsi="Arial" w:cs="Arial"/>
          <w:b/>
          <w:bCs/>
          <w:sz w:val="20"/>
          <w:szCs w:val="20"/>
          <w:u w:val="single"/>
        </w:rPr>
      </w:pPr>
    </w:p>
    <w:p w14:paraId="52E3ACFE" w14:textId="6E5BC7B6" w:rsidR="00D340FE" w:rsidRPr="0070115E" w:rsidRDefault="00D340FE" w:rsidP="00982BF3">
      <w:pPr>
        <w:pStyle w:val="Akapitzlist"/>
        <w:numPr>
          <w:ilvl w:val="0"/>
          <w:numId w:val="1"/>
        </w:numPr>
        <w:spacing w:before="120"/>
        <w:rPr>
          <w:rFonts w:ascii="Arial" w:hAnsi="Arial" w:cs="Arial"/>
          <w:b/>
          <w:bCs/>
          <w:sz w:val="20"/>
          <w:szCs w:val="20"/>
          <w:u w:val="single"/>
        </w:rPr>
      </w:pPr>
      <w:r w:rsidRPr="0070115E">
        <w:rPr>
          <w:rFonts w:ascii="Arial" w:hAnsi="Arial" w:cs="Arial"/>
          <w:b/>
          <w:bCs/>
          <w:sz w:val="20"/>
          <w:szCs w:val="20"/>
          <w:u w:val="single"/>
        </w:rPr>
        <w:t>Opis sposobu obliczania i ceny</w:t>
      </w:r>
    </w:p>
    <w:p w14:paraId="0BA09208" w14:textId="77777777" w:rsidR="00765996" w:rsidRPr="0070115E" w:rsidRDefault="00765996" w:rsidP="00982BF3">
      <w:pPr>
        <w:pStyle w:val="Akapitzlist"/>
        <w:numPr>
          <w:ilvl w:val="0"/>
          <w:numId w:val="14"/>
        </w:numPr>
        <w:spacing w:before="120"/>
        <w:rPr>
          <w:rFonts w:ascii="Arial" w:hAnsi="Arial" w:cs="Arial"/>
          <w:b/>
          <w:bCs/>
          <w:sz w:val="20"/>
          <w:szCs w:val="20"/>
          <w:u w:val="single"/>
        </w:rPr>
      </w:pPr>
      <w:r w:rsidRPr="0070115E">
        <w:rPr>
          <w:rFonts w:ascii="Arial" w:hAnsi="Arial" w:cs="Arial"/>
          <w:sz w:val="20"/>
          <w:szCs w:val="20"/>
        </w:rPr>
        <w:t xml:space="preserve">Wykonawca określi cenę brutto (zawierającą należny podatek VAT) w złotych polskich. </w:t>
      </w:r>
    </w:p>
    <w:p w14:paraId="19BA9F96" w14:textId="5870388E" w:rsidR="00765996" w:rsidRPr="0070115E" w:rsidRDefault="00765996" w:rsidP="00982BF3">
      <w:pPr>
        <w:pStyle w:val="Akapitzlist"/>
        <w:numPr>
          <w:ilvl w:val="0"/>
          <w:numId w:val="14"/>
        </w:numPr>
        <w:spacing w:before="120"/>
        <w:rPr>
          <w:rFonts w:ascii="Arial" w:hAnsi="Arial" w:cs="Arial"/>
          <w:b/>
          <w:bCs/>
          <w:sz w:val="20"/>
          <w:szCs w:val="20"/>
          <w:u w:val="single"/>
        </w:rPr>
      </w:pPr>
      <w:r w:rsidRPr="0070115E">
        <w:rPr>
          <w:rFonts w:ascii="Arial" w:hAnsi="Arial" w:cs="Arial"/>
          <w:sz w:val="20"/>
          <w:szCs w:val="20"/>
        </w:rPr>
        <w:t>Cena winna być określona przez Wykonawcę z uwzględnieniem wszystkich upustów cenowych (rabatów), jakie Wykonawca oferuje.</w:t>
      </w:r>
    </w:p>
    <w:p w14:paraId="18A39EDC" w14:textId="31EA1383" w:rsidR="00765996" w:rsidRPr="0070115E" w:rsidRDefault="00765996" w:rsidP="00982BF3">
      <w:pPr>
        <w:pStyle w:val="Akapitzlist"/>
        <w:numPr>
          <w:ilvl w:val="0"/>
          <w:numId w:val="14"/>
        </w:numPr>
        <w:spacing w:before="120"/>
        <w:rPr>
          <w:rFonts w:ascii="Arial" w:hAnsi="Arial" w:cs="Arial"/>
          <w:b/>
          <w:bCs/>
          <w:sz w:val="20"/>
          <w:szCs w:val="20"/>
          <w:u w:val="single"/>
        </w:rPr>
      </w:pPr>
      <w:r w:rsidRPr="0070115E">
        <w:rPr>
          <w:rFonts w:ascii="Arial" w:hAnsi="Arial" w:cs="Arial"/>
          <w:sz w:val="20"/>
          <w:szCs w:val="20"/>
        </w:rPr>
        <w:t xml:space="preserve">Rozliczenia pomiędzy Zamawiającym a Wykonawcą będą prowadzone w złotych polskich. </w:t>
      </w:r>
    </w:p>
    <w:p w14:paraId="48FB7EAC" w14:textId="77777777" w:rsidR="00765996" w:rsidRPr="0070115E" w:rsidRDefault="00765996" w:rsidP="00982BF3">
      <w:pPr>
        <w:pStyle w:val="Akapitzlist"/>
        <w:numPr>
          <w:ilvl w:val="0"/>
          <w:numId w:val="14"/>
        </w:numPr>
        <w:spacing w:before="120"/>
        <w:rPr>
          <w:rFonts w:ascii="Arial" w:hAnsi="Arial" w:cs="Arial"/>
          <w:b/>
          <w:bCs/>
          <w:sz w:val="20"/>
          <w:szCs w:val="20"/>
          <w:u w:val="single"/>
        </w:rPr>
      </w:pPr>
      <w:r w:rsidRPr="0070115E">
        <w:rPr>
          <w:rFonts w:ascii="Arial" w:hAnsi="Arial" w:cs="Arial"/>
          <w:sz w:val="20"/>
          <w:szCs w:val="20"/>
        </w:rPr>
        <w:t xml:space="preserve"> Do obliczenia ceny oferty należy zastosować następujący sposób: </w:t>
      </w:r>
    </w:p>
    <w:p w14:paraId="78FA79E8" w14:textId="3A238379" w:rsidR="00765996" w:rsidRPr="0070115E" w:rsidRDefault="00765996" w:rsidP="00982BF3">
      <w:pPr>
        <w:pStyle w:val="Akapitzlist"/>
        <w:numPr>
          <w:ilvl w:val="0"/>
          <w:numId w:val="15"/>
        </w:numPr>
        <w:spacing w:before="120"/>
        <w:rPr>
          <w:rFonts w:ascii="Arial" w:hAnsi="Arial" w:cs="Arial"/>
          <w:b/>
          <w:bCs/>
          <w:sz w:val="20"/>
          <w:szCs w:val="20"/>
          <w:u w:val="single"/>
        </w:rPr>
      </w:pPr>
      <w:r w:rsidRPr="0070115E">
        <w:rPr>
          <w:rFonts w:ascii="Arial" w:hAnsi="Arial" w:cs="Arial"/>
          <w:sz w:val="20"/>
          <w:szCs w:val="20"/>
        </w:rPr>
        <w:t xml:space="preserve">Podać jednostkową cenę </w:t>
      </w:r>
      <w:r w:rsidR="006E38A7">
        <w:rPr>
          <w:rFonts w:ascii="Arial" w:hAnsi="Arial" w:cs="Arial"/>
          <w:sz w:val="20"/>
          <w:szCs w:val="20"/>
        </w:rPr>
        <w:t>netto</w:t>
      </w:r>
      <w:r w:rsidRPr="0070115E">
        <w:rPr>
          <w:rFonts w:ascii="Arial" w:hAnsi="Arial" w:cs="Arial"/>
          <w:sz w:val="20"/>
          <w:szCs w:val="20"/>
        </w:rPr>
        <w:t xml:space="preserve"> </w:t>
      </w:r>
      <w:r w:rsidR="006E38A7">
        <w:rPr>
          <w:rFonts w:ascii="Arial" w:hAnsi="Arial" w:cs="Arial"/>
          <w:sz w:val="20"/>
          <w:szCs w:val="20"/>
        </w:rPr>
        <w:t>oraz</w:t>
      </w:r>
      <w:r w:rsidRPr="0070115E">
        <w:rPr>
          <w:rFonts w:ascii="Arial" w:hAnsi="Arial" w:cs="Arial"/>
          <w:sz w:val="20"/>
          <w:szCs w:val="20"/>
        </w:rPr>
        <w:t xml:space="preserve"> należny podatek VAT dla każdej pozycji z</w:t>
      </w:r>
      <w:r w:rsidR="005C3405">
        <w:rPr>
          <w:rFonts w:ascii="Arial" w:hAnsi="Arial" w:cs="Arial"/>
          <w:sz w:val="20"/>
          <w:szCs w:val="20"/>
        </w:rPr>
        <w:t> </w:t>
      </w:r>
      <w:r w:rsidRPr="0070115E">
        <w:rPr>
          <w:rFonts w:ascii="Arial" w:hAnsi="Arial" w:cs="Arial"/>
          <w:sz w:val="20"/>
          <w:szCs w:val="20"/>
        </w:rPr>
        <w:t>dokładnością do dwóch miejsc po przecinku.</w:t>
      </w:r>
    </w:p>
    <w:p w14:paraId="12BD1AE7" w14:textId="617E6B7A" w:rsidR="00765996" w:rsidRPr="0070115E" w:rsidRDefault="00765996" w:rsidP="00982BF3">
      <w:pPr>
        <w:pStyle w:val="Akapitzlist"/>
        <w:numPr>
          <w:ilvl w:val="0"/>
          <w:numId w:val="15"/>
        </w:numPr>
        <w:spacing w:before="120"/>
        <w:rPr>
          <w:rFonts w:ascii="Arial" w:hAnsi="Arial" w:cs="Arial"/>
          <w:b/>
          <w:bCs/>
          <w:sz w:val="20"/>
          <w:szCs w:val="20"/>
          <w:u w:val="single"/>
        </w:rPr>
      </w:pPr>
      <w:r w:rsidRPr="0070115E">
        <w:rPr>
          <w:rFonts w:ascii="Arial" w:hAnsi="Arial" w:cs="Arial"/>
          <w:sz w:val="20"/>
          <w:szCs w:val="20"/>
        </w:rPr>
        <w:t>Obliczyć wartość brutto każdej części, na którą Wykonawca składa ofertę, sumując wszystkie pozycje w poszczególnej części z dokładnością do dwóch miejsc po przecinku.</w:t>
      </w:r>
    </w:p>
    <w:p w14:paraId="4BC06748" w14:textId="285DF813" w:rsidR="00765996" w:rsidRPr="0070115E" w:rsidRDefault="00765996" w:rsidP="00982BF3">
      <w:pPr>
        <w:pStyle w:val="Akapitzlist"/>
        <w:numPr>
          <w:ilvl w:val="0"/>
          <w:numId w:val="14"/>
        </w:numPr>
        <w:spacing w:before="120"/>
        <w:rPr>
          <w:rFonts w:ascii="Arial" w:hAnsi="Arial" w:cs="Arial"/>
          <w:b/>
          <w:bCs/>
          <w:sz w:val="20"/>
          <w:szCs w:val="20"/>
          <w:u w:val="single"/>
        </w:rPr>
      </w:pPr>
      <w:r w:rsidRPr="0070115E">
        <w:rPr>
          <w:rFonts w:ascii="Arial" w:hAnsi="Arial" w:cs="Arial"/>
          <w:sz w:val="20"/>
          <w:szCs w:val="20"/>
        </w:rPr>
        <w:t>Określenie właściwej stawki VAT należy do Wykonawcy.</w:t>
      </w:r>
    </w:p>
    <w:p w14:paraId="52097273" w14:textId="3802C3EC" w:rsidR="00765996" w:rsidRPr="0070115E" w:rsidRDefault="00765996" w:rsidP="00982BF3">
      <w:pPr>
        <w:pStyle w:val="Akapitzlist"/>
        <w:numPr>
          <w:ilvl w:val="0"/>
          <w:numId w:val="14"/>
        </w:numPr>
        <w:spacing w:before="120"/>
        <w:rPr>
          <w:rFonts w:ascii="Arial" w:hAnsi="Arial" w:cs="Arial"/>
          <w:b/>
          <w:bCs/>
          <w:sz w:val="20"/>
          <w:szCs w:val="20"/>
          <w:u w:val="single"/>
        </w:rPr>
      </w:pPr>
      <w:r w:rsidRPr="0070115E">
        <w:rPr>
          <w:rFonts w:ascii="Arial" w:hAnsi="Arial" w:cs="Arial"/>
          <w:sz w:val="20"/>
          <w:szCs w:val="20"/>
        </w:rPr>
        <w:t>W przypadku omyłki rachunkowej w wyliczeniu wartości netto/brutto zostanie ona poprawiona zgodnie z zasadami określonymi w pkt. 4 powyżej, przy założeniu, że cena jednostkowa brutto została określona przez Wykonawcę prawidłowo.</w:t>
      </w:r>
    </w:p>
    <w:p w14:paraId="5D231876" w14:textId="77777777" w:rsidR="00765996" w:rsidRPr="0070115E" w:rsidRDefault="00765996" w:rsidP="00876F5F">
      <w:pPr>
        <w:spacing w:before="120" w:line="240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19A71D07" w14:textId="6D28F8FD" w:rsidR="00D340FE" w:rsidRPr="0070115E" w:rsidRDefault="00D340FE" w:rsidP="00982BF3">
      <w:pPr>
        <w:pStyle w:val="Akapitzlist"/>
        <w:numPr>
          <w:ilvl w:val="0"/>
          <w:numId w:val="1"/>
        </w:numPr>
        <w:spacing w:before="120"/>
        <w:rPr>
          <w:rFonts w:ascii="Arial" w:hAnsi="Arial" w:cs="Arial"/>
          <w:b/>
          <w:bCs/>
          <w:sz w:val="20"/>
          <w:szCs w:val="20"/>
          <w:u w:val="single"/>
        </w:rPr>
      </w:pPr>
      <w:r w:rsidRPr="0070115E">
        <w:rPr>
          <w:rFonts w:ascii="Arial" w:hAnsi="Arial" w:cs="Arial"/>
          <w:b/>
          <w:bCs/>
          <w:sz w:val="20"/>
          <w:szCs w:val="20"/>
          <w:u w:val="single"/>
        </w:rPr>
        <w:t>Opis kryteriów i sposobu oceny ofert</w:t>
      </w:r>
    </w:p>
    <w:p w14:paraId="57E4E650" w14:textId="1EAE4823" w:rsidR="00765996" w:rsidRPr="0070115E" w:rsidRDefault="00765996" w:rsidP="00982BF3">
      <w:pPr>
        <w:pStyle w:val="Akapitzlist"/>
        <w:numPr>
          <w:ilvl w:val="0"/>
          <w:numId w:val="16"/>
        </w:numPr>
        <w:spacing w:before="120"/>
        <w:rPr>
          <w:rFonts w:ascii="Arial" w:hAnsi="Arial" w:cs="Arial"/>
          <w:sz w:val="20"/>
          <w:szCs w:val="20"/>
        </w:rPr>
      </w:pPr>
      <w:r w:rsidRPr="0070115E">
        <w:rPr>
          <w:rFonts w:ascii="Arial" w:hAnsi="Arial" w:cs="Arial"/>
          <w:sz w:val="20"/>
          <w:szCs w:val="20"/>
        </w:rPr>
        <w:t>Przy wyborze oferty Zamawiający będzie się kierował następującymi kryteriami:</w:t>
      </w:r>
    </w:p>
    <w:p w14:paraId="438AB1AE" w14:textId="0B7DD8B1" w:rsidR="00765996" w:rsidRPr="0070115E" w:rsidRDefault="00765996" w:rsidP="00982BF3">
      <w:p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70115E">
        <w:rPr>
          <w:rFonts w:ascii="Arial" w:hAnsi="Arial" w:cs="Arial"/>
          <w:b/>
          <w:bCs/>
          <w:sz w:val="20"/>
          <w:szCs w:val="20"/>
        </w:rPr>
        <w:t xml:space="preserve">kryterium </w:t>
      </w:r>
      <w:r w:rsidRPr="0070115E">
        <w:rPr>
          <w:rFonts w:ascii="Arial" w:hAnsi="Arial" w:cs="Arial"/>
          <w:sz w:val="20"/>
          <w:szCs w:val="20"/>
        </w:rPr>
        <w:tab/>
      </w:r>
      <w:r w:rsidRPr="0070115E">
        <w:rPr>
          <w:rFonts w:ascii="Arial" w:hAnsi="Arial" w:cs="Arial"/>
          <w:sz w:val="20"/>
          <w:szCs w:val="20"/>
        </w:rPr>
        <w:tab/>
      </w:r>
      <w:r w:rsidRPr="0070115E">
        <w:rPr>
          <w:rFonts w:ascii="Arial" w:hAnsi="Arial" w:cs="Arial"/>
          <w:sz w:val="20"/>
          <w:szCs w:val="20"/>
        </w:rPr>
        <w:tab/>
      </w:r>
      <w:r w:rsidRPr="0070115E">
        <w:rPr>
          <w:rFonts w:ascii="Arial" w:hAnsi="Arial" w:cs="Arial"/>
          <w:sz w:val="20"/>
          <w:szCs w:val="20"/>
        </w:rPr>
        <w:tab/>
      </w:r>
      <w:r w:rsidRPr="0070115E">
        <w:rPr>
          <w:rFonts w:ascii="Arial" w:hAnsi="Arial" w:cs="Arial"/>
          <w:sz w:val="20"/>
          <w:szCs w:val="20"/>
        </w:rPr>
        <w:tab/>
      </w:r>
      <w:r w:rsidRPr="0070115E">
        <w:rPr>
          <w:rFonts w:ascii="Arial" w:hAnsi="Arial" w:cs="Arial"/>
          <w:sz w:val="20"/>
          <w:szCs w:val="20"/>
        </w:rPr>
        <w:tab/>
      </w:r>
      <w:r w:rsidRPr="0070115E">
        <w:rPr>
          <w:rFonts w:ascii="Arial" w:hAnsi="Arial" w:cs="Arial"/>
          <w:b/>
          <w:bCs/>
          <w:sz w:val="20"/>
          <w:szCs w:val="20"/>
        </w:rPr>
        <w:t xml:space="preserve">ranga </w:t>
      </w:r>
    </w:p>
    <w:p w14:paraId="2D48030E" w14:textId="3EAA0BB9" w:rsidR="00765996" w:rsidRPr="0070115E" w:rsidRDefault="00765996" w:rsidP="00982BF3">
      <w:pPr>
        <w:pStyle w:val="Akapitzlist"/>
        <w:numPr>
          <w:ilvl w:val="0"/>
          <w:numId w:val="17"/>
        </w:numPr>
        <w:spacing w:before="120"/>
        <w:ind w:left="426"/>
        <w:rPr>
          <w:rFonts w:ascii="Arial" w:hAnsi="Arial" w:cs="Arial"/>
          <w:sz w:val="20"/>
          <w:szCs w:val="20"/>
        </w:rPr>
      </w:pPr>
      <w:r w:rsidRPr="0070115E">
        <w:rPr>
          <w:rFonts w:ascii="Arial" w:hAnsi="Arial" w:cs="Arial"/>
          <w:sz w:val="20"/>
          <w:szCs w:val="20"/>
        </w:rPr>
        <w:t xml:space="preserve">Cena </w:t>
      </w:r>
      <w:r w:rsidRPr="0070115E">
        <w:rPr>
          <w:rFonts w:ascii="Arial" w:hAnsi="Arial" w:cs="Arial"/>
          <w:sz w:val="20"/>
          <w:szCs w:val="20"/>
        </w:rPr>
        <w:tab/>
      </w:r>
      <w:r w:rsidRPr="0070115E">
        <w:rPr>
          <w:rFonts w:ascii="Arial" w:hAnsi="Arial" w:cs="Arial"/>
          <w:sz w:val="20"/>
          <w:szCs w:val="20"/>
        </w:rPr>
        <w:tab/>
      </w:r>
      <w:r w:rsidRPr="0070115E">
        <w:rPr>
          <w:rFonts w:ascii="Arial" w:hAnsi="Arial" w:cs="Arial"/>
          <w:sz w:val="20"/>
          <w:szCs w:val="20"/>
        </w:rPr>
        <w:tab/>
      </w:r>
      <w:r w:rsidRPr="0070115E">
        <w:rPr>
          <w:rFonts w:ascii="Arial" w:hAnsi="Arial" w:cs="Arial"/>
          <w:sz w:val="20"/>
          <w:szCs w:val="20"/>
        </w:rPr>
        <w:tab/>
      </w:r>
      <w:r w:rsidRPr="0070115E">
        <w:rPr>
          <w:rFonts w:ascii="Arial" w:hAnsi="Arial" w:cs="Arial"/>
          <w:sz w:val="20"/>
          <w:szCs w:val="20"/>
        </w:rPr>
        <w:tab/>
      </w:r>
      <w:r w:rsidRPr="0070115E">
        <w:rPr>
          <w:rFonts w:ascii="Arial" w:hAnsi="Arial" w:cs="Arial"/>
          <w:sz w:val="20"/>
          <w:szCs w:val="20"/>
        </w:rPr>
        <w:tab/>
        <w:t xml:space="preserve">- 60% </w:t>
      </w:r>
    </w:p>
    <w:p w14:paraId="00919F91" w14:textId="2CFD62C6" w:rsidR="00765996" w:rsidRPr="0070115E" w:rsidRDefault="00765996" w:rsidP="00982BF3">
      <w:pPr>
        <w:pStyle w:val="Akapitzlist"/>
        <w:numPr>
          <w:ilvl w:val="0"/>
          <w:numId w:val="17"/>
        </w:numPr>
        <w:spacing w:before="120"/>
        <w:ind w:left="426"/>
        <w:rPr>
          <w:rFonts w:ascii="Arial" w:hAnsi="Arial" w:cs="Arial"/>
          <w:sz w:val="20"/>
          <w:szCs w:val="20"/>
        </w:rPr>
      </w:pPr>
      <w:r w:rsidRPr="0070115E">
        <w:rPr>
          <w:rFonts w:ascii="Arial" w:hAnsi="Arial" w:cs="Arial"/>
          <w:sz w:val="20"/>
          <w:szCs w:val="20"/>
        </w:rPr>
        <w:t xml:space="preserve">Częstotliwość dostaw </w:t>
      </w:r>
      <w:r w:rsidRPr="0070115E">
        <w:rPr>
          <w:rFonts w:ascii="Arial" w:hAnsi="Arial" w:cs="Arial"/>
          <w:sz w:val="20"/>
          <w:szCs w:val="20"/>
        </w:rPr>
        <w:tab/>
      </w:r>
      <w:r w:rsidRPr="0070115E">
        <w:rPr>
          <w:rFonts w:ascii="Arial" w:hAnsi="Arial" w:cs="Arial"/>
          <w:sz w:val="20"/>
          <w:szCs w:val="20"/>
        </w:rPr>
        <w:tab/>
      </w:r>
      <w:r w:rsidRPr="0070115E">
        <w:rPr>
          <w:rFonts w:ascii="Arial" w:hAnsi="Arial" w:cs="Arial"/>
          <w:sz w:val="20"/>
          <w:szCs w:val="20"/>
        </w:rPr>
        <w:tab/>
      </w:r>
      <w:r w:rsidRPr="0070115E">
        <w:rPr>
          <w:rFonts w:ascii="Arial" w:hAnsi="Arial" w:cs="Arial"/>
          <w:sz w:val="20"/>
          <w:szCs w:val="20"/>
        </w:rPr>
        <w:tab/>
        <w:t xml:space="preserve">- 40% </w:t>
      </w:r>
    </w:p>
    <w:p w14:paraId="26908EA4" w14:textId="77777777" w:rsidR="00765996" w:rsidRPr="0070115E" w:rsidRDefault="00765996" w:rsidP="00982BF3">
      <w:pPr>
        <w:pStyle w:val="Akapitzlist"/>
        <w:spacing w:before="120"/>
        <w:ind w:left="426" w:firstLine="0"/>
        <w:rPr>
          <w:rFonts w:ascii="Arial" w:hAnsi="Arial" w:cs="Arial"/>
          <w:sz w:val="20"/>
          <w:szCs w:val="20"/>
        </w:rPr>
      </w:pPr>
    </w:p>
    <w:p w14:paraId="46D291D9" w14:textId="77777777" w:rsidR="00765996" w:rsidRPr="0070115E" w:rsidRDefault="00765996" w:rsidP="00982BF3">
      <w:pPr>
        <w:pStyle w:val="Akapitzlist"/>
        <w:spacing w:before="120"/>
        <w:ind w:left="426" w:firstLine="0"/>
        <w:rPr>
          <w:rFonts w:ascii="Arial" w:hAnsi="Arial" w:cs="Arial"/>
          <w:sz w:val="20"/>
          <w:szCs w:val="20"/>
        </w:rPr>
      </w:pPr>
      <w:r w:rsidRPr="0070115E">
        <w:rPr>
          <w:rFonts w:ascii="Arial" w:hAnsi="Arial" w:cs="Arial"/>
          <w:sz w:val="20"/>
          <w:szCs w:val="20"/>
        </w:rPr>
        <w:t xml:space="preserve">Sposób obliczania kryteriów: </w:t>
      </w:r>
    </w:p>
    <w:p w14:paraId="76FF0B41" w14:textId="77777777" w:rsidR="00765996" w:rsidRPr="0070115E" w:rsidRDefault="00765996" w:rsidP="00982BF3">
      <w:pPr>
        <w:pStyle w:val="Akapitzlist"/>
        <w:spacing w:before="120"/>
        <w:ind w:left="426" w:firstLine="0"/>
        <w:rPr>
          <w:rFonts w:ascii="Arial" w:hAnsi="Arial" w:cs="Arial"/>
          <w:sz w:val="20"/>
          <w:szCs w:val="20"/>
        </w:rPr>
      </w:pPr>
      <w:r w:rsidRPr="0070115E">
        <w:rPr>
          <w:rFonts w:ascii="Arial" w:hAnsi="Arial" w:cs="Arial"/>
          <w:sz w:val="20"/>
          <w:szCs w:val="20"/>
        </w:rPr>
        <w:t xml:space="preserve">Cena – obliczana jest wg wzoru: </w:t>
      </w:r>
    </w:p>
    <w:p w14:paraId="4176A8B0" w14:textId="77777777" w:rsidR="00765996" w:rsidRPr="0070115E" w:rsidRDefault="00765996" w:rsidP="00982BF3">
      <w:pPr>
        <w:pStyle w:val="Akapitzlist"/>
        <w:spacing w:before="120"/>
        <w:ind w:left="426" w:firstLine="0"/>
        <w:rPr>
          <w:rFonts w:ascii="Arial" w:hAnsi="Arial" w:cs="Arial"/>
          <w:sz w:val="20"/>
          <w:szCs w:val="20"/>
        </w:rPr>
      </w:pPr>
      <w:r w:rsidRPr="0070115E">
        <w:rPr>
          <w:rFonts w:ascii="Arial" w:hAnsi="Arial" w:cs="Arial"/>
          <w:sz w:val="20"/>
          <w:szCs w:val="20"/>
        </w:rPr>
        <w:t xml:space="preserve">C=(C min / C n) x 60 </w:t>
      </w:r>
    </w:p>
    <w:p w14:paraId="25318886" w14:textId="77777777" w:rsidR="00765996" w:rsidRPr="0070115E" w:rsidRDefault="00765996" w:rsidP="00982BF3">
      <w:pPr>
        <w:pStyle w:val="Akapitzlist"/>
        <w:spacing w:before="120"/>
        <w:ind w:left="426" w:firstLine="0"/>
        <w:rPr>
          <w:rFonts w:ascii="Arial" w:hAnsi="Arial" w:cs="Arial"/>
          <w:sz w:val="20"/>
          <w:szCs w:val="20"/>
        </w:rPr>
      </w:pPr>
      <w:r w:rsidRPr="0070115E">
        <w:rPr>
          <w:rFonts w:ascii="Arial" w:hAnsi="Arial" w:cs="Arial"/>
          <w:sz w:val="20"/>
          <w:szCs w:val="20"/>
        </w:rPr>
        <w:t xml:space="preserve">C min – cena minimalna, C n – cena oferty badanej </w:t>
      </w:r>
    </w:p>
    <w:p w14:paraId="64751671" w14:textId="00324FF1" w:rsidR="00765996" w:rsidRPr="0070115E" w:rsidRDefault="00765996" w:rsidP="00982BF3">
      <w:pPr>
        <w:pStyle w:val="Akapitzlist"/>
        <w:spacing w:before="120"/>
        <w:ind w:left="426" w:firstLine="0"/>
        <w:rPr>
          <w:rFonts w:ascii="Arial" w:hAnsi="Arial" w:cs="Arial"/>
          <w:sz w:val="20"/>
          <w:szCs w:val="20"/>
        </w:rPr>
      </w:pPr>
      <w:r w:rsidRPr="0070115E">
        <w:rPr>
          <w:rFonts w:ascii="Arial" w:hAnsi="Arial" w:cs="Arial"/>
          <w:sz w:val="20"/>
          <w:szCs w:val="20"/>
        </w:rPr>
        <w:t>Zamawiający przyjmie do oceny podane przez wykonawców ceny brutto.</w:t>
      </w:r>
    </w:p>
    <w:p w14:paraId="46DAF447" w14:textId="77777777" w:rsidR="00765996" w:rsidRPr="0070115E" w:rsidRDefault="00765996" w:rsidP="00982BF3">
      <w:p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70115E">
        <w:rPr>
          <w:rFonts w:ascii="Arial" w:hAnsi="Arial" w:cs="Arial"/>
          <w:b/>
          <w:bCs/>
          <w:sz w:val="20"/>
          <w:szCs w:val="20"/>
        </w:rPr>
        <w:t>Częstotliwość dostaw</w:t>
      </w:r>
      <w:r w:rsidRPr="0070115E">
        <w:rPr>
          <w:rFonts w:ascii="Arial" w:hAnsi="Arial" w:cs="Arial"/>
          <w:sz w:val="20"/>
          <w:szCs w:val="20"/>
        </w:rPr>
        <w:t xml:space="preserve"> – obliczana jest wg poniższych założeń:</w:t>
      </w:r>
    </w:p>
    <w:p w14:paraId="18B6E5B4" w14:textId="4286C02E" w:rsidR="00765996" w:rsidRPr="0070115E" w:rsidRDefault="00765996" w:rsidP="00982BF3">
      <w:p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70115E">
        <w:rPr>
          <w:rFonts w:ascii="Arial" w:hAnsi="Arial" w:cs="Arial"/>
          <w:sz w:val="20"/>
          <w:szCs w:val="20"/>
        </w:rPr>
        <w:t>Dostawy 3 razy w tygodniu</w:t>
      </w:r>
      <w:r w:rsidR="00C6092A" w:rsidRPr="0070115E">
        <w:rPr>
          <w:rFonts w:ascii="Arial" w:hAnsi="Arial" w:cs="Arial"/>
          <w:sz w:val="20"/>
          <w:szCs w:val="20"/>
        </w:rPr>
        <w:tab/>
      </w:r>
      <w:r w:rsidRPr="0070115E">
        <w:rPr>
          <w:rFonts w:ascii="Arial" w:hAnsi="Arial" w:cs="Arial"/>
          <w:sz w:val="20"/>
          <w:szCs w:val="20"/>
        </w:rPr>
        <w:t xml:space="preserve"> - 0 punktów </w:t>
      </w:r>
    </w:p>
    <w:p w14:paraId="261DBB92" w14:textId="46877A21" w:rsidR="00765996" w:rsidRPr="0070115E" w:rsidRDefault="00765996" w:rsidP="00982BF3">
      <w:p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70115E">
        <w:rPr>
          <w:rFonts w:ascii="Arial" w:hAnsi="Arial" w:cs="Arial"/>
          <w:sz w:val="20"/>
          <w:szCs w:val="20"/>
        </w:rPr>
        <w:t xml:space="preserve">Dostawy 4 razy w tygodniu </w:t>
      </w:r>
      <w:r w:rsidR="00C6092A" w:rsidRPr="0070115E">
        <w:rPr>
          <w:rFonts w:ascii="Arial" w:hAnsi="Arial" w:cs="Arial"/>
          <w:sz w:val="20"/>
          <w:szCs w:val="20"/>
        </w:rPr>
        <w:tab/>
      </w:r>
      <w:r w:rsidRPr="0070115E">
        <w:rPr>
          <w:rFonts w:ascii="Arial" w:hAnsi="Arial" w:cs="Arial"/>
          <w:sz w:val="20"/>
          <w:szCs w:val="20"/>
        </w:rPr>
        <w:t xml:space="preserve">- 20 punktów </w:t>
      </w:r>
    </w:p>
    <w:p w14:paraId="272B9230" w14:textId="009D9B09" w:rsidR="00765996" w:rsidRPr="0070115E" w:rsidRDefault="00765996" w:rsidP="00982BF3">
      <w:p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70115E">
        <w:rPr>
          <w:rFonts w:ascii="Arial" w:hAnsi="Arial" w:cs="Arial"/>
          <w:sz w:val="20"/>
          <w:szCs w:val="20"/>
        </w:rPr>
        <w:t xml:space="preserve">Dostawy 5 razy w tygodniu </w:t>
      </w:r>
      <w:r w:rsidR="00C6092A" w:rsidRPr="0070115E">
        <w:rPr>
          <w:rFonts w:ascii="Arial" w:hAnsi="Arial" w:cs="Arial"/>
          <w:sz w:val="20"/>
          <w:szCs w:val="20"/>
        </w:rPr>
        <w:tab/>
      </w:r>
      <w:r w:rsidRPr="0070115E">
        <w:rPr>
          <w:rFonts w:ascii="Arial" w:hAnsi="Arial" w:cs="Arial"/>
          <w:sz w:val="20"/>
          <w:szCs w:val="20"/>
        </w:rPr>
        <w:t>- 40 punktów</w:t>
      </w:r>
    </w:p>
    <w:p w14:paraId="39516064" w14:textId="56ADA034" w:rsidR="00C6092A" w:rsidRPr="0070115E" w:rsidRDefault="00C6092A" w:rsidP="00982BF3">
      <w:pPr>
        <w:pStyle w:val="Akapitzlist"/>
        <w:numPr>
          <w:ilvl w:val="0"/>
          <w:numId w:val="16"/>
        </w:numPr>
        <w:spacing w:before="120"/>
        <w:rPr>
          <w:rFonts w:ascii="Arial" w:hAnsi="Arial" w:cs="Arial"/>
          <w:sz w:val="20"/>
          <w:szCs w:val="20"/>
        </w:rPr>
      </w:pPr>
      <w:r w:rsidRPr="0070115E">
        <w:rPr>
          <w:rFonts w:ascii="Arial" w:hAnsi="Arial" w:cs="Arial"/>
          <w:sz w:val="20"/>
          <w:szCs w:val="20"/>
        </w:rPr>
        <w:t>Ocena końcowa jest sumą punktów uzyskanych za wszystkie kryteria</w:t>
      </w:r>
    </w:p>
    <w:p w14:paraId="5DE7C687" w14:textId="5F83684B" w:rsidR="002B7C78" w:rsidRPr="0070115E" w:rsidRDefault="002B7C78" w:rsidP="00982BF3">
      <w:pPr>
        <w:pStyle w:val="Akapitzlist"/>
        <w:numPr>
          <w:ilvl w:val="0"/>
          <w:numId w:val="16"/>
        </w:numPr>
        <w:spacing w:before="120"/>
        <w:rPr>
          <w:rFonts w:ascii="Arial" w:hAnsi="Arial" w:cs="Arial"/>
          <w:sz w:val="20"/>
          <w:szCs w:val="20"/>
        </w:rPr>
      </w:pPr>
      <w:r w:rsidRPr="0070115E">
        <w:rPr>
          <w:rFonts w:ascii="Arial" w:hAnsi="Arial" w:cs="Arial"/>
          <w:sz w:val="20"/>
          <w:szCs w:val="20"/>
        </w:rPr>
        <w:lastRenderedPageBreak/>
        <w:t>Zamawiający udzieli zamówienia wykonawcy, którego oferta została uznana za najkorzystniejsza w oparciu o wyżej wymienione kryteria.</w:t>
      </w:r>
    </w:p>
    <w:p w14:paraId="412566B4" w14:textId="532BF5B6" w:rsidR="002B7C78" w:rsidRDefault="002B7C78" w:rsidP="00774880">
      <w:pPr>
        <w:pStyle w:val="Akapitzlist"/>
        <w:numPr>
          <w:ilvl w:val="0"/>
          <w:numId w:val="16"/>
        </w:numPr>
        <w:spacing w:before="120"/>
        <w:rPr>
          <w:rFonts w:ascii="Arial" w:hAnsi="Arial" w:cs="Arial"/>
          <w:sz w:val="20"/>
          <w:szCs w:val="20"/>
        </w:rPr>
      </w:pPr>
      <w:r w:rsidRPr="0070115E">
        <w:rPr>
          <w:rFonts w:ascii="Arial" w:hAnsi="Arial" w:cs="Arial"/>
          <w:sz w:val="20"/>
          <w:szCs w:val="20"/>
        </w:rPr>
        <w:t>Najkorzystniejsza oferta to oferta z najwyższą ilością punktów</w:t>
      </w:r>
    </w:p>
    <w:p w14:paraId="7CBA0688" w14:textId="77777777" w:rsidR="00774880" w:rsidRPr="00774880" w:rsidRDefault="00774880" w:rsidP="00774880">
      <w:pPr>
        <w:pStyle w:val="Akapitzlist"/>
        <w:spacing w:before="120"/>
        <w:ind w:firstLine="0"/>
        <w:rPr>
          <w:rFonts w:ascii="Arial" w:hAnsi="Arial" w:cs="Arial"/>
          <w:sz w:val="20"/>
          <w:szCs w:val="20"/>
        </w:rPr>
      </w:pPr>
    </w:p>
    <w:p w14:paraId="1BFF28A5" w14:textId="7405ECEF" w:rsidR="002B7C78" w:rsidRPr="00A860C6" w:rsidRDefault="00765996" w:rsidP="00982BF3">
      <w:pPr>
        <w:pStyle w:val="Akapitzlist"/>
        <w:numPr>
          <w:ilvl w:val="0"/>
          <w:numId w:val="1"/>
        </w:numPr>
        <w:spacing w:before="120"/>
        <w:rPr>
          <w:rFonts w:ascii="Arial" w:hAnsi="Arial" w:cs="Arial"/>
          <w:b/>
          <w:bCs/>
          <w:sz w:val="20"/>
          <w:szCs w:val="20"/>
          <w:u w:val="single"/>
        </w:rPr>
      </w:pPr>
      <w:r w:rsidRPr="0070115E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D340FE" w:rsidRPr="0070115E">
        <w:rPr>
          <w:rFonts w:ascii="Arial" w:hAnsi="Arial" w:cs="Arial"/>
          <w:b/>
          <w:bCs/>
          <w:sz w:val="20"/>
          <w:szCs w:val="20"/>
          <w:u w:val="single"/>
        </w:rPr>
        <w:t>Informacja o formalnościach, jakie powinny być dopełnione po wyborze oferty</w:t>
      </w:r>
    </w:p>
    <w:p w14:paraId="7CB17340" w14:textId="77777777" w:rsidR="002B7C78" w:rsidRPr="0070115E" w:rsidRDefault="002B7C78" w:rsidP="00982BF3">
      <w:pPr>
        <w:pStyle w:val="Akapitzlist"/>
        <w:numPr>
          <w:ilvl w:val="0"/>
          <w:numId w:val="18"/>
        </w:numPr>
        <w:spacing w:before="120"/>
        <w:rPr>
          <w:rFonts w:ascii="Arial" w:hAnsi="Arial" w:cs="Arial"/>
          <w:b/>
          <w:bCs/>
          <w:sz w:val="20"/>
          <w:szCs w:val="20"/>
          <w:u w:val="single"/>
        </w:rPr>
      </w:pPr>
      <w:r w:rsidRPr="0070115E">
        <w:rPr>
          <w:rFonts w:ascii="Arial" w:hAnsi="Arial" w:cs="Arial"/>
          <w:sz w:val="20"/>
          <w:szCs w:val="20"/>
        </w:rPr>
        <w:t xml:space="preserve">Zamawiający informuje niezwłocznie wszystkich wykonawców o: </w:t>
      </w:r>
    </w:p>
    <w:p w14:paraId="348908E3" w14:textId="33A58F12" w:rsidR="002B7C78" w:rsidRPr="0070115E" w:rsidRDefault="002B7C78" w:rsidP="00982BF3">
      <w:pPr>
        <w:pStyle w:val="Akapitzlist"/>
        <w:numPr>
          <w:ilvl w:val="1"/>
          <w:numId w:val="19"/>
        </w:numPr>
        <w:spacing w:before="120"/>
        <w:ind w:left="1276"/>
        <w:rPr>
          <w:rFonts w:ascii="Arial" w:hAnsi="Arial" w:cs="Arial"/>
          <w:b/>
          <w:bCs/>
          <w:sz w:val="20"/>
          <w:szCs w:val="20"/>
          <w:u w:val="single"/>
        </w:rPr>
      </w:pPr>
      <w:r w:rsidRPr="0070115E">
        <w:rPr>
          <w:rFonts w:ascii="Arial" w:hAnsi="Arial" w:cs="Arial"/>
          <w:sz w:val="20"/>
          <w:szCs w:val="20"/>
        </w:rPr>
        <w:t>wyborze najkorzystniejszej oferty, podając nazwę albo imię i nazwisko, siedzibę albo miejsce zamieszkania i adres, jeżeli jest miejscem wykonywania działalności wykonawcy, którego ofertę wybrano, oraz nazwy albo imiona i nazwiska, siedziby albo miejsca zamieszkania i adresy, jeżeli są miejscami wykonywania działalności wykonawców, którzy złożyli oferty, a także punktację przyznaną ofertom w każdym kryterium oceny ofert i łączną punktację,</w:t>
      </w:r>
    </w:p>
    <w:p w14:paraId="4EF4D9A6" w14:textId="2B648F0C" w:rsidR="002B7C78" w:rsidRPr="0070115E" w:rsidRDefault="002B7C78" w:rsidP="00982BF3">
      <w:pPr>
        <w:pStyle w:val="Akapitzlist"/>
        <w:numPr>
          <w:ilvl w:val="1"/>
          <w:numId w:val="19"/>
        </w:numPr>
        <w:spacing w:before="120"/>
        <w:ind w:left="1276"/>
        <w:rPr>
          <w:rFonts w:ascii="Arial" w:hAnsi="Arial" w:cs="Arial"/>
          <w:b/>
          <w:bCs/>
          <w:sz w:val="20"/>
          <w:szCs w:val="20"/>
          <w:u w:val="single"/>
        </w:rPr>
      </w:pPr>
      <w:r w:rsidRPr="0070115E">
        <w:rPr>
          <w:rFonts w:ascii="Arial" w:hAnsi="Arial" w:cs="Arial"/>
          <w:sz w:val="20"/>
          <w:szCs w:val="20"/>
        </w:rPr>
        <w:t xml:space="preserve">wykonawcach, którzy zostali wykluczeni, </w:t>
      </w:r>
    </w:p>
    <w:p w14:paraId="3E2929D5" w14:textId="04044095" w:rsidR="002B7C78" w:rsidRPr="0070115E" w:rsidRDefault="002B7C78" w:rsidP="00982BF3">
      <w:pPr>
        <w:pStyle w:val="Akapitzlist"/>
        <w:numPr>
          <w:ilvl w:val="1"/>
          <w:numId w:val="19"/>
        </w:numPr>
        <w:spacing w:before="120"/>
        <w:ind w:left="1276"/>
        <w:rPr>
          <w:rFonts w:ascii="Arial" w:hAnsi="Arial" w:cs="Arial"/>
          <w:b/>
          <w:bCs/>
          <w:sz w:val="20"/>
          <w:szCs w:val="20"/>
          <w:u w:val="single"/>
        </w:rPr>
      </w:pPr>
      <w:r w:rsidRPr="0070115E">
        <w:rPr>
          <w:rFonts w:ascii="Arial" w:hAnsi="Arial" w:cs="Arial"/>
          <w:sz w:val="20"/>
          <w:szCs w:val="20"/>
        </w:rPr>
        <w:t>wykonawcach, których oferty zostały odrzucone i powodach odrzucenia oferty</w:t>
      </w:r>
    </w:p>
    <w:p w14:paraId="6B5D339B" w14:textId="066CF89D" w:rsidR="002B7C78" w:rsidRPr="0070115E" w:rsidRDefault="002B7C78" w:rsidP="00982BF3">
      <w:pPr>
        <w:pStyle w:val="Akapitzlist"/>
        <w:numPr>
          <w:ilvl w:val="1"/>
          <w:numId w:val="19"/>
        </w:numPr>
        <w:spacing w:before="120"/>
        <w:ind w:left="1276"/>
        <w:rPr>
          <w:rFonts w:ascii="Arial" w:hAnsi="Arial" w:cs="Arial"/>
          <w:b/>
          <w:bCs/>
          <w:sz w:val="20"/>
          <w:szCs w:val="20"/>
          <w:u w:val="single"/>
        </w:rPr>
      </w:pPr>
      <w:r w:rsidRPr="0070115E">
        <w:rPr>
          <w:rFonts w:ascii="Arial" w:hAnsi="Arial" w:cs="Arial"/>
          <w:sz w:val="20"/>
          <w:szCs w:val="20"/>
        </w:rPr>
        <w:t>unieważnieniu postępowania, – podając uzasadnienie faktyczne i prawne</w:t>
      </w:r>
    </w:p>
    <w:p w14:paraId="629DD2C6" w14:textId="14DF5372" w:rsidR="002B7C78" w:rsidRPr="0070115E" w:rsidRDefault="002B7C78" w:rsidP="00982BF3">
      <w:pPr>
        <w:pStyle w:val="Akapitzlist"/>
        <w:numPr>
          <w:ilvl w:val="0"/>
          <w:numId w:val="18"/>
        </w:numPr>
        <w:spacing w:before="120"/>
        <w:rPr>
          <w:rFonts w:ascii="Arial" w:hAnsi="Arial" w:cs="Arial"/>
          <w:b/>
          <w:bCs/>
          <w:sz w:val="20"/>
          <w:szCs w:val="20"/>
          <w:u w:val="single"/>
        </w:rPr>
      </w:pPr>
      <w:r w:rsidRPr="0070115E">
        <w:rPr>
          <w:rFonts w:ascii="Arial" w:hAnsi="Arial" w:cs="Arial"/>
          <w:sz w:val="20"/>
          <w:szCs w:val="20"/>
        </w:rPr>
        <w:t>Jeżeli Wykonawca, którego oferta została wybrana, uchyla się od zawarcia umowy, Zamawiający może wybrać ofertę najkorzystniejszą spośród pozostałych ofert, bez przeprowadzenia ich ponownego badania i oceny</w:t>
      </w:r>
      <w:r w:rsidR="00AD7CD6">
        <w:rPr>
          <w:rFonts w:ascii="Arial" w:hAnsi="Arial" w:cs="Arial"/>
          <w:sz w:val="20"/>
          <w:szCs w:val="20"/>
        </w:rPr>
        <w:t>.</w:t>
      </w:r>
    </w:p>
    <w:p w14:paraId="08825D85" w14:textId="77777777" w:rsidR="002B7C78" w:rsidRPr="0070115E" w:rsidRDefault="002B7C78" w:rsidP="001C0D21">
      <w:pPr>
        <w:spacing w:before="120" w:line="240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3710DE4D" w14:textId="291ADC8A" w:rsidR="002B7C78" w:rsidRPr="0070115E" w:rsidRDefault="00765996" w:rsidP="00982BF3">
      <w:pPr>
        <w:pStyle w:val="Akapitzlist"/>
        <w:numPr>
          <w:ilvl w:val="0"/>
          <w:numId w:val="1"/>
        </w:numPr>
        <w:spacing w:before="120"/>
        <w:rPr>
          <w:rFonts w:ascii="Arial" w:hAnsi="Arial" w:cs="Arial"/>
          <w:b/>
          <w:bCs/>
          <w:sz w:val="20"/>
          <w:szCs w:val="20"/>
          <w:u w:val="single"/>
        </w:rPr>
      </w:pPr>
      <w:r w:rsidRPr="0070115E">
        <w:rPr>
          <w:rFonts w:ascii="Arial" w:hAnsi="Arial" w:cs="Arial"/>
          <w:b/>
          <w:bCs/>
          <w:sz w:val="20"/>
          <w:szCs w:val="20"/>
          <w:u w:val="single"/>
        </w:rPr>
        <w:t>Wymagania dotyczące zabezpieczenia należytego wykonania umowy</w:t>
      </w:r>
    </w:p>
    <w:p w14:paraId="39B9C731" w14:textId="5D587096" w:rsidR="002B7C78" w:rsidRPr="0070115E" w:rsidRDefault="002B7C78" w:rsidP="00982BF3">
      <w:pPr>
        <w:spacing w:before="120" w:line="360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70115E">
        <w:rPr>
          <w:rFonts w:ascii="Arial" w:hAnsi="Arial" w:cs="Arial"/>
          <w:sz w:val="20"/>
          <w:szCs w:val="20"/>
        </w:rPr>
        <w:t>Zamawiający nie wymaga wniesienia zabezpieczenia należytego wykonania umowy</w:t>
      </w:r>
    </w:p>
    <w:p w14:paraId="15D08661" w14:textId="068B59E7" w:rsidR="00765996" w:rsidRPr="0070115E" w:rsidRDefault="00765996" w:rsidP="00982BF3">
      <w:pPr>
        <w:pStyle w:val="Akapitzlist"/>
        <w:numPr>
          <w:ilvl w:val="0"/>
          <w:numId w:val="1"/>
        </w:numPr>
        <w:spacing w:before="120"/>
        <w:rPr>
          <w:rFonts w:ascii="Arial" w:hAnsi="Arial" w:cs="Arial"/>
          <w:b/>
          <w:bCs/>
          <w:sz w:val="20"/>
          <w:szCs w:val="20"/>
          <w:u w:val="single"/>
        </w:rPr>
      </w:pPr>
      <w:r w:rsidRPr="0070115E">
        <w:rPr>
          <w:rFonts w:ascii="Arial" w:hAnsi="Arial" w:cs="Arial"/>
          <w:b/>
          <w:bCs/>
          <w:sz w:val="20"/>
          <w:szCs w:val="20"/>
          <w:u w:val="single"/>
        </w:rPr>
        <w:t>Wzór umowy</w:t>
      </w:r>
    </w:p>
    <w:p w14:paraId="28CA957E" w14:textId="24C1ACE2" w:rsidR="002B7C78" w:rsidRPr="0070115E" w:rsidRDefault="002B7C78" w:rsidP="00982BF3">
      <w:pPr>
        <w:pStyle w:val="Akapitzlist"/>
        <w:numPr>
          <w:ilvl w:val="0"/>
          <w:numId w:val="20"/>
        </w:numPr>
        <w:spacing w:before="120"/>
        <w:rPr>
          <w:rFonts w:ascii="Arial" w:hAnsi="Arial" w:cs="Arial"/>
          <w:b/>
          <w:bCs/>
          <w:sz w:val="20"/>
          <w:szCs w:val="20"/>
          <w:u w:val="single"/>
        </w:rPr>
      </w:pPr>
      <w:r w:rsidRPr="0070115E">
        <w:rPr>
          <w:rFonts w:ascii="Arial" w:hAnsi="Arial" w:cs="Arial"/>
          <w:sz w:val="20"/>
          <w:szCs w:val="20"/>
        </w:rPr>
        <w:t xml:space="preserve">Wykonawca, który przedstawił najkorzystniejszą ofertę, będzie zobowiązany do podpisania umowy zgodnej z opracowanym wzorem umowy - załącznik nr </w:t>
      </w:r>
      <w:r w:rsidR="003B513B" w:rsidRPr="0070115E">
        <w:rPr>
          <w:rFonts w:ascii="Arial" w:hAnsi="Arial" w:cs="Arial"/>
          <w:sz w:val="20"/>
          <w:szCs w:val="20"/>
        </w:rPr>
        <w:t>3</w:t>
      </w:r>
      <w:r w:rsidRPr="0070115E">
        <w:rPr>
          <w:rFonts w:ascii="Arial" w:hAnsi="Arial" w:cs="Arial"/>
          <w:sz w:val="20"/>
          <w:szCs w:val="20"/>
        </w:rPr>
        <w:t xml:space="preserve"> do niniejszego zapytania.</w:t>
      </w:r>
    </w:p>
    <w:p w14:paraId="2B049623" w14:textId="7C81B10E" w:rsidR="002B7C78" w:rsidRPr="0070115E" w:rsidRDefault="002B7C78" w:rsidP="00982BF3">
      <w:pPr>
        <w:pStyle w:val="Akapitzlist"/>
        <w:numPr>
          <w:ilvl w:val="0"/>
          <w:numId w:val="20"/>
        </w:numPr>
        <w:spacing w:before="120"/>
        <w:rPr>
          <w:rFonts w:ascii="Arial" w:hAnsi="Arial" w:cs="Arial"/>
          <w:b/>
          <w:bCs/>
          <w:sz w:val="20"/>
          <w:szCs w:val="20"/>
          <w:u w:val="single"/>
        </w:rPr>
      </w:pPr>
      <w:r w:rsidRPr="0070115E">
        <w:rPr>
          <w:rFonts w:ascii="Arial" w:hAnsi="Arial" w:cs="Arial"/>
          <w:b/>
          <w:bCs/>
          <w:sz w:val="20"/>
          <w:szCs w:val="20"/>
        </w:rPr>
        <w:t>Wzór umowy, po upływie terminu do składania ofert, nie podlega negocjacjom i złożenie oferty jest równoznaczne z pełną akceptacją umowy przez Wykonawcę.</w:t>
      </w:r>
    </w:p>
    <w:p w14:paraId="1672568E" w14:textId="2AEB4158" w:rsidR="002B7C78" w:rsidRDefault="002B7C78" w:rsidP="001C0D21">
      <w:pPr>
        <w:spacing w:before="120" w:line="240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2A2AD441" w14:textId="6784FC6D" w:rsidR="00144ABC" w:rsidRPr="00876F5F" w:rsidRDefault="00765996" w:rsidP="0026230D">
      <w:pPr>
        <w:pStyle w:val="Akapitzlist"/>
        <w:numPr>
          <w:ilvl w:val="0"/>
          <w:numId w:val="1"/>
        </w:numPr>
        <w:spacing w:before="120"/>
        <w:ind w:firstLine="0"/>
        <w:rPr>
          <w:rFonts w:ascii="Arial" w:hAnsi="Arial" w:cs="Arial"/>
          <w:sz w:val="20"/>
          <w:szCs w:val="20"/>
        </w:rPr>
      </w:pPr>
      <w:r w:rsidRPr="00876F5F">
        <w:rPr>
          <w:rFonts w:ascii="Arial" w:hAnsi="Arial" w:cs="Arial"/>
          <w:b/>
          <w:bCs/>
          <w:sz w:val="20"/>
          <w:szCs w:val="20"/>
          <w:u w:val="single"/>
        </w:rPr>
        <w:t>Klauzula informacyjna</w:t>
      </w:r>
    </w:p>
    <w:p w14:paraId="2F4B5C79" w14:textId="5BD64C51" w:rsidR="00144ABC" w:rsidRPr="00144ABC" w:rsidRDefault="00144ABC" w:rsidP="00144ABC">
      <w:pPr>
        <w:pStyle w:val="Akapitzlist"/>
        <w:spacing w:before="120"/>
        <w:ind w:left="360"/>
        <w:rPr>
          <w:rFonts w:ascii="Arial" w:hAnsi="Arial" w:cs="Arial"/>
          <w:sz w:val="20"/>
          <w:szCs w:val="20"/>
        </w:rPr>
      </w:pPr>
      <w:r w:rsidRPr="00144ABC">
        <w:rPr>
          <w:rFonts w:ascii="Arial" w:hAnsi="Arial" w:cs="Arial"/>
          <w:sz w:val="20"/>
          <w:szCs w:val="20"/>
        </w:rPr>
        <w:t>Zgodnie z Rozporządzeniem Parlamentu Europejskiego i Rady (UE) 2016/679 z dnia 27 kwietnia 2016 roku w sprawie ochrony osób fizycznych w związku z przetwarzaniem danych osobowych i</w:t>
      </w:r>
      <w:r>
        <w:rPr>
          <w:rFonts w:ascii="Arial" w:hAnsi="Arial" w:cs="Arial"/>
          <w:sz w:val="20"/>
          <w:szCs w:val="20"/>
        </w:rPr>
        <w:t> </w:t>
      </w:r>
      <w:r w:rsidRPr="00144ABC">
        <w:rPr>
          <w:rFonts w:ascii="Arial" w:hAnsi="Arial" w:cs="Arial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> </w:t>
      </w:r>
      <w:r w:rsidRPr="00144ABC">
        <w:rPr>
          <w:rFonts w:ascii="Arial" w:hAnsi="Arial" w:cs="Arial"/>
          <w:sz w:val="20"/>
          <w:szCs w:val="20"/>
        </w:rPr>
        <w:t>sprawie swobodnego przepływu takich danych oraz uchylenia dyrektywy 95/46/WE (ogólne rozporządzenie o ochronie danych osobowych) zwanym dalej RODO informuję, że:</w:t>
      </w:r>
    </w:p>
    <w:p w14:paraId="7927664B" w14:textId="0BDD9163" w:rsidR="00144ABC" w:rsidRPr="00144ABC" w:rsidRDefault="00144ABC" w:rsidP="00144ABC">
      <w:pPr>
        <w:pStyle w:val="Akapitzlist"/>
        <w:spacing w:before="120"/>
        <w:ind w:left="360"/>
        <w:rPr>
          <w:rFonts w:ascii="Arial" w:hAnsi="Arial" w:cs="Arial"/>
          <w:sz w:val="20"/>
          <w:szCs w:val="20"/>
        </w:rPr>
      </w:pPr>
      <w:r w:rsidRPr="00144ABC">
        <w:rPr>
          <w:rFonts w:ascii="Arial" w:hAnsi="Arial" w:cs="Arial"/>
          <w:sz w:val="20"/>
          <w:szCs w:val="20"/>
        </w:rPr>
        <w:t>1)</w:t>
      </w:r>
      <w:r w:rsidRPr="00144ABC">
        <w:rPr>
          <w:rFonts w:ascii="Arial" w:hAnsi="Arial" w:cs="Arial"/>
          <w:sz w:val="20"/>
          <w:szCs w:val="20"/>
        </w:rPr>
        <w:tab/>
        <w:t>administratorem Pani/Pana danych osobowych jest Katolickie Stowarzyszenie Młodzieży Diecezji Rzeszowskiej, z siedzibą przy ulicy Dębickiej 62, 35-503 Rzeszów, tel.: 606 230 803, e-</w:t>
      </w:r>
      <w:r>
        <w:rPr>
          <w:rFonts w:ascii="Arial" w:hAnsi="Arial" w:cs="Arial"/>
          <w:sz w:val="20"/>
          <w:szCs w:val="20"/>
        </w:rPr>
        <w:t> m</w:t>
      </w:r>
      <w:r w:rsidRPr="00144ABC">
        <w:rPr>
          <w:rFonts w:ascii="Arial" w:hAnsi="Arial" w:cs="Arial"/>
          <w:sz w:val="20"/>
          <w:szCs w:val="20"/>
        </w:rPr>
        <w:t>ail: biuro@rzeszow.ksm.org.pl;</w:t>
      </w:r>
    </w:p>
    <w:p w14:paraId="778C515D" w14:textId="77777777" w:rsidR="00144ABC" w:rsidRPr="00144ABC" w:rsidRDefault="00144ABC" w:rsidP="00144ABC">
      <w:pPr>
        <w:pStyle w:val="Akapitzlist"/>
        <w:spacing w:before="120"/>
        <w:ind w:left="360"/>
        <w:rPr>
          <w:rFonts w:ascii="Arial" w:hAnsi="Arial" w:cs="Arial"/>
          <w:sz w:val="20"/>
          <w:szCs w:val="20"/>
        </w:rPr>
      </w:pPr>
      <w:r w:rsidRPr="00144ABC">
        <w:rPr>
          <w:rFonts w:ascii="Arial" w:hAnsi="Arial" w:cs="Arial"/>
          <w:sz w:val="20"/>
          <w:szCs w:val="20"/>
        </w:rPr>
        <w:t>2)</w:t>
      </w:r>
      <w:r w:rsidRPr="00144ABC">
        <w:rPr>
          <w:rFonts w:ascii="Arial" w:hAnsi="Arial" w:cs="Arial"/>
          <w:sz w:val="20"/>
          <w:szCs w:val="20"/>
        </w:rPr>
        <w:tab/>
        <w:t>Pana/Pani dane osobowe będą przetwarzane na podstawie art. 6 ust. 1 lit. a RODO wyłącznie w celu związanym z postępowaniem o udzielenie zamówienia;</w:t>
      </w:r>
    </w:p>
    <w:p w14:paraId="5D1A6261" w14:textId="77777777" w:rsidR="00144ABC" w:rsidRPr="00144ABC" w:rsidRDefault="00144ABC" w:rsidP="00144ABC">
      <w:pPr>
        <w:pStyle w:val="Akapitzlist"/>
        <w:spacing w:before="120"/>
        <w:ind w:left="360"/>
        <w:rPr>
          <w:rFonts w:ascii="Arial" w:hAnsi="Arial" w:cs="Arial"/>
          <w:sz w:val="20"/>
          <w:szCs w:val="20"/>
        </w:rPr>
      </w:pPr>
      <w:r w:rsidRPr="00144ABC">
        <w:rPr>
          <w:rFonts w:ascii="Arial" w:hAnsi="Arial" w:cs="Arial"/>
          <w:sz w:val="20"/>
          <w:szCs w:val="20"/>
        </w:rPr>
        <w:lastRenderedPageBreak/>
        <w:t>3)</w:t>
      </w:r>
      <w:r w:rsidRPr="00144ABC">
        <w:rPr>
          <w:rFonts w:ascii="Arial" w:hAnsi="Arial" w:cs="Arial"/>
          <w:sz w:val="20"/>
          <w:szCs w:val="20"/>
        </w:rPr>
        <w:tab/>
        <w:t>odbiorcami danych osobowych będą wyłącznie podmioty uprawnione do uzyskania danych osobowych na podstawie przepisów prawa oraz umów zawartych przez administratora;</w:t>
      </w:r>
    </w:p>
    <w:p w14:paraId="583D1E58" w14:textId="77777777" w:rsidR="00144ABC" w:rsidRPr="00144ABC" w:rsidRDefault="00144ABC" w:rsidP="00144ABC">
      <w:pPr>
        <w:pStyle w:val="Akapitzlist"/>
        <w:spacing w:before="120"/>
        <w:ind w:left="360"/>
        <w:rPr>
          <w:rFonts w:ascii="Arial" w:hAnsi="Arial" w:cs="Arial"/>
          <w:sz w:val="20"/>
          <w:szCs w:val="20"/>
        </w:rPr>
      </w:pPr>
      <w:r w:rsidRPr="00144ABC">
        <w:rPr>
          <w:rFonts w:ascii="Arial" w:hAnsi="Arial" w:cs="Arial"/>
          <w:sz w:val="20"/>
          <w:szCs w:val="20"/>
        </w:rPr>
        <w:t>4)</w:t>
      </w:r>
      <w:r w:rsidRPr="00144ABC">
        <w:rPr>
          <w:rFonts w:ascii="Arial" w:hAnsi="Arial" w:cs="Arial"/>
          <w:sz w:val="20"/>
          <w:szCs w:val="20"/>
        </w:rPr>
        <w:tab/>
        <w:t>Pani/Pana dane osobowe będą przetwarzane przez okres niezbędny do realizacji celu przetwarzania, o którym mowa w p. 3, w tym przechowywane będą przez okres określony przepisami prawa;</w:t>
      </w:r>
    </w:p>
    <w:p w14:paraId="3BC20084" w14:textId="77777777" w:rsidR="00144ABC" w:rsidRPr="00144ABC" w:rsidRDefault="00144ABC" w:rsidP="00144ABC">
      <w:pPr>
        <w:pStyle w:val="Akapitzlist"/>
        <w:spacing w:before="120"/>
        <w:ind w:left="360"/>
        <w:rPr>
          <w:rFonts w:ascii="Arial" w:hAnsi="Arial" w:cs="Arial"/>
          <w:sz w:val="20"/>
          <w:szCs w:val="20"/>
        </w:rPr>
      </w:pPr>
      <w:r w:rsidRPr="00144ABC">
        <w:rPr>
          <w:rFonts w:ascii="Arial" w:hAnsi="Arial" w:cs="Arial"/>
          <w:sz w:val="20"/>
          <w:szCs w:val="20"/>
        </w:rPr>
        <w:t>5)</w:t>
      </w:r>
      <w:r w:rsidRPr="00144ABC">
        <w:rPr>
          <w:rFonts w:ascii="Arial" w:hAnsi="Arial" w:cs="Arial"/>
          <w:sz w:val="20"/>
          <w:szCs w:val="20"/>
        </w:rPr>
        <w:tab/>
        <w:t>podanie danych jest dobrowolne, aczkolwiek odmowa ich podania jest równoznaczna z brakiem możliwości udziału w postępowaniu o udzielenie zamówienia;</w:t>
      </w:r>
    </w:p>
    <w:p w14:paraId="1C9AAD09" w14:textId="77777777" w:rsidR="00144ABC" w:rsidRPr="00144ABC" w:rsidRDefault="00144ABC" w:rsidP="00144ABC">
      <w:pPr>
        <w:pStyle w:val="Akapitzlist"/>
        <w:spacing w:before="120"/>
        <w:ind w:left="360"/>
        <w:rPr>
          <w:rFonts w:ascii="Arial" w:hAnsi="Arial" w:cs="Arial"/>
          <w:sz w:val="20"/>
          <w:szCs w:val="20"/>
        </w:rPr>
      </w:pPr>
      <w:r w:rsidRPr="00144ABC">
        <w:rPr>
          <w:rFonts w:ascii="Arial" w:hAnsi="Arial" w:cs="Arial"/>
          <w:sz w:val="20"/>
          <w:szCs w:val="20"/>
        </w:rPr>
        <w:t>6)</w:t>
      </w:r>
      <w:r w:rsidRPr="00144ABC">
        <w:rPr>
          <w:rFonts w:ascii="Arial" w:hAnsi="Arial" w:cs="Arial"/>
          <w:sz w:val="20"/>
          <w:szCs w:val="20"/>
        </w:rPr>
        <w:tab/>
        <w:t>Pani/Pana dane nie będą przetwarzane w sposób zautomatyzowany, ani nie będą profilowane;</w:t>
      </w:r>
    </w:p>
    <w:p w14:paraId="74ECE704" w14:textId="77777777" w:rsidR="00144ABC" w:rsidRPr="00144ABC" w:rsidRDefault="00144ABC" w:rsidP="00144ABC">
      <w:pPr>
        <w:pStyle w:val="Akapitzlist"/>
        <w:spacing w:before="120"/>
        <w:ind w:left="360"/>
        <w:rPr>
          <w:rFonts w:ascii="Arial" w:hAnsi="Arial" w:cs="Arial"/>
          <w:sz w:val="20"/>
          <w:szCs w:val="20"/>
        </w:rPr>
      </w:pPr>
      <w:r w:rsidRPr="00144ABC">
        <w:rPr>
          <w:rFonts w:ascii="Arial" w:hAnsi="Arial" w:cs="Arial"/>
          <w:sz w:val="20"/>
          <w:szCs w:val="20"/>
        </w:rPr>
        <w:t>7)</w:t>
      </w:r>
      <w:r w:rsidRPr="00144ABC">
        <w:rPr>
          <w:rFonts w:ascii="Arial" w:hAnsi="Arial" w:cs="Arial"/>
          <w:sz w:val="20"/>
          <w:szCs w:val="20"/>
        </w:rPr>
        <w:tab/>
        <w:t>przysługuje Pani/Panu prawo do:</w:t>
      </w:r>
    </w:p>
    <w:p w14:paraId="3F677FDC" w14:textId="77777777" w:rsidR="00144ABC" w:rsidRPr="00144ABC" w:rsidRDefault="00144ABC" w:rsidP="00144ABC">
      <w:pPr>
        <w:pStyle w:val="Akapitzlist"/>
        <w:spacing w:before="120"/>
        <w:ind w:left="360"/>
        <w:rPr>
          <w:rFonts w:ascii="Arial" w:hAnsi="Arial" w:cs="Arial"/>
          <w:sz w:val="20"/>
          <w:szCs w:val="20"/>
        </w:rPr>
      </w:pPr>
      <w:r w:rsidRPr="00144ABC">
        <w:rPr>
          <w:rFonts w:ascii="Arial" w:hAnsi="Arial" w:cs="Arial"/>
          <w:sz w:val="20"/>
          <w:szCs w:val="20"/>
        </w:rPr>
        <w:t>a)</w:t>
      </w:r>
      <w:r w:rsidRPr="00144ABC">
        <w:rPr>
          <w:rFonts w:ascii="Arial" w:hAnsi="Arial" w:cs="Arial"/>
          <w:sz w:val="20"/>
          <w:szCs w:val="20"/>
        </w:rPr>
        <w:tab/>
        <w:t>żądania od administratora danych dostępu do danych osobowych;</w:t>
      </w:r>
    </w:p>
    <w:p w14:paraId="00A0FB0F" w14:textId="77777777" w:rsidR="00144ABC" w:rsidRPr="00144ABC" w:rsidRDefault="00144ABC" w:rsidP="00144ABC">
      <w:pPr>
        <w:pStyle w:val="Akapitzlist"/>
        <w:spacing w:before="120"/>
        <w:ind w:left="360"/>
        <w:rPr>
          <w:rFonts w:ascii="Arial" w:hAnsi="Arial" w:cs="Arial"/>
          <w:sz w:val="20"/>
          <w:szCs w:val="20"/>
        </w:rPr>
      </w:pPr>
      <w:r w:rsidRPr="00144ABC">
        <w:rPr>
          <w:rFonts w:ascii="Arial" w:hAnsi="Arial" w:cs="Arial"/>
          <w:sz w:val="20"/>
          <w:szCs w:val="20"/>
        </w:rPr>
        <w:t>b)</w:t>
      </w:r>
      <w:r w:rsidRPr="00144ABC">
        <w:rPr>
          <w:rFonts w:ascii="Arial" w:hAnsi="Arial" w:cs="Arial"/>
          <w:sz w:val="20"/>
          <w:szCs w:val="20"/>
        </w:rPr>
        <w:tab/>
        <w:t>żądania od administratora sprostowania danych;</w:t>
      </w:r>
    </w:p>
    <w:p w14:paraId="3ACC23A6" w14:textId="77777777" w:rsidR="00144ABC" w:rsidRPr="00144ABC" w:rsidRDefault="00144ABC" w:rsidP="00144ABC">
      <w:pPr>
        <w:pStyle w:val="Akapitzlist"/>
        <w:spacing w:before="120"/>
        <w:ind w:left="360"/>
        <w:rPr>
          <w:rFonts w:ascii="Arial" w:hAnsi="Arial" w:cs="Arial"/>
          <w:sz w:val="20"/>
          <w:szCs w:val="20"/>
        </w:rPr>
      </w:pPr>
      <w:r w:rsidRPr="00144ABC">
        <w:rPr>
          <w:rFonts w:ascii="Arial" w:hAnsi="Arial" w:cs="Arial"/>
          <w:sz w:val="20"/>
          <w:szCs w:val="20"/>
        </w:rPr>
        <w:t>c)</w:t>
      </w:r>
      <w:r w:rsidRPr="00144ABC">
        <w:rPr>
          <w:rFonts w:ascii="Arial" w:hAnsi="Arial" w:cs="Arial"/>
          <w:sz w:val="20"/>
          <w:szCs w:val="20"/>
        </w:rPr>
        <w:tab/>
        <w:t>żądania od administratora usunięcia danych osobowych;</w:t>
      </w:r>
    </w:p>
    <w:p w14:paraId="44806FCC" w14:textId="77777777" w:rsidR="00144ABC" w:rsidRPr="00144ABC" w:rsidRDefault="00144ABC" w:rsidP="00144ABC">
      <w:pPr>
        <w:pStyle w:val="Akapitzlist"/>
        <w:spacing w:before="120"/>
        <w:ind w:left="360"/>
        <w:rPr>
          <w:rFonts w:ascii="Arial" w:hAnsi="Arial" w:cs="Arial"/>
          <w:sz w:val="20"/>
          <w:szCs w:val="20"/>
        </w:rPr>
      </w:pPr>
      <w:r w:rsidRPr="00144ABC">
        <w:rPr>
          <w:rFonts w:ascii="Arial" w:hAnsi="Arial" w:cs="Arial"/>
          <w:sz w:val="20"/>
          <w:szCs w:val="20"/>
        </w:rPr>
        <w:t>d)</w:t>
      </w:r>
      <w:r w:rsidRPr="00144ABC">
        <w:rPr>
          <w:rFonts w:ascii="Arial" w:hAnsi="Arial" w:cs="Arial"/>
          <w:sz w:val="20"/>
          <w:szCs w:val="20"/>
        </w:rPr>
        <w:tab/>
        <w:t>ograniczenia przetwarzania danych osobowych;</w:t>
      </w:r>
    </w:p>
    <w:p w14:paraId="0E4DB7E9" w14:textId="77777777" w:rsidR="00144ABC" w:rsidRPr="00144ABC" w:rsidRDefault="00144ABC" w:rsidP="00144ABC">
      <w:pPr>
        <w:pStyle w:val="Akapitzlist"/>
        <w:spacing w:before="120"/>
        <w:ind w:left="360"/>
        <w:rPr>
          <w:rFonts w:ascii="Arial" w:hAnsi="Arial" w:cs="Arial"/>
          <w:sz w:val="20"/>
          <w:szCs w:val="20"/>
        </w:rPr>
      </w:pPr>
      <w:r w:rsidRPr="00144ABC">
        <w:rPr>
          <w:rFonts w:ascii="Arial" w:hAnsi="Arial" w:cs="Arial"/>
          <w:sz w:val="20"/>
          <w:szCs w:val="20"/>
        </w:rPr>
        <w:t>e)</w:t>
      </w:r>
      <w:r w:rsidRPr="00144ABC">
        <w:rPr>
          <w:rFonts w:ascii="Arial" w:hAnsi="Arial" w:cs="Arial"/>
          <w:sz w:val="20"/>
          <w:szCs w:val="20"/>
        </w:rPr>
        <w:tab/>
        <w:t>wniesienia sprzeciwu wobec przetwarzania danych osobowych;</w:t>
      </w:r>
    </w:p>
    <w:p w14:paraId="56950E1B" w14:textId="77777777" w:rsidR="00144ABC" w:rsidRPr="00144ABC" w:rsidRDefault="00144ABC" w:rsidP="00144ABC">
      <w:pPr>
        <w:pStyle w:val="Akapitzlist"/>
        <w:spacing w:before="120"/>
        <w:ind w:left="360"/>
        <w:rPr>
          <w:rFonts w:ascii="Arial" w:hAnsi="Arial" w:cs="Arial"/>
          <w:sz w:val="20"/>
          <w:szCs w:val="20"/>
        </w:rPr>
      </w:pPr>
      <w:r w:rsidRPr="00144ABC">
        <w:rPr>
          <w:rFonts w:ascii="Arial" w:hAnsi="Arial" w:cs="Arial"/>
          <w:sz w:val="20"/>
          <w:szCs w:val="20"/>
        </w:rPr>
        <w:t>f)</w:t>
      </w:r>
      <w:r w:rsidRPr="00144ABC">
        <w:rPr>
          <w:rFonts w:ascii="Arial" w:hAnsi="Arial" w:cs="Arial"/>
          <w:sz w:val="20"/>
          <w:szCs w:val="20"/>
        </w:rPr>
        <w:tab/>
        <w:t>przenoszenia danych osobowych w dowolnym momencie wobec przetwarzania danych osobowych bez wpływu na zgodność z prawem przetwarzania, którego dokonano na podstawie zgody przed jej cofnięciem;</w:t>
      </w:r>
    </w:p>
    <w:p w14:paraId="2F4AFEF2" w14:textId="77777777" w:rsidR="00144ABC" w:rsidRPr="00144ABC" w:rsidRDefault="00144ABC" w:rsidP="00144ABC">
      <w:pPr>
        <w:pStyle w:val="Akapitzlist"/>
        <w:spacing w:before="120"/>
        <w:ind w:left="360"/>
        <w:rPr>
          <w:rFonts w:ascii="Arial" w:hAnsi="Arial" w:cs="Arial"/>
          <w:sz w:val="20"/>
          <w:szCs w:val="20"/>
        </w:rPr>
      </w:pPr>
      <w:r w:rsidRPr="00144ABC">
        <w:rPr>
          <w:rFonts w:ascii="Arial" w:hAnsi="Arial" w:cs="Arial"/>
          <w:sz w:val="20"/>
          <w:szCs w:val="20"/>
        </w:rPr>
        <w:t>g)</w:t>
      </w:r>
      <w:r w:rsidRPr="00144ABC">
        <w:rPr>
          <w:rFonts w:ascii="Arial" w:hAnsi="Arial" w:cs="Arial"/>
          <w:sz w:val="20"/>
          <w:szCs w:val="20"/>
        </w:rPr>
        <w:tab/>
        <w:t>cofnięcia zgody na przetwarzanie danych osobowych;</w:t>
      </w:r>
    </w:p>
    <w:p w14:paraId="6B235B49" w14:textId="77777777" w:rsidR="00144ABC" w:rsidRPr="00144ABC" w:rsidRDefault="00144ABC" w:rsidP="00144ABC">
      <w:pPr>
        <w:pStyle w:val="Akapitzlist"/>
        <w:spacing w:before="120"/>
        <w:ind w:left="360"/>
        <w:rPr>
          <w:rFonts w:ascii="Arial" w:hAnsi="Arial" w:cs="Arial"/>
          <w:sz w:val="20"/>
          <w:szCs w:val="20"/>
        </w:rPr>
      </w:pPr>
      <w:r w:rsidRPr="00144ABC">
        <w:rPr>
          <w:rFonts w:ascii="Arial" w:hAnsi="Arial" w:cs="Arial"/>
          <w:sz w:val="20"/>
          <w:szCs w:val="20"/>
        </w:rPr>
        <w:t>h)</w:t>
      </w:r>
      <w:r w:rsidRPr="00144ABC">
        <w:rPr>
          <w:rFonts w:ascii="Arial" w:hAnsi="Arial" w:cs="Arial"/>
          <w:sz w:val="20"/>
          <w:szCs w:val="20"/>
        </w:rPr>
        <w:tab/>
        <w:t>wniesienia skargi do organu nadzorczego w postaci Kościelnego Inspektora Ochrony Danych;</w:t>
      </w:r>
    </w:p>
    <w:p w14:paraId="4671E366" w14:textId="77777777" w:rsidR="00144ABC" w:rsidRPr="00144ABC" w:rsidRDefault="00144ABC" w:rsidP="00144ABC">
      <w:pPr>
        <w:pStyle w:val="Akapitzlist"/>
        <w:spacing w:before="120"/>
        <w:ind w:left="360"/>
        <w:rPr>
          <w:rFonts w:ascii="Arial" w:hAnsi="Arial" w:cs="Arial"/>
          <w:sz w:val="20"/>
          <w:szCs w:val="20"/>
        </w:rPr>
      </w:pPr>
      <w:r w:rsidRPr="00144ABC">
        <w:rPr>
          <w:rFonts w:ascii="Arial" w:hAnsi="Arial" w:cs="Arial"/>
          <w:sz w:val="20"/>
          <w:szCs w:val="20"/>
        </w:rPr>
        <w:t>8)</w:t>
      </w:r>
      <w:r w:rsidRPr="00144ABC">
        <w:rPr>
          <w:rFonts w:ascii="Arial" w:hAnsi="Arial" w:cs="Arial"/>
          <w:sz w:val="20"/>
          <w:szCs w:val="20"/>
        </w:rPr>
        <w:tab/>
        <w:t>Pani/Pana dane osobowe nie są udostępniane innym odbiorcom z wyłączeniem podmiotów do tego uprawnionych takich jak:</w:t>
      </w:r>
    </w:p>
    <w:p w14:paraId="1A2D9ED7" w14:textId="77777777" w:rsidR="00144ABC" w:rsidRPr="00144ABC" w:rsidRDefault="00144ABC" w:rsidP="00144ABC">
      <w:pPr>
        <w:pStyle w:val="Akapitzlist"/>
        <w:spacing w:before="120"/>
        <w:ind w:left="360"/>
        <w:rPr>
          <w:rFonts w:ascii="Arial" w:hAnsi="Arial" w:cs="Arial"/>
          <w:sz w:val="20"/>
          <w:szCs w:val="20"/>
        </w:rPr>
      </w:pPr>
      <w:r w:rsidRPr="00144ABC">
        <w:rPr>
          <w:rFonts w:ascii="Arial" w:hAnsi="Arial" w:cs="Arial"/>
          <w:sz w:val="20"/>
          <w:szCs w:val="20"/>
        </w:rPr>
        <w:t>a)</w:t>
      </w:r>
      <w:r w:rsidRPr="00144ABC">
        <w:rPr>
          <w:rFonts w:ascii="Arial" w:hAnsi="Arial" w:cs="Arial"/>
          <w:sz w:val="20"/>
          <w:szCs w:val="20"/>
        </w:rPr>
        <w:tab/>
        <w:t>podmioty upoważnione do odbioru danych osobowych na podstawie odpowiednich przepisów prawa;</w:t>
      </w:r>
    </w:p>
    <w:p w14:paraId="63336F53" w14:textId="77777777" w:rsidR="00144ABC" w:rsidRPr="00144ABC" w:rsidRDefault="00144ABC" w:rsidP="00144ABC">
      <w:pPr>
        <w:pStyle w:val="Akapitzlist"/>
        <w:spacing w:before="120"/>
        <w:ind w:left="360"/>
        <w:rPr>
          <w:rFonts w:ascii="Arial" w:hAnsi="Arial" w:cs="Arial"/>
          <w:sz w:val="20"/>
          <w:szCs w:val="20"/>
        </w:rPr>
      </w:pPr>
      <w:r w:rsidRPr="00144ABC">
        <w:rPr>
          <w:rFonts w:ascii="Arial" w:hAnsi="Arial" w:cs="Arial"/>
          <w:sz w:val="20"/>
          <w:szCs w:val="20"/>
        </w:rPr>
        <w:t>b)</w:t>
      </w:r>
      <w:r w:rsidRPr="00144ABC">
        <w:rPr>
          <w:rFonts w:ascii="Arial" w:hAnsi="Arial" w:cs="Arial"/>
          <w:sz w:val="20"/>
          <w:szCs w:val="20"/>
        </w:rPr>
        <w:tab/>
        <w:t>podmioty, które przetwarzają dane osobowe w imieniu Administratora danych na podstawie zawartej z Administratorem umowy powierzenia przetwarzania danych osobowych;</w:t>
      </w:r>
    </w:p>
    <w:p w14:paraId="4742BF75" w14:textId="77777777" w:rsidR="00144ABC" w:rsidRPr="00144ABC" w:rsidRDefault="00144ABC" w:rsidP="00144ABC">
      <w:pPr>
        <w:pStyle w:val="Akapitzlist"/>
        <w:spacing w:before="120"/>
        <w:ind w:left="360"/>
        <w:rPr>
          <w:rFonts w:ascii="Arial" w:hAnsi="Arial" w:cs="Arial"/>
          <w:sz w:val="20"/>
          <w:szCs w:val="20"/>
        </w:rPr>
      </w:pPr>
      <w:r w:rsidRPr="00144ABC">
        <w:rPr>
          <w:rFonts w:ascii="Arial" w:hAnsi="Arial" w:cs="Arial"/>
          <w:sz w:val="20"/>
          <w:szCs w:val="20"/>
        </w:rPr>
        <w:t>9)</w:t>
      </w:r>
      <w:r w:rsidRPr="00144ABC">
        <w:rPr>
          <w:rFonts w:ascii="Arial" w:hAnsi="Arial" w:cs="Arial"/>
          <w:sz w:val="20"/>
          <w:szCs w:val="20"/>
        </w:rPr>
        <w:tab/>
        <w:t>Administrator danych informuje, że:</w:t>
      </w:r>
    </w:p>
    <w:p w14:paraId="66B7D274" w14:textId="77777777" w:rsidR="00144ABC" w:rsidRPr="00144ABC" w:rsidRDefault="00144ABC" w:rsidP="00144ABC">
      <w:pPr>
        <w:pStyle w:val="Akapitzlist"/>
        <w:spacing w:before="120"/>
        <w:ind w:left="360"/>
        <w:rPr>
          <w:rFonts w:ascii="Arial" w:hAnsi="Arial" w:cs="Arial"/>
          <w:sz w:val="20"/>
          <w:szCs w:val="20"/>
        </w:rPr>
      </w:pPr>
      <w:r w:rsidRPr="00144ABC">
        <w:rPr>
          <w:rFonts w:ascii="Arial" w:hAnsi="Arial" w:cs="Arial"/>
          <w:sz w:val="20"/>
          <w:szCs w:val="20"/>
        </w:rPr>
        <w:t>a)</w:t>
      </w:r>
      <w:r w:rsidRPr="00144ABC">
        <w:rPr>
          <w:rFonts w:ascii="Arial" w:hAnsi="Arial" w:cs="Arial"/>
          <w:sz w:val="20"/>
          <w:szCs w:val="20"/>
        </w:rPr>
        <w:tab/>
        <w:t>podanie danych osobowych jest dobrowolne, jednakże brak ich niekiedy uniemożliwia współpracę, udzielenie pomocy w zakresie działalności Administratora danych;</w:t>
      </w:r>
    </w:p>
    <w:p w14:paraId="32014CE7" w14:textId="35119C02" w:rsidR="00144ABC" w:rsidRPr="00144ABC" w:rsidRDefault="00144ABC" w:rsidP="00144ABC">
      <w:pPr>
        <w:pStyle w:val="Akapitzlist"/>
        <w:spacing w:before="120"/>
        <w:ind w:left="360" w:firstLine="0"/>
        <w:rPr>
          <w:rFonts w:ascii="Arial" w:hAnsi="Arial" w:cs="Arial"/>
          <w:sz w:val="20"/>
          <w:szCs w:val="20"/>
        </w:rPr>
      </w:pPr>
      <w:r w:rsidRPr="00144ABC">
        <w:rPr>
          <w:rFonts w:ascii="Arial" w:hAnsi="Arial" w:cs="Arial"/>
          <w:sz w:val="20"/>
          <w:szCs w:val="20"/>
        </w:rPr>
        <w:t>b)</w:t>
      </w:r>
      <w:r w:rsidRPr="00144ABC">
        <w:rPr>
          <w:rFonts w:ascii="Arial" w:hAnsi="Arial" w:cs="Arial"/>
          <w:sz w:val="20"/>
          <w:szCs w:val="20"/>
        </w:rPr>
        <w:tab/>
        <w:t>w zakresie udostępnionych danych nie będzie podejmować zautomatyzowanych decyzji, w tym w zakresie profilowania.</w:t>
      </w:r>
    </w:p>
    <w:p w14:paraId="4193BBAF" w14:textId="77777777" w:rsidR="007C3BC3" w:rsidRPr="007C3BC3" w:rsidRDefault="007C3BC3" w:rsidP="00876F5F">
      <w:pPr>
        <w:spacing w:before="120" w:after="120" w:line="240" w:lineRule="auto"/>
        <w:rPr>
          <w:rFonts w:ascii="Arial" w:hAnsi="Arial" w:cs="Arial"/>
          <w:sz w:val="20"/>
          <w:szCs w:val="20"/>
        </w:rPr>
      </w:pPr>
    </w:p>
    <w:p w14:paraId="7C71B106" w14:textId="77777777" w:rsidR="00876F5F" w:rsidRPr="00876F5F" w:rsidRDefault="001349C9" w:rsidP="003F0EA7">
      <w:pPr>
        <w:pStyle w:val="Akapitzlist"/>
        <w:numPr>
          <w:ilvl w:val="0"/>
          <w:numId w:val="1"/>
        </w:numPr>
        <w:spacing w:before="120" w:after="0"/>
        <w:rPr>
          <w:rFonts w:ascii="Arial" w:hAnsi="Arial" w:cs="Arial"/>
          <w:sz w:val="20"/>
          <w:szCs w:val="20"/>
        </w:rPr>
      </w:pPr>
      <w:r w:rsidRPr="00876F5F">
        <w:rPr>
          <w:rFonts w:ascii="Arial" w:hAnsi="Arial" w:cs="Arial"/>
          <w:b/>
          <w:bCs/>
          <w:sz w:val="20"/>
          <w:szCs w:val="20"/>
          <w:u w:val="single"/>
        </w:rPr>
        <w:t>Załączniki</w:t>
      </w:r>
    </w:p>
    <w:p w14:paraId="56455F13" w14:textId="2C98C95D" w:rsidR="001349C9" w:rsidRPr="00876F5F" w:rsidRDefault="001349C9" w:rsidP="00876F5F">
      <w:pPr>
        <w:pStyle w:val="Akapitzlist"/>
        <w:spacing w:before="120" w:after="0"/>
        <w:ind w:left="360" w:firstLine="0"/>
        <w:rPr>
          <w:rFonts w:ascii="Arial" w:hAnsi="Arial" w:cs="Arial"/>
          <w:sz w:val="20"/>
          <w:szCs w:val="20"/>
        </w:rPr>
      </w:pPr>
      <w:r w:rsidRPr="00876F5F">
        <w:rPr>
          <w:rFonts w:ascii="Arial" w:hAnsi="Arial" w:cs="Arial"/>
          <w:sz w:val="20"/>
          <w:szCs w:val="20"/>
        </w:rPr>
        <w:t>Następujące załączniki stanowią integralną część zapytania ofertowego:</w:t>
      </w:r>
    </w:p>
    <w:p w14:paraId="3E5D34FE" w14:textId="2398A009" w:rsidR="001349C9" w:rsidRPr="0070115E" w:rsidRDefault="001349C9" w:rsidP="00982BF3">
      <w:pPr>
        <w:pStyle w:val="Akapitzlist"/>
        <w:numPr>
          <w:ilvl w:val="0"/>
          <w:numId w:val="17"/>
        </w:numPr>
        <w:spacing w:before="120" w:after="0"/>
        <w:rPr>
          <w:rFonts w:ascii="Arial" w:hAnsi="Arial" w:cs="Arial"/>
          <w:sz w:val="20"/>
          <w:szCs w:val="20"/>
        </w:rPr>
      </w:pPr>
      <w:r w:rsidRPr="0070115E">
        <w:rPr>
          <w:rFonts w:ascii="Arial" w:hAnsi="Arial" w:cs="Arial"/>
          <w:sz w:val="20"/>
          <w:szCs w:val="20"/>
        </w:rPr>
        <w:t>Załącznik nr 1 – Formularz oferty;</w:t>
      </w:r>
    </w:p>
    <w:p w14:paraId="18C6CCFE" w14:textId="6BD5DA00" w:rsidR="001349C9" w:rsidRPr="0070115E" w:rsidRDefault="001349C9" w:rsidP="00982BF3">
      <w:pPr>
        <w:pStyle w:val="Akapitzlist"/>
        <w:numPr>
          <w:ilvl w:val="0"/>
          <w:numId w:val="17"/>
        </w:numPr>
        <w:spacing w:before="120" w:after="0"/>
        <w:rPr>
          <w:rFonts w:ascii="Arial" w:hAnsi="Arial" w:cs="Arial"/>
          <w:sz w:val="20"/>
          <w:szCs w:val="20"/>
        </w:rPr>
      </w:pPr>
      <w:r w:rsidRPr="0070115E">
        <w:rPr>
          <w:rFonts w:ascii="Arial" w:hAnsi="Arial" w:cs="Arial"/>
          <w:sz w:val="20"/>
          <w:szCs w:val="20"/>
        </w:rPr>
        <w:t>Załącznik nr 2 – Oświadczenie o braku powiązań z Zamawiającym;</w:t>
      </w:r>
    </w:p>
    <w:p w14:paraId="64FA9E88" w14:textId="54FA6CA2" w:rsidR="002D40B6" w:rsidRPr="0070115E" w:rsidRDefault="001349C9" w:rsidP="00982BF3">
      <w:pPr>
        <w:pStyle w:val="Akapitzlist"/>
        <w:numPr>
          <w:ilvl w:val="0"/>
          <w:numId w:val="17"/>
        </w:numPr>
        <w:spacing w:before="120" w:after="0"/>
        <w:rPr>
          <w:rFonts w:ascii="Arial" w:hAnsi="Arial" w:cs="Arial"/>
          <w:sz w:val="20"/>
          <w:szCs w:val="20"/>
        </w:rPr>
      </w:pPr>
      <w:r w:rsidRPr="0070115E">
        <w:rPr>
          <w:rFonts w:ascii="Arial" w:hAnsi="Arial" w:cs="Arial"/>
          <w:sz w:val="20"/>
          <w:szCs w:val="20"/>
        </w:rPr>
        <w:t>Załącznik nr 3 – Wzór umowy</w:t>
      </w:r>
    </w:p>
    <w:p w14:paraId="36D4EE99" w14:textId="1583C4FE" w:rsidR="001349C9" w:rsidRPr="0070115E" w:rsidRDefault="001349C9" w:rsidP="00982BF3">
      <w:pPr>
        <w:pStyle w:val="Akapitzlist"/>
        <w:spacing w:before="120" w:after="0"/>
        <w:ind w:firstLine="0"/>
        <w:rPr>
          <w:rFonts w:ascii="Arial" w:hAnsi="Arial" w:cs="Arial"/>
          <w:sz w:val="20"/>
          <w:szCs w:val="20"/>
        </w:rPr>
      </w:pPr>
    </w:p>
    <w:sectPr w:rsidR="001349C9" w:rsidRPr="0070115E" w:rsidSect="00876F5F">
      <w:headerReference w:type="default" r:id="rId8"/>
      <w:footerReference w:type="default" r:id="rId9"/>
      <w:pgSz w:w="11906" w:h="16838"/>
      <w:pgMar w:top="1276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CA331" w14:textId="77777777" w:rsidR="007B10BA" w:rsidRDefault="007B10BA" w:rsidP="00D47FC1">
      <w:pPr>
        <w:spacing w:after="0" w:line="240" w:lineRule="auto"/>
      </w:pPr>
      <w:r>
        <w:separator/>
      </w:r>
    </w:p>
  </w:endnote>
  <w:endnote w:type="continuationSeparator" w:id="0">
    <w:p w14:paraId="57A73EC8" w14:textId="77777777" w:rsidR="007B10BA" w:rsidRDefault="007B10BA" w:rsidP="00D47F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mo">
    <w:altName w:val="Arial"/>
    <w:charset w:val="00"/>
    <w:family w:val="swiss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6364767"/>
      <w:docPartObj>
        <w:docPartGallery w:val="Page Numbers (Bottom of Page)"/>
        <w:docPartUnique/>
      </w:docPartObj>
    </w:sdtPr>
    <w:sdtContent>
      <w:p w14:paraId="2659F4C6" w14:textId="2D454368" w:rsidR="00067980" w:rsidRPr="00876F5F" w:rsidRDefault="0070115E" w:rsidP="00876F5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9C1B7" w14:textId="77777777" w:rsidR="007B10BA" w:rsidRDefault="007B10BA" w:rsidP="00D47FC1">
      <w:pPr>
        <w:spacing w:after="0" w:line="240" w:lineRule="auto"/>
      </w:pPr>
      <w:r>
        <w:separator/>
      </w:r>
    </w:p>
  </w:footnote>
  <w:footnote w:type="continuationSeparator" w:id="0">
    <w:p w14:paraId="08953AFC" w14:textId="77777777" w:rsidR="007B10BA" w:rsidRDefault="007B10BA" w:rsidP="00D47F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668F4" w14:textId="6DA1BA4C" w:rsidR="00067980" w:rsidRDefault="00E133C5" w:rsidP="00FD7E1E">
    <w:pPr>
      <w:pStyle w:val="Nagwek"/>
      <w:pBdr>
        <w:bottom w:val="single" w:sz="4" w:space="4" w:color="000000"/>
      </w:pBdr>
      <w:jc w:val="center"/>
    </w:pPr>
    <w:r>
      <w:rPr>
        <w:rFonts w:ascii="Arial" w:hAnsi="Arial" w:cs="Arial"/>
        <w:i/>
        <w:noProof/>
        <w:sz w:val="16"/>
        <w:szCs w:val="16"/>
      </w:rPr>
      <w:drawing>
        <wp:anchor distT="0" distB="0" distL="114300" distR="114300" simplePos="0" relativeHeight="251658240" behindDoc="1" locked="0" layoutInCell="1" allowOverlap="1" wp14:anchorId="6F05B518" wp14:editId="12A20B8C">
          <wp:simplePos x="0" y="0"/>
          <wp:positionH relativeFrom="column">
            <wp:posOffset>-78797</wp:posOffset>
          </wp:positionH>
          <wp:positionV relativeFrom="page">
            <wp:posOffset>309129</wp:posOffset>
          </wp:positionV>
          <wp:extent cx="5759450" cy="471170"/>
          <wp:effectExtent l="0" t="0" r="0" b="508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71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1296"/>
        </w:tabs>
        <w:ind w:left="1728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1296"/>
        </w:tabs>
        <w:ind w:left="1872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296"/>
        </w:tabs>
        <w:ind w:left="2016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296"/>
        </w:tabs>
        <w:ind w:left="2160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296"/>
        </w:tabs>
        <w:ind w:left="2304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296"/>
        </w:tabs>
        <w:ind w:left="2448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2592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296"/>
        </w:tabs>
        <w:ind w:left="2736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296"/>
        </w:tabs>
        <w:ind w:left="2880" w:hanging="1584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  <w:b/>
        <w:color w:val="000000"/>
        <w:sz w:val="22"/>
        <w:szCs w:val="22"/>
        <w:shd w:val="clear" w:color="auto" w:fill="FFFFFF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eastAsia="Times New Roman" w:hAnsi="Times New Roman" w:cs="Times New Roman"/>
        <w:b/>
        <w:color w:val="000000"/>
        <w:sz w:val="22"/>
        <w:szCs w:val="22"/>
        <w:shd w:val="clear" w:color="auto" w:fill="FFFFFF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Times New Roman" w:eastAsia="Times New Roman" w:hAnsi="Times New Roman" w:cs="Times New Roman"/>
        <w:b/>
        <w:color w:val="000000"/>
        <w:sz w:val="22"/>
        <w:szCs w:val="22"/>
        <w:shd w:val="clear" w:color="auto" w:fill="FFFFFF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ascii="Times New Roman" w:eastAsia="Times New Roman" w:hAnsi="Times New Roman" w:cs="Times New Roman"/>
        <w:b/>
        <w:color w:val="000000"/>
        <w:sz w:val="22"/>
        <w:szCs w:val="22"/>
        <w:shd w:val="clear" w:color="auto" w:fill="FFFFFF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ascii="Times New Roman" w:eastAsia="Times New Roman" w:hAnsi="Times New Roman" w:cs="Times New Roman"/>
        <w:b/>
        <w:color w:val="000000"/>
        <w:sz w:val="22"/>
        <w:szCs w:val="22"/>
        <w:shd w:val="clear" w:color="auto" w:fill="FFFFFF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ascii="Times New Roman" w:eastAsia="Times New Roman" w:hAnsi="Times New Roman" w:cs="Times New Roman"/>
        <w:b/>
        <w:color w:val="000000"/>
        <w:sz w:val="22"/>
        <w:szCs w:val="22"/>
        <w:shd w:val="clear" w:color="auto" w:fill="FFFFFF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ascii="Times New Roman" w:eastAsia="Times New Roman" w:hAnsi="Times New Roman" w:cs="Times New Roman"/>
        <w:b/>
        <w:color w:val="000000"/>
        <w:sz w:val="22"/>
        <w:szCs w:val="22"/>
        <w:shd w:val="clear" w:color="auto" w:fill="FFFFFF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ascii="Times New Roman" w:eastAsia="Times New Roman" w:hAnsi="Times New Roman" w:cs="Times New Roman"/>
        <w:b/>
        <w:color w:val="000000"/>
        <w:sz w:val="22"/>
        <w:szCs w:val="22"/>
        <w:shd w:val="clear" w:color="auto" w:fill="FFFFFF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ascii="Times New Roman" w:eastAsia="Times New Roman" w:hAnsi="Times New Roman" w:cs="Times New Roman"/>
        <w:b/>
        <w:color w:val="000000"/>
        <w:sz w:val="22"/>
        <w:szCs w:val="22"/>
        <w:shd w:val="clear" w:color="auto" w:fill="FFFFFF"/>
      </w:rPr>
    </w:lvl>
  </w:abstractNum>
  <w:abstractNum w:abstractNumId="2" w15:restartNumberingAfterBreak="0">
    <w:nsid w:val="05E017FB"/>
    <w:multiLevelType w:val="hybridMultilevel"/>
    <w:tmpl w:val="354C07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C441D9"/>
    <w:multiLevelType w:val="hybridMultilevel"/>
    <w:tmpl w:val="D25E21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963B3B"/>
    <w:multiLevelType w:val="hybridMultilevel"/>
    <w:tmpl w:val="295E5548"/>
    <w:lvl w:ilvl="0" w:tplc="04150019">
      <w:start w:val="1"/>
      <w:numFmt w:val="lowerLetter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0C1B1BCC"/>
    <w:multiLevelType w:val="hybridMultilevel"/>
    <w:tmpl w:val="53E4EB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1A6AE0"/>
    <w:multiLevelType w:val="hybridMultilevel"/>
    <w:tmpl w:val="8B22FD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A7266D"/>
    <w:multiLevelType w:val="hybridMultilevel"/>
    <w:tmpl w:val="A66A9DD8"/>
    <w:lvl w:ilvl="0" w:tplc="A58C8A86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  <w:sz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4F1508"/>
    <w:multiLevelType w:val="hybridMultilevel"/>
    <w:tmpl w:val="8644624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DCA2E388">
      <w:start w:val="1"/>
      <w:numFmt w:val="lowerLetter"/>
      <w:lvlText w:val="%2."/>
      <w:lvlJc w:val="left"/>
      <w:pPr>
        <w:ind w:left="2160" w:hanging="360"/>
      </w:pPr>
      <w:rPr>
        <w:b w:val="0"/>
        <w:bCs w:val="0"/>
      </w:rPr>
    </w:lvl>
    <w:lvl w:ilvl="2" w:tplc="6A22334E">
      <w:start w:val="1"/>
      <w:numFmt w:val="decimal"/>
      <w:lvlText w:val="%3)"/>
      <w:lvlJc w:val="left"/>
      <w:pPr>
        <w:ind w:left="3060" w:hanging="360"/>
      </w:pPr>
      <w:rPr>
        <w:rFonts w:hint="default"/>
      </w:rPr>
    </w:lvl>
    <w:lvl w:ilvl="3" w:tplc="1DDE1448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80E5AD6"/>
    <w:multiLevelType w:val="hybridMultilevel"/>
    <w:tmpl w:val="A81485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566E0D"/>
    <w:multiLevelType w:val="hybridMultilevel"/>
    <w:tmpl w:val="6BF4D652"/>
    <w:lvl w:ilvl="0" w:tplc="0415000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DB47FA"/>
    <w:multiLevelType w:val="hybridMultilevel"/>
    <w:tmpl w:val="DA4AF3EE"/>
    <w:lvl w:ilvl="0" w:tplc="DBE2E722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FC2E96"/>
    <w:multiLevelType w:val="hybridMultilevel"/>
    <w:tmpl w:val="3C8A07EA"/>
    <w:lvl w:ilvl="0" w:tplc="F2AA181C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  <w:sz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620ED1"/>
    <w:multiLevelType w:val="hybridMultilevel"/>
    <w:tmpl w:val="89E23D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2216AB"/>
    <w:multiLevelType w:val="hybridMultilevel"/>
    <w:tmpl w:val="A01491DA"/>
    <w:lvl w:ilvl="0" w:tplc="D4685508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  <w:sz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3C6F31"/>
    <w:multiLevelType w:val="hybridMultilevel"/>
    <w:tmpl w:val="D4EAD3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8131BE"/>
    <w:multiLevelType w:val="hybridMultilevel"/>
    <w:tmpl w:val="5C4411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EB3A51"/>
    <w:multiLevelType w:val="hybridMultilevel"/>
    <w:tmpl w:val="CBB22540"/>
    <w:lvl w:ilvl="0" w:tplc="04150019">
      <w:start w:val="1"/>
      <w:numFmt w:val="lowerLetter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" w15:restartNumberingAfterBreak="0">
    <w:nsid w:val="4C7F61C8"/>
    <w:multiLevelType w:val="hybridMultilevel"/>
    <w:tmpl w:val="117E6F3A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9" w15:restartNumberingAfterBreak="0">
    <w:nsid w:val="4E3C27DE"/>
    <w:multiLevelType w:val="multilevel"/>
    <w:tmpl w:val="D7AA3AB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  <w:color w:val="auto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ascii="Arial" w:hAnsi="Arial" w:cs="Arial" w:hint="default"/>
        <w:sz w:val="2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ascii="Arial" w:hAnsi="Arial" w:cs="Arial" w:hint="default"/>
        <w:sz w:val="2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ascii="Arial" w:hAnsi="Arial" w:cs="Arial" w:hint="default"/>
        <w:sz w:val="2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ascii="Arial" w:hAnsi="Arial" w:cs="Arial" w:hint="default"/>
        <w:sz w:val="20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ascii="Arial" w:hAnsi="Arial" w:cs="Arial" w:hint="default"/>
        <w:sz w:val="2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ascii="Arial" w:hAnsi="Arial" w:cs="Arial" w:hint="default"/>
        <w:sz w:val="20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ascii="Arial" w:hAnsi="Arial" w:cs="Arial" w:hint="default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ascii="Arial" w:hAnsi="Arial" w:cs="Arial" w:hint="default"/>
        <w:sz w:val="20"/>
      </w:rPr>
    </w:lvl>
  </w:abstractNum>
  <w:abstractNum w:abstractNumId="20" w15:restartNumberingAfterBreak="0">
    <w:nsid w:val="50B577F4"/>
    <w:multiLevelType w:val="hybridMultilevel"/>
    <w:tmpl w:val="8166B438"/>
    <w:lvl w:ilvl="0" w:tplc="58DC88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5349E7"/>
    <w:multiLevelType w:val="hybridMultilevel"/>
    <w:tmpl w:val="B66240A2"/>
    <w:lvl w:ilvl="0" w:tplc="04150019">
      <w:start w:val="1"/>
      <w:numFmt w:val="lowerLetter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2" w15:restartNumberingAfterBreak="0">
    <w:nsid w:val="5F406929"/>
    <w:multiLevelType w:val="hybridMultilevel"/>
    <w:tmpl w:val="3F46B140"/>
    <w:lvl w:ilvl="0" w:tplc="7EC4C2FE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  <w:sz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FB1E74"/>
    <w:multiLevelType w:val="hybridMultilevel"/>
    <w:tmpl w:val="237A8734"/>
    <w:lvl w:ilvl="0" w:tplc="04150019">
      <w:start w:val="1"/>
      <w:numFmt w:val="lowerLetter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4" w15:restartNumberingAfterBreak="0">
    <w:nsid w:val="720049D2"/>
    <w:multiLevelType w:val="hybridMultilevel"/>
    <w:tmpl w:val="864477C8"/>
    <w:lvl w:ilvl="0" w:tplc="04150019">
      <w:start w:val="1"/>
      <w:numFmt w:val="lowerLetter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5" w15:restartNumberingAfterBreak="0">
    <w:nsid w:val="7D615368"/>
    <w:multiLevelType w:val="hybridMultilevel"/>
    <w:tmpl w:val="D9620608"/>
    <w:lvl w:ilvl="0" w:tplc="5AE435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EEA2B91"/>
    <w:multiLevelType w:val="hybridMultilevel"/>
    <w:tmpl w:val="4BB4B5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2724866">
    <w:abstractNumId w:val="11"/>
  </w:num>
  <w:num w:numId="2" w16cid:durableId="2050259574">
    <w:abstractNumId w:val="2"/>
  </w:num>
  <w:num w:numId="3" w16cid:durableId="299073444">
    <w:abstractNumId w:val="19"/>
  </w:num>
  <w:num w:numId="4" w16cid:durableId="1268074512">
    <w:abstractNumId w:val="10"/>
  </w:num>
  <w:num w:numId="5" w16cid:durableId="650790287">
    <w:abstractNumId w:val="3"/>
  </w:num>
  <w:num w:numId="6" w16cid:durableId="1401561177">
    <w:abstractNumId w:val="25"/>
  </w:num>
  <w:num w:numId="7" w16cid:durableId="832379475">
    <w:abstractNumId w:val="5"/>
  </w:num>
  <w:num w:numId="8" w16cid:durableId="1808937743">
    <w:abstractNumId w:val="26"/>
  </w:num>
  <w:num w:numId="9" w16cid:durableId="1154643280">
    <w:abstractNumId w:val="6"/>
  </w:num>
  <w:num w:numId="10" w16cid:durableId="914050681">
    <w:abstractNumId w:val="16"/>
  </w:num>
  <w:num w:numId="11" w16cid:durableId="1647320767">
    <w:abstractNumId w:val="13"/>
  </w:num>
  <w:num w:numId="12" w16cid:durableId="1195853146">
    <w:abstractNumId w:val="9"/>
  </w:num>
  <w:num w:numId="13" w16cid:durableId="729233407">
    <w:abstractNumId w:val="14"/>
  </w:num>
  <w:num w:numId="14" w16cid:durableId="1368022572">
    <w:abstractNumId w:val="12"/>
  </w:num>
  <w:num w:numId="15" w16cid:durableId="1921790440">
    <w:abstractNumId w:val="18"/>
  </w:num>
  <w:num w:numId="16" w16cid:durableId="1243905230">
    <w:abstractNumId w:val="20"/>
  </w:num>
  <w:num w:numId="17" w16cid:durableId="1535842980">
    <w:abstractNumId w:val="15"/>
  </w:num>
  <w:num w:numId="18" w16cid:durableId="305817498">
    <w:abstractNumId w:val="22"/>
  </w:num>
  <w:num w:numId="19" w16cid:durableId="2062551648">
    <w:abstractNumId w:val="8"/>
  </w:num>
  <w:num w:numId="20" w16cid:durableId="748042769">
    <w:abstractNumId w:val="7"/>
  </w:num>
  <w:num w:numId="21" w16cid:durableId="150098202">
    <w:abstractNumId w:val="4"/>
  </w:num>
  <w:num w:numId="22" w16cid:durableId="925385474">
    <w:abstractNumId w:val="23"/>
  </w:num>
  <w:num w:numId="23" w16cid:durableId="1229414021">
    <w:abstractNumId w:val="24"/>
  </w:num>
  <w:num w:numId="24" w16cid:durableId="1342506362">
    <w:abstractNumId w:val="17"/>
  </w:num>
  <w:num w:numId="25" w16cid:durableId="77488273">
    <w:abstractNumId w:val="21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FC1"/>
    <w:rsid w:val="00000424"/>
    <w:rsid w:val="000004EF"/>
    <w:rsid w:val="0000321A"/>
    <w:rsid w:val="00011B98"/>
    <w:rsid w:val="000152CD"/>
    <w:rsid w:val="00017379"/>
    <w:rsid w:val="00022C5C"/>
    <w:rsid w:val="00027CED"/>
    <w:rsid w:val="00030D8D"/>
    <w:rsid w:val="00033D73"/>
    <w:rsid w:val="0004018B"/>
    <w:rsid w:val="00045022"/>
    <w:rsid w:val="00046CBD"/>
    <w:rsid w:val="00053004"/>
    <w:rsid w:val="0005564A"/>
    <w:rsid w:val="00067980"/>
    <w:rsid w:val="00070742"/>
    <w:rsid w:val="000803A1"/>
    <w:rsid w:val="0008282D"/>
    <w:rsid w:val="000A0938"/>
    <w:rsid w:val="000A257D"/>
    <w:rsid w:val="000A39D4"/>
    <w:rsid w:val="000B51E2"/>
    <w:rsid w:val="000C0A43"/>
    <w:rsid w:val="000C1E98"/>
    <w:rsid w:val="000C2286"/>
    <w:rsid w:val="000C2C4D"/>
    <w:rsid w:val="000C5F3D"/>
    <w:rsid w:val="000D2A27"/>
    <w:rsid w:val="000D60E5"/>
    <w:rsid w:val="000E27CE"/>
    <w:rsid w:val="000E6A93"/>
    <w:rsid w:val="000E6CFE"/>
    <w:rsid w:val="000F30D1"/>
    <w:rsid w:val="000F5C5F"/>
    <w:rsid w:val="001001F8"/>
    <w:rsid w:val="00104256"/>
    <w:rsid w:val="00113BC4"/>
    <w:rsid w:val="00117ABA"/>
    <w:rsid w:val="00123FC2"/>
    <w:rsid w:val="00130AAC"/>
    <w:rsid w:val="00133A46"/>
    <w:rsid w:val="001343A7"/>
    <w:rsid w:val="001349C9"/>
    <w:rsid w:val="00134EF3"/>
    <w:rsid w:val="00141282"/>
    <w:rsid w:val="00142795"/>
    <w:rsid w:val="00144ABC"/>
    <w:rsid w:val="0014644F"/>
    <w:rsid w:val="00152AA7"/>
    <w:rsid w:val="00160B09"/>
    <w:rsid w:val="001618C9"/>
    <w:rsid w:val="00176D9F"/>
    <w:rsid w:val="00177E43"/>
    <w:rsid w:val="001821A2"/>
    <w:rsid w:val="00192342"/>
    <w:rsid w:val="00196C64"/>
    <w:rsid w:val="001A2EF2"/>
    <w:rsid w:val="001A7FA9"/>
    <w:rsid w:val="001B0BE4"/>
    <w:rsid w:val="001B189E"/>
    <w:rsid w:val="001C0D21"/>
    <w:rsid w:val="001D68AC"/>
    <w:rsid w:val="001F0D37"/>
    <w:rsid w:val="001F5873"/>
    <w:rsid w:val="00202EAA"/>
    <w:rsid w:val="002054BA"/>
    <w:rsid w:val="002216AD"/>
    <w:rsid w:val="00222EBB"/>
    <w:rsid w:val="00224AE7"/>
    <w:rsid w:val="00225A35"/>
    <w:rsid w:val="00232A81"/>
    <w:rsid w:val="00234983"/>
    <w:rsid w:val="00247EBC"/>
    <w:rsid w:val="00250193"/>
    <w:rsid w:val="002513E0"/>
    <w:rsid w:val="002533C8"/>
    <w:rsid w:val="00257B06"/>
    <w:rsid w:val="00264C73"/>
    <w:rsid w:val="002657B1"/>
    <w:rsid w:val="002701A0"/>
    <w:rsid w:val="00272033"/>
    <w:rsid w:val="002721B5"/>
    <w:rsid w:val="002767C7"/>
    <w:rsid w:val="00283A8E"/>
    <w:rsid w:val="00283AD5"/>
    <w:rsid w:val="0028502C"/>
    <w:rsid w:val="00287CC7"/>
    <w:rsid w:val="002924EC"/>
    <w:rsid w:val="00295844"/>
    <w:rsid w:val="002A7DF6"/>
    <w:rsid w:val="002B7C78"/>
    <w:rsid w:val="002C3161"/>
    <w:rsid w:val="002C57B3"/>
    <w:rsid w:val="002D2E34"/>
    <w:rsid w:val="002D40B6"/>
    <w:rsid w:val="002D6096"/>
    <w:rsid w:val="002E11F0"/>
    <w:rsid w:val="002E1F94"/>
    <w:rsid w:val="002E4040"/>
    <w:rsid w:val="002E4AD0"/>
    <w:rsid w:val="002E613B"/>
    <w:rsid w:val="002F15AC"/>
    <w:rsid w:val="002F26BD"/>
    <w:rsid w:val="002F3280"/>
    <w:rsid w:val="002F459E"/>
    <w:rsid w:val="002F6E0F"/>
    <w:rsid w:val="0030106C"/>
    <w:rsid w:val="003074DB"/>
    <w:rsid w:val="00325256"/>
    <w:rsid w:val="0032688F"/>
    <w:rsid w:val="00331830"/>
    <w:rsid w:val="00332072"/>
    <w:rsid w:val="003331FD"/>
    <w:rsid w:val="0033450B"/>
    <w:rsid w:val="00335F19"/>
    <w:rsid w:val="003516D3"/>
    <w:rsid w:val="00351CE8"/>
    <w:rsid w:val="00352094"/>
    <w:rsid w:val="003543DF"/>
    <w:rsid w:val="00356AD8"/>
    <w:rsid w:val="00357849"/>
    <w:rsid w:val="00360EE7"/>
    <w:rsid w:val="00361E66"/>
    <w:rsid w:val="0036414D"/>
    <w:rsid w:val="003659C8"/>
    <w:rsid w:val="00377D17"/>
    <w:rsid w:val="00381E5F"/>
    <w:rsid w:val="00386602"/>
    <w:rsid w:val="00387641"/>
    <w:rsid w:val="003A1657"/>
    <w:rsid w:val="003A3D0C"/>
    <w:rsid w:val="003A51F4"/>
    <w:rsid w:val="003A6BAC"/>
    <w:rsid w:val="003B2613"/>
    <w:rsid w:val="003B513B"/>
    <w:rsid w:val="003C41A1"/>
    <w:rsid w:val="003C6A80"/>
    <w:rsid w:val="003D120F"/>
    <w:rsid w:val="003D1C45"/>
    <w:rsid w:val="003D409B"/>
    <w:rsid w:val="003D4B3B"/>
    <w:rsid w:val="003D62E0"/>
    <w:rsid w:val="003E17D0"/>
    <w:rsid w:val="003E5055"/>
    <w:rsid w:val="003E5BCC"/>
    <w:rsid w:val="003F07E8"/>
    <w:rsid w:val="003F54E2"/>
    <w:rsid w:val="003F6FEE"/>
    <w:rsid w:val="00401E71"/>
    <w:rsid w:val="00402D08"/>
    <w:rsid w:val="00410D19"/>
    <w:rsid w:val="00430D51"/>
    <w:rsid w:val="00434EEA"/>
    <w:rsid w:val="004369F6"/>
    <w:rsid w:val="004376DC"/>
    <w:rsid w:val="00441651"/>
    <w:rsid w:val="0044193F"/>
    <w:rsid w:val="004425A3"/>
    <w:rsid w:val="004456B6"/>
    <w:rsid w:val="004501AC"/>
    <w:rsid w:val="0045428B"/>
    <w:rsid w:val="00454EFD"/>
    <w:rsid w:val="0046065A"/>
    <w:rsid w:val="00465CF1"/>
    <w:rsid w:val="0046655F"/>
    <w:rsid w:val="0047435E"/>
    <w:rsid w:val="00474F7B"/>
    <w:rsid w:val="0047660A"/>
    <w:rsid w:val="00480646"/>
    <w:rsid w:val="00482A37"/>
    <w:rsid w:val="00484057"/>
    <w:rsid w:val="00484EF2"/>
    <w:rsid w:val="00485581"/>
    <w:rsid w:val="00486EDF"/>
    <w:rsid w:val="004A3134"/>
    <w:rsid w:val="004A3BE4"/>
    <w:rsid w:val="004A560C"/>
    <w:rsid w:val="004A64B8"/>
    <w:rsid w:val="004B1763"/>
    <w:rsid w:val="004B4E4F"/>
    <w:rsid w:val="004B6ABC"/>
    <w:rsid w:val="004C23A8"/>
    <w:rsid w:val="004D50BA"/>
    <w:rsid w:val="004E0F74"/>
    <w:rsid w:val="004E1A25"/>
    <w:rsid w:val="004E447E"/>
    <w:rsid w:val="004E66E0"/>
    <w:rsid w:val="004F2D52"/>
    <w:rsid w:val="005008AE"/>
    <w:rsid w:val="005203A2"/>
    <w:rsid w:val="005218B0"/>
    <w:rsid w:val="00523610"/>
    <w:rsid w:val="00537CB0"/>
    <w:rsid w:val="0054020F"/>
    <w:rsid w:val="00545D83"/>
    <w:rsid w:val="00546B76"/>
    <w:rsid w:val="00564181"/>
    <w:rsid w:val="00565DA9"/>
    <w:rsid w:val="00566F43"/>
    <w:rsid w:val="0057089B"/>
    <w:rsid w:val="00572CCA"/>
    <w:rsid w:val="005770C1"/>
    <w:rsid w:val="00582001"/>
    <w:rsid w:val="00583A5F"/>
    <w:rsid w:val="0059623E"/>
    <w:rsid w:val="005A136D"/>
    <w:rsid w:val="005A4B47"/>
    <w:rsid w:val="005A4ED3"/>
    <w:rsid w:val="005B1F72"/>
    <w:rsid w:val="005B2A59"/>
    <w:rsid w:val="005C056C"/>
    <w:rsid w:val="005C0E42"/>
    <w:rsid w:val="005C3405"/>
    <w:rsid w:val="005C628D"/>
    <w:rsid w:val="005D190C"/>
    <w:rsid w:val="005E6215"/>
    <w:rsid w:val="005E6273"/>
    <w:rsid w:val="005E6411"/>
    <w:rsid w:val="005E71F7"/>
    <w:rsid w:val="006015F0"/>
    <w:rsid w:val="00603722"/>
    <w:rsid w:val="00603CC0"/>
    <w:rsid w:val="00607A51"/>
    <w:rsid w:val="0061604D"/>
    <w:rsid w:val="00622948"/>
    <w:rsid w:val="006270EA"/>
    <w:rsid w:val="00631D6C"/>
    <w:rsid w:val="0063472A"/>
    <w:rsid w:val="00637C0C"/>
    <w:rsid w:val="00641154"/>
    <w:rsid w:val="006413E0"/>
    <w:rsid w:val="00644039"/>
    <w:rsid w:val="006441A4"/>
    <w:rsid w:val="006503D8"/>
    <w:rsid w:val="00656B3A"/>
    <w:rsid w:val="0066115F"/>
    <w:rsid w:val="00663421"/>
    <w:rsid w:val="00665D8E"/>
    <w:rsid w:val="00673D2D"/>
    <w:rsid w:val="00675804"/>
    <w:rsid w:val="00695FD6"/>
    <w:rsid w:val="00697A01"/>
    <w:rsid w:val="00697B3B"/>
    <w:rsid w:val="006A1CC8"/>
    <w:rsid w:val="006A2150"/>
    <w:rsid w:val="006B1113"/>
    <w:rsid w:val="006C0E19"/>
    <w:rsid w:val="006C16BB"/>
    <w:rsid w:val="006C4B8E"/>
    <w:rsid w:val="006D5DA7"/>
    <w:rsid w:val="006E1594"/>
    <w:rsid w:val="006E38A7"/>
    <w:rsid w:val="006E6796"/>
    <w:rsid w:val="006E78BC"/>
    <w:rsid w:val="006F546A"/>
    <w:rsid w:val="006F5ADD"/>
    <w:rsid w:val="0070115E"/>
    <w:rsid w:val="00702765"/>
    <w:rsid w:val="00704A36"/>
    <w:rsid w:val="00706773"/>
    <w:rsid w:val="007069F4"/>
    <w:rsid w:val="00706A1E"/>
    <w:rsid w:val="00711328"/>
    <w:rsid w:val="00713A77"/>
    <w:rsid w:val="00714FF9"/>
    <w:rsid w:val="00724633"/>
    <w:rsid w:val="007267C3"/>
    <w:rsid w:val="007338CD"/>
    <w:rsid w:val="0073734D"/>
    <w:rsid w:val="007428BC"/>
    <w:rsid w:val="00743159"/>
    <w:rsid w:val="007436B4"/>
    <w:rsid w:val="00745BBC"/>
    <w:rsid w:val="00755997"/>
    <w:rsid w:val="00757260"/>
    <w:rsid w:val="00765996"/>
    <w:rsid w:val="00774880"/>
    <w:rsid w:val="0077515D"/>
    <w:rsid w:val="00777B80"/>
    <w:rsid w:val="007806C2"/>
    <w:rsid w:val="00783492"/>
    <w:rsid w:val="00793A01"/>
    <w:rsid w:val="007A0C16"/>
    <w:rsid w:val="007A2D11"/>
    <w:rsid w:val="007A4480"/>
    <w:rsid w:val="007A7199"/>
    <w:rsid w:val="007B10BA"/>
    <w:rsid w:val="007B37F8"/>
    <w:rsid w:val="007C3BC3"/>
    <w:rsid w:val="007C7322"/>
    <w:rsid w:val="007D0237"/>
    <w:rsid w:val="007D4F45"/>
    <w:rsid w:val="007D6DE1"/>
    <w:rsid w:val="007D7F55"/>
    <w:rsid w:val="007E0105"/>
    <w:rsid w:val="007E2507"/>
    <w:rsid w:val="007E4B59"/>
    <w:rsid w:val="007E75B4"/>
    <w:rsid w:val="007F36CD"/>
    <w:rsid w:val="007F52C4"/>
    <w:rsid w:val="0080108C"/>
    <w:rsid w:val="00801445"/>
    <w:rsid w:val="00801C63"/>
    <w:rsid w:val="00805506"/>
    <w:rsid w:val="00805861"/>
    <w:rsid w:val="00806382"/>
    <w:rsid w:val="00813629"/>
    <w:rsid w:val="00815F66"/>
    <w:rsid w:val="008164AE"/>
    <w:rsid w:val="00821747"/>
    <w:rsid w:val="008245A0"/>
    <w:rsid w:val="00835C0C"/>
    <w:rsid w:val="00837CD6"/>
    <w:rsid w:val="008517D0"/>
    <w:rsid w:val="00851E2F"/>
    <w:rsid w:val="00852B8E"/>
    <w:rsid w:val="00854606"/>
    <w:rsid w:val="0085518A"/>
    <w:rsid w:val="00856775"/>
    <w:rsid w:val="00856C04"/>
    <w:rsid w:val="00857A31"/>
    <w:rsid w:val="00862286"/>
    <w:rsid w:val="00862E83"/>
    <w:rsid w:val="00863043"/>
    <w:rsid w:val="00867FA7"/>
    <w:rsid w:val="008728BF"/>
    <w:rsid w:val="00876F5F"/>
    <w:rsid w:val="00877AAE"/>
    <w:rsid w:val="00887F5D"/>
    <w:rsid w:val="00897D23"/>
    <w:rsid w:val="008A2E95"/>
    <w:rsid w:val="008A5D99"/>
    <w:rsid w:val="008B11DD"/>
    <w:rsid w:val="008B2DE2"/>
    <w:rsid w:val="008E2289"/>
    <w:rsid w:val="008E2A8F"/>
    <w:rsid w:val="008E616E"/>
    <w:rsid w:val="008E74D7"/>
    <w:rsid w:val="008F39CF"/>
    <w:rsid w:val="008F3B5C"/>
    <w:rsid w:val="008F413F"/>
    <w:rsid w:val="00912427"/>
    <w:rsid w:val="009132A6"/>
    <w:rsid w:val="00913C0E"/>
    <w:rsid w:val="00921238"/>
    <w:rsid w:val="00921EE5"/>
    <w:rsid w:val="00932090"/>
    <w:rsid w:val="0093527C"/>
    <w:rsid w:val="00935EED"/>
    <w:rsid w:val="00940518"/>
    <w:rsid w:val="00943AAE"/>
    <w:rsid w:val="00956537"/>
    <w:rsid w:val="0097488D"/>
    <w:rsid w:val="0097638C"/>
    <w:rsid w:val="00982BF3"/>
    <w:rsid w:val="00983ADC"/>
    <w:rsid w:val="00990A8C"/>
    <w:rsid w:val="009B6B8F"/>
    <w:rsid w:val="009C2FA7"/>
    <w:rsid w:val="009C6AD2"/>
    <w:rsid w:val="009D0343"/>
    <w:rsid w:val="009D2CCC"/>
    <w:rsid w:val="009D778A"/>
    <w:rsid w:val="009E00A2"/>
    <w:rsid w:val="009E081F"/>
    <w:rsid w:val="009F081D"/>
    <w:rsid w:val="009F1467"/>
    <w:rsid w:val="009F4EAA"/>
    <w:rsid w:val="009F7B8C"/>
    <w:rsid w:val="00A07CC9"/>
    <w:rsid w:val="00A12AC7"/>
    <w:rsid w:val="00A32FB9"/>
    <w:rsid w:val="00A36BAD"/>
    <w:rsid w:val="00A377E1"/>
    <w:rsid w:val="00A41E5E"/>
    <w:rsid w:val="00A46D8E"/>
    <w:rsid w:val="00A5058C"/>
    <w:rsid w:val="00A5117C"/>
    <w:rsid w:val="00A52AFD"/>
    <w:rsid w:val="00A539A7"/>
    <w:rsid w:val="00A57210"/>
    <w:rsid w:val="00A63393"/>
    <w:rsid w:val="00A67C75"/>
    <w:rsid w:val="00A7020B"/>
    <w:rsid w:val="00A71E70"/>
    <w:rsid w:val="00A74895"/>
    <w:rsid w:val="00A74B2E"/>
    <w:rsid w:val="00A85F11"/>
    <w:rsid w:val="00A860C6"/>
    <w:rsid w:val="00A90832"/>
    <w:rsid w:val="00A91F5D"/>
    <w:rsid w:val="00A941F6"/>
    <w:rsid w:val="00A95AFE"/>
    <w:rsid w:val="00AA073D"/>
    <w:rsid w:val="00AA0BAA"/>
    <w:rsid w:val="00AA2569"/>
    <w:rsid w:val="00AB4161"/>
    <w:rsid w:val="00AC1A8B"/>
    <w:rsid w:val="00AC5C25"/>
    <w:rsid w:val="00AC63BF"/>
    <w:rsid w:val="00AC6445"/>
    <w:rsid w:val="00AD0C15"/>
    <w:rsid w:val="00AD2F59"/>
    <w:rsid w:val="00AD4221"/>
    <w:rsid w:val="00AD4E3E"/>
    <w:rsid w:val="00AD50E7"/>
    <w:rsid w:val="00AD7CD6"/>
    <w:rsid w:val="00AE5AA7"/>
    <w:rsid w:val="00AF0B38"/>
    <w:rsid w:val="00AF16C2"/>
    <w:rsid w:val="00AF6FB5"/>
    <w:rsid w:val="00B12290"/>
    <w:rsid w:val="00B2071C"/>
    <w:rsid w:val="00B2216E"/>
    <w:rsid w:val="00B24C28"/>
    <w:rsid w:val="00B337D3"/>
    <w:rsid w:val="00B341CB"/>
    <w:rsid w:val="00B34F89"/>
    <w:rsid w:val="00B40498"/>
    <w:rsid w:val="00B41265"/>
    <w:rsid w:val="00B43FE1"/>
    <w:rsid w:val="00B52A49"/>
    <w:rsid w:val="00B6584C"/>
    <w:rsid w:val="00B84E02"/>
    <w:rsid w:val="00B94A0E"/>
    <w:rsid w:val="00B953DA"/>
    <w:rsid w:val="00BA0073"/>
    <w:rsid w:val="00BA2D5B"/>
    <w:rsid w:val="00BC0CB0"/>
    <w:rsid w:val="00BD14A2"/>
    <w:rsid w:val="00BD3987"/>
    <w:rsid w:val="00BD4887"/>
    <w:rsid w:val="00BD7E8E"/>
    <w:rsid w:val="00BE4918"/>
    <w:rsid w:val="00BF13E7"/>
    <w:rsid w:val="00BF3132"/>
    <w:rsid w:val="00BF4F50"/>
    <w:rsid w:val="00C0161A"/>
    <w:rsid w:val="00C01D84"/>
    <w:rsid w:val="00C02A2C"/>
    <w:rsid w:val="00C06B93"/>
    <w:rsid w:val="00C1044E"/>
    <w:rsid w:val="00C16581"/>
    <w:rsid w:val="00C1792D"/>
    <w:rsid w:val="00C17E3A"/>
    <w:rsid w:val="00C2494B"/>
    <w:rsid w:val="00C2520D"/>
    <w:rsid w:val="00C25DFA"/>
    <w:rsid w:val="00C32397"/>
    <w:rsid w:val="00C32EAF"/>
    <w:rsid w:val="00C36000"/>
    <w:rsid w:val="00C377E9"/>
    <w:rsid w:val="00C45F6E"/>
    <w:rsid w:val="00C5196F"/>
    <w:rsid w:val="00C52B3E"/>
    <w:rsid w:val="00C53ED4"/>
    <w:rsid w:val="00C55485"/>
    <w:rsid w:val="00C5793D"/>
    <w:rsid w:val="00C6092A"/>
    <w:rsid w:val="00C649C1"/>
    <w:rsid w:val="00C808F0"/>
    <w:rsid w:val="00C8198F"/>
    <w:rsid w:val="00C83807"/>
    <w:rsid w:val="00C93371"/>
    <w:rsid w:val="00CA0804"/>
    <w:rsid w:val="00CA2B0B"/>
    <w:rsid w:val="00CD233B"/>
    <w:rsid w:val="00CD340A"/>
    <w:rsid w:val="00CE0485"/>
    <w:rsid w:val="00CE78AB"/>
    <w:rsid w:val="00CF24FC"/>
    <w:rsid w:val="00CF2832"/>
    <w:rsid w:val="00D02981"/>
    <w:rsid w:val="00D04A91"/>
    <w:rsid w:val="00D05CBF"/>
    <w:rsid w:val="00D103F2"/>
    <w:rsid w:val="00D11213"/>
    <w:rsid w:val="00D157CD"/>
    <w:rsid w:val="00D16F72"/>
    <w:rsid w:val="00D22B17"/>
    <w:rsid w:val="00D23D1D"/>
    <w:rsid w:val="00D2755A"/>
    <w:rsid w:val="00D340FE"/>
    <w:rsid w:val="00D344FE"/>
    <w:rsid w:val="00D34678"/>
    <w:rsid w:val="00D47FC1"/>
    <w:rsid w:val="00D70D6C"/>
    <w:rsid w:val="00D71E34"/>
    <w:rsid w:val="00D726B9"/>
    <w:rsid w:val="00D75437"/>
    <w:rsid w:val="00D77A37"/>
    <w:rsid w:val="00D820E9"/>
    <w:rsid w:val="00D82777"/>
    <w:rsid w:val="00D941ED"/>
    <w:rsid w:val="00D96EFB"/>
    <w:rsid w:val="00DA1A0B"/>
    <w:rsid w:val="00DA57F4"/>
    <w:rsid w:val="00DB2C9A"/>
    <w:rsid w:val="00DB3EAA"/>
    <w:rsid w:val="00DB5904"/>
    <w:rsid w:val="00DB7652"/>
    <w:rsid w:val="00DC00FF"/>
    <w:rsid w:val="00DC2C08"/>
    <w:rsid w:val="00DC3445"/>
    <w:rsid w:val="00DD13EF"/>
    <w:rsid w:val="00DD3C76"/>
    <w:rsid w:val="00DE3E6C"/>
    <w:rsid w:val="00E042C3"/>
    <w:rsid w:val="00E06746"/>
    <w:rsid w:val="00E0767E"/>
    <w:rsid w:val="00E133C5"/>
    <w:rsid w:val="00E139F7"/>
    <w:rsid w:val="00E16412"/>
    <w:rsid w:val="00E226D9"/>
    <w:rsid w:val="00E2338A"/>
    <w:rsid w:val="00E32763"/>
    <w:rsid w:val="00E36A11"/>
    <w:rsid w:val="00E40858"/>
    <w:rsid w:val="00E44D90"/>
    <w:rsid w:val="00E52E38"/>
    <w:rsid w:val="00E6303A"/>
    <w:rsid w:val="00E64B99"/>
    <w:rsid w:val="00E71B84"/>
    <w:rsid w:val="00E71C2B"/>
    <w:rsid w:val="00E74442"/>
    <w:rsid w:val="00E800C0"/>
    <w:rsid w:val="00E93721"/>
    <w:rsid w:val="00EA0E82"/>
    <w:rsid w:val="00EA3C24"/>
    <w:rsid w:val="00EA3E0F"/>
    <w:rsid w:val="00EA7CD4"/>
    <w:rsid w:val="00EB2549"/>
    <w:rsid w:val="00EB3C4F"/>
    <w:rsid w:val="00EB50F6"/>
    <w:rsid w:val="00EB78D4"/>
    <w:rsid w:val="00EC0073"/>
    <w:rsid w:val="00ED3DD2"/>
    <w:rsid w:val="00ED79E2"/>
    <w:rsid w:val="00EE0F83"/>
    <w:rsid w:val="00EE3FE3"/>
    <w:rsid w:val="00EF02E5"/>
    <w:rsid w:val="00EF0A03"/>
    <w:rsid w:val="00EF11CE"/>
    <w:rsid w:val="00EF4B55"/>
    <w:rsid w:val="00EF5388"/>
    <w:rsid w:val="00EF53F3"/>
    <w:rsid w:val="00F00EC2"/>
    <w:rsid w:val="00F021B3"/>
    <w:rsid w:val="00F040B4"/>
    <w:rsid w:val="00F05DEC"/>
    <w:rsid w:val="00F07712"/>
    <w:rsid w:val="00F12D5D"/>
    <w:rsid w:val="00F13774"/>
    <w:rsid w:val="00F212B8"/>
    <w:rsid w:val="00F21AA5"/>
    <w:rsid w:val="00F25D55"/>
    <w:rsid w:val="00F272B8"/>
    <w:rsid w:val="00F30585"/>
    <w:rsid w:val="00F33818"/>
    <w:rsid w:val="00F3474E"/>
    <w:rsid w:val="00F42909"/>
    <w:rsid w:val="00F42EFB"/>
    <w:rsid w:val="00F46AC4"/>
    <w:rsid w:val="00F47F20"/>
    <w:rsid w:val="00F5098A"/>
    <w:rsid w:val="00F55507"/>
    <w:rsid w:val="00F61B07"/>
    <w:rsid w:val="00F621CC"/>
    <w:rsid w:val="00F65405"/>
    <w:rsid w:val="00F71911"/>
    <w:rsid w:val="00F7628C"/>
    <w:rsid w:val="00F859EA"/>
    <w:rsid w:val="00F90D95"/>
    <w:rsid w:val="00F91804"/>
    <w:rsid w:val="00F92F92"/>
    <w:rsid w:val="00F96C83"/>
    <w:rsid w:val="00F97391"/>
    <w:rsid w:val="00F97699"/>
    <w:rsid w:val="00FA36C6"/>
    <w:rsid w:val="00FA7E2E"/>
    <w:rsid w:val="00FB00C8"/>
    <w:rsid w:val="00FB3D16"/>
    <w:rsid w:val="00FB4FC0"/>
    <w:rsid w:val="00FC5618"/>
    <w:rsid w:val="00FD4874"/>
    <w:rsid w:val="00FD7E1E"/>
    <w:rsid w:val="00FE3EC6"/>
    <w:rsid w:val="00FF1A81"/>
    <w:rsid w:val="00FF5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E95BC2"/>
  <w15:docId w15:val="{DD71E2EF-CB83-4631-851A-3B829B589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7CD6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8217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47F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7FC1"/>
  </w:style>
  <w:style w:type="paragraph" w:styleId="Stopka">
    <w:name w:val="footer"/>
    <w:basedOn w:val="Normalny"/>
    <w:link w:val="StopkaZnak"/>
    <w:uiPriority w:val="99"/>
    <w:unhideWhenUsed/>
    <w:rsid w:val="00D47F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7FC1"/>
  </w:style>
  <w:style w:type="paragraph" w:styleId="Tekstdymka">
    <w:name w:val="Balloon Text"/>
    <w:basedOn w:val="Normalny"/>
    <w:link w:val="TekstdymkaZnak"/>
    <w:uiPriority w:val="99"/>
    <w:semiHidden/>
    <w:unhideWhenUsed/>
    <w:rsid w:val="00D47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47FC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1001F8"/>
    <w:pPr>
      <w:spacing w:after="3" w:line="360" w:lineRule="auto"/>
      <w:ind w:left="720" w:hanging="10"/>
      <w:contextualSpacing/>
      <w:jc w:val="both"/>
    </w:pPr>
    <w:rPr>
      <w:rFonts w:cs="Calibri"/>
      <w:color w:val="000000"/>
      <w:lang w:eastAsia="pl-PL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"/>
    <w:basedOn w:val="Normalny"/>
    <w:link w:val="TekstprzypisudolnegoZnak"/>
    <w:semiHidden/>
    <w:rsid w:val="001001F8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link w:val="Tekstprzypisudolnego"/>
    <w:uiPriority w:val="99"/>
    <w:semiHidden/>
    <w:rsid w:val="001001F8"/>
    <w:rPr>
      <w:rFonts w:ascii="Times New Roman" w:eastAsia="Times New Roman" w:hAnsi="Times New Roman"/>
      <w:lang w:val="x-none" w:eastAsia="x-none"/>
    </w:rPr>
  </w:style>
  <w:style w:type="character" w:styleId="Odwoanieprzypisudolnego">
    <w:name w:val="footnote reference"/>
    <w:uiPriority w:val="99"/>
    <w:semiHidden/>
    <w:rsid w:val="001001F8"/>
    <w:rPr>
      <w:vertAlign w:val="superscript"/>
    </w:rPr>
  </w:style>
  <w:style w:type="paragraph" w:customStyle="1" w:styleId="Default">
    <w:name w:val="Default"/>
    <w:rsid w:val="00BF3132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styleId="Hipercze">
    <w:name w:val="Hyperlink"/>
    <w:rsid w:val="00F47F20"/>
    <w:rPr>
      <w:color w:val="0000FF"/>
      <w:u w:val="single"/>
    </w:rPr>
  </w:style>
  <w:style w:type="character" w:styleId="Pogrubienie">
    <w:name w:val="Strong"/>
    <w:uiPriority w:val="22"/>
    <w:qFormat/>
    <w:rsid w:val="00F47F20"/>
    <w:rPr>
      <w:b/>
      <w:bCs/>
    </w:rPr>
  </w:style>
  <w:style w:type="paragraph" w:customStyle="1" w:styleId="NoSpacing1">
    <w:name w:val="No Spacing1"/>
    <w:rsid w:val="00F47F20"/>
    <w:rPr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99"/>
    <w:rsid w:val="00F47F20"/>
    <w:rPr>
      <w:rFonts w:cs="Calibri"/>
      <w:color w:val="000000"/>
      <w:sz w:val="22"/>
      <w:szCs w:val="22"/>
    </w:rPr>
  </w:style>
  <w:style w:type="paragraph" w:styleId="Bezodstpw">
    <w:name w:val="No Spacing"/>
    <w:uiPriority w:val="1"/>
    <w:qFormat/>
    <w:rsid w:val="00F47F20"/>
    <w:rPr>
      <w:sz w:val="22"/>
      <w:szCs w:val="22"/>
      <w:lang w:eastAsia="en-US"/>
    </w:rPr>
  </w:style>
  <w:style w:type="paragraph" w:styleId="Spistreci4">
    <w:name w:val="toc 4"/>
    <w:basedOn w:val="Normalny"/>
    <w:qFormat/>
    <w:rsid w:val="002F26BD"/>
    <w:pPr>
      <w:spacing w:after="3" w:line="360" w:lineRule="auto"/>
      <w:ind w:left="720" w:hanging="10"/>
      <w:contextualSpacing/>
      <w:jc w:val="both"/>
    </w:pPr>
    <w:rPr>
      <w:rFonts w:cs="Calibri"/>
      <w:color w:val="000000"/>
      <w:lang w:eastAsia="pl-PL"/>
    </w:rPr>
  </w:style>
  <w:style w:type="paragraph" w:styleId="Tekstkomentarza">
    <w:name w:val="annotation text"/>
    <w:link w:val="TekstkomentarzaZnak"/>
    <w:qFormat/>
    <w:rsid w:val="002F26BD"/>
    <w:rPr>
      <w:sz w:val="22"/>
      <w:szCs w:val="22"/>
    </w:rPr>
  </w:style>
  <w:style w:type="character" w:customStyle="1" w:styleId="TekstkomentarzaZnak">
    <w:name w:val="Tekst komentarza Znak"/>
    <w:link w:val="Tekstkomentarza"/>
    <w:rsid w:val="002F26BD"/>
    <w:rPr>
      <w:sz w:val="22"/>
      <w:szCs w:val="22"/>
    </w:rPr>
  </w:style>
  <w:style w:type="character" w:customStyle="1" w:styleId="TekstprzypisudolnegoZnak1">
    <w:name w:val="Tekst przypisu dolnego Znak1"/>
    <w:semiHidden/>
    <w:rsid w:val="002F26BD"/>
  </w:style>
  <w:style w:type="table" w:styleId="Tabela-Siatka">
    <w:name w:val="Table Grid"/>
    <w:basedOn w:val="Standardowy"/>
    <w:uiPriority w:val="59"/>
    <w:rsid w:val="00D344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D344FE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44FE"/>
    <w:pPr>
      <w:spacing w:after="200" w:line="276" w:lineRule="auto"/>
    </w:pPr>
    <w:rPr>
      <w:b/>
      <w:bCs/>
      <w:sz w:val="20"/>
      <w:szCs w:val="20"/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rsid w:val="00D344FE"/>
    <w:rPr>
      <w:b/>
      <w:bCs/>
      <w:sz w:val="22"/>
      <w:szCs w:val="22"/>
      <w:lang w:eastAsia="en-US"/>
    </w:rPr>
  </w:style>
  <w:style w:type="paragraph" w:customStyle="1" w:styleId="normaltable">
    <w:name w:val="normaltable"/>
    <w:basedOn w:val="Normalny"/>
    <w:rsid w:val="00AD50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">
    <w:name w:val="Nagłówek 1 Znak"/>
    <w:link w:val="Nagwek1"/>
    <w:uiPriority w:val="9"/>
    <w:rsid w:val="00821747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cpvdrzewo2">
    <w:name w:val="cpv_drzewo_2"/>
    <w:rsid w:val="00F46AC4"/>
  </w:style>
  <w:style w:type="paragraph" w:customStyle="1" w:styleId="redniasiatka21">
    <w:name w:val="Średnia siatka 21"/>
    <w:rsid w:val="00F25D55"/>
    <w:pPr>
      <w:suppressAutoHyphens/>
    </w:pPr>
    <w:rPr>
      <w:rFonts w:cs="Calibri"/>
      <w:sz w:val="22"/>
      <w:szCs w:val="22"/>
      <w:lang w:eastAsia="ar-SA"/>
    </w:rPr>
  </w:style>
  <w:style w:type="character" w:customStyle="1" w:styleId="Bodytext2">
    <w:name w:val="Body text (2)_"/>
    <w:basedOn w:val="Domylnaczcionkaakapitu"/>
    <w:rsid w:val="00913C0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Bold">
    <w:name w:val="Body text (2) + Bold"/>
    <w:basedOn w:val="Bodytext2"/>
    <w:rsid w:val="00913C0E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Bodytext20">
    <w:name w:val="Body text (2)"/>
    <w:basedOn w:val="Bodytext2"/>
    <w:rsid w:val="00913C0E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paragraph" w:customStyle="1" w:styleId="gwp773437e5msonormal">
    <w:name w:val="gwp773437e5_msonormal"/>
    <w:basedOn w:val="Normalny"/>
    <w:rsid w:val="002E40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gwp773437e5size">
    <w:name w:val="gwp773437e5_size"/>
    <w:rsid w:val="002E4040"/>
  </w:style>
  <w:style w:type="paragraph" w:styleId="Poprawka">
    <w:name w:val="Revision"/>
    <w:hidden/>
    <w:uiPriority w:val="99"/>
    <w:semiHidden/>
    <w:rsid w:val="00EF11CE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1"/>
    <w:qFormat/>
    <w:rsid w:val="00F7628C"/>
    <w:pPr>
      <w:widowControl w:val="0"/>
      <w:autoSpaceDE w:val="0"/>
      <w:autoSpaceDN w:val="0"/>
      <w:spacing w:after="0" w:line="240" w:lineRule="auto"/>
    </w:pPr>
    <w:rPr>
      <w:rFonts w:ascii="Arimo" w:eastAsia="Arimo" w:hAnsi="Arimo" w:cs="Arimo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7628C"/>
    <w:rPr>
      <w:rFonts w:ascii="Arimo" w:eastAsia="Arimo" w:hAnsi="Arimo" w:cs="Arim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46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9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9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1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89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4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0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0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8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74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06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9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11D02F-BBC0-49A5-B8DE-EC0F3F4E2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10</Pages>
  <Words>3078</Words>
  <Characters>18470</Characters>
  <Application>Microsoft Office Word</Application>
  <DocSecurity>0</DocSecurity>
  <Lines>153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21505</CharactersWithSpaces>
  <SharedDoc>false</SharedDoc>
  <HLinks>
    <vt:vector size="12" baseType="variant">
      <vt:variant>
        <vt:i4>3539034</vt:i4>
      </vt:variant>
      <vt:variant>
        <vt:i4>0</vt:i4>
      </vt:variant>
      <vt:variant>
        <vt:i4>0</vt:i4>
      </vt:variant>
      <vt:variant>
        <vt:i4>5</vt:i4>
      </vt:variant>
      <vt:variant>
        <vt:lpwstr>mailto:serwis.medyczny@philips.com</vt:lpwstr>
      </vt:variant>
      <vt:variant>
        <vt:lpwstr/>
      </vt:variant>
      <vt:variant>
        <vt:i4>7864371</vt:i4>
      </vt:variant>
      <vt:variant>
        <vt:i4>3</vt:i4>
      </vt:variant>
      <vt:variant>
        <vt:i4>0</vt:i4>
      </vt:variant>
      <vt:variant>
        <vt:i4>5</vt:i4>
      </vt:variant>
      <vt:variant>
        <vt:lpwstr>http://www.caritas.rzeszow.pl/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achlebek</dc:creator>
  <cp:lastModifiedBy>Biuro Katolickiego Stowarzyszenia Młodzieży Diecezji Rzeszowskiej</cp:lastModifiedBy>
  <cp:revision>5</cp:revision>
  <cp:lastPrinted>2024-12-27T07:14:00Z</cp:lastPrinted>
  <dcterms:created xsi:type="dcterms:W3CDTF">2024-12-23T11:41:00Z</dcterms:created>
  <dcterms:modified xsi:type="dcterms:W3CDTF">2024-12-27T07:54:00Z</dcterms:modified>
</cp:coreProperties>
</file>